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14" w:rsidRPr="00481A14" w:rsidRDefault="00481A14" w:rsidP="00481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1A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481A14" w:rsidRPr="00481A14" w:rsidRDefault="00481A14" w:rsidP="00481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1A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481A14" w:rsidRPr="00481A14" w:rsidRDefault="00481A14" w:rsidP="00481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81A1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481A14" w:rsidRPr="00481A14" w:rsidRDefault="00481A14" w:rsidP="00481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1A14" w:rsidRPr="00481A14" w:rsidRDefault="00481A14" w:rsidP="00481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A14" w:rsidRPr="00481A14" w:rsidRDefault="00481A14" w:rsidP="0048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481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.08.2018</w:t>
      </w:r>
      <w:r w:rsidRPr="00481A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481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77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Pr="00481A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CE62CA" w:rsidRDefault="00CE62CA" w:rsidP="00CE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2CA" w:rsidRDefault="00CE62CA" w:rsidP="00CE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75" w:rsidRDefault="00D45B48" w:rsidP="00CE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E83E26">
        <w:rPr>
          <w:rFonts w:ascii="Times New Roman" w:hAnsi="Times New Roman" w:cs="Times New Roman"/>
          <w:sz w:val="28"/>
          <w:szCs w:val="28"/>
        </w:rPr>
        <w:t>постановления</w:t>
      </w:r>
      <w:r w:rsidR="00051275" w:rsidRPr="00F0142E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051275">
        <w:rPr>
          <w:rFonts w:ascii="Times New Roman" w:hAnsi="Times New Roman" w:cs="Times New Roman"/>
          <w:sz w:val="28"/>
          <w:szCs w:val="28"/>
        </w:rPr>
        <w:t xml:space="preserve">ации  Енисейского района  от 08.10.2009 №592-п </w:t>
      </w:r>
      <w:r w:rsidR="0004643B">
        <w:rPr>
          <w:rFonts w:ascii="Times New Roman" w:hAnsi="Times New Roman" w:cs="Times New Roman"/>
          <w:sz w:val="28"/>
          <w:szCs w:val="28"/>
        </w:rPr>
        <w:t xml:space="preserve"> </w:t>
      </w:r>
      <w:r w:rsidR="00051275">
        <w:rPr>
          <w:rFonts w:ascii="Times New Roman" w:hAnsi="Times New Roman" w:cs="Times New Roman"/>
          <w:sz w:val="28"/>
          <w:szCs w:val="28"/>
        </w:rPr>
        <w:t xml:space="preserve">«Об </w:t>
      </w:r>
      <w:r w:rsidR="00051275" w:rsidRPr="0005127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29" w:history="1">
        <w:r w:rsidR="00051275" w:rsidRPr="00051275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051275" w:rsidRPr="00051275">
        <w:rPr>
          <w:rFonts w:ascii="Times New Roman" w:hAnsi="Times New Roman" w:cs="Times New Roman"/>
          <w:sz w:val="28"/>
          <w:szCs w:val="28"/>
        </w:rPr>
        <w:t xml:space="preserve"> об </w:t>
      </w:r>
      <w:r w:rsidR="00051275" w:rsidRPr="0015751C">
        <w:rPr>
          <w:rFonts w:ascii="Times New Roman" w:hAnsi="Times New Roman" w:cs="Times New Roman"/>
          <w:sz w:val="28"/>
          <w:szCs w:val="28"/>
        </w:rPr>
        <w:t>организации и порядке проведения конкурса на право аренды объектов нежилого муниципального фонда в Енисейском районе</w:t>
      </w:r>
      <w:r w:rsidR="00051275" w:rsidRPr="00F0142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51275" w:rsidRPr="00F0142E" w:rsidRDefault="00051275" w:rsidP="00CE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75" w:rsidRPr="00F0142E" w:rsidRDefault="00446236" w:rsidP="00CE6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CF6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</w:t>
      </w:r>
      <w:r w:rsidR="0028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 действующего законодательства</w:t>
      </w:r>
      <w:r w:rsidR="00A3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="0028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Енисейского района</w:t>
      </w:r>
      <w:r w:rsidR="00051275" w:rsidRPr="00F0142E">
        <w:rPr>
          <w:rFonts w:ascii="Times New Roman" w:hAnsi="Times New Roman" w:cs="Times New Roman"/>
          <w:sz w:val="28"/>
          <w:szCs w:val="28"/>
        </w:rPr>
        <w:t xml:space="preserve">,  руководствуясь  </w:t>
      </w:r>
      <w:r w:rsidR="0057710E">
        <w:rPr>
          <w:rFonts w:ascii="Times New Roman" w:hAnsi="Times New Roman" w:cs="Times New Roman"/>
          <w:sz w:val="28"/>
          <w:szCs w:val="28"/>
        </w:rPr>
        <w:t>Уставом</w:t>
      </w:r>
      <w:r w:rsidR="00051275">
        <w:rPr>
          <w:rFonts w:ascii="Times New Roman" w:hAnsi="Times New Roman" w:cs="Times New Roman"/>
          <w:sz w:val="28"/>
          <w:szCs w:val="28"/>
        </w:rPr>
        <w:t xml:space="preserve">  Енисейского  района, </w:t>
      </w:r>
      <w:r w:rsidR="00051275" w:rsidRPr="00F014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1275" w:rsidRDefault="00051275" w:rsidP="00CE62C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B41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D45B48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Pr="00AE0B4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Енисейского района </w:t>
      </w:r>
      <w:r w:rsidRPr="00051275">
        <w:rPr>
          <w:rFonts w:ascii="Times New Roman" w:hAnsi="Times New Roman" w:cs="Times New Roman"/>
          <w:b w:val="0"/>
          <w:sz w:val="28"/>
          <w:szCs w:val="28"/>
        </w:rPr>
        <w:t xml:space="preserve">от 08.10.2009 </w:t>
      </w:r>
      <w:r w:rsidR="00046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1275">
        <w:rPr>
          <w:rFonts w:ascii="Times New Roman" w:hAnsi="Times New Roman" w:cs="Times New Roman"/>
          <w:b w:val="0"/>
          <w:sz w:val="28"/>
          <w:szCs w:val="28"/>
        </w:rPr>
        <w:t>№592-п</w:t>
      </w:r>
      <w:r w:rsidR="00046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127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hyperlink w:anchor="P29" w:history="1">
        <w:r w:rsidRPr="00051275">
          <w:rPr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Pr="00051275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и порядке проведения конкурса на право аренды объектов нежилого муниципального фонда в Енисейском район</w:t>
      </w:r>
      <w:r w:rsidRPr="0004643B">
        <w:rPr>
          <w:rFonts w:ascii="Times New Roman" w:hAnsi="Times New Roman" w:cs="Times New Roman"/>
          <w:b w:val="0"/>
          <w:sz w:val="28"/>
          <w:szCs w:val="28"/>
        </w:rPr>
        <w:t>е</w:t>
      </w:r>
      <w:r w:rsidR="0004643B" w:rsidRPr="0004643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64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1275" w:rsidRPr="00F0142E" w:rsidRDefault="00051275" w:rsidP="00CE6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F0142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0142E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</w:t>
      </w:r>
      <w:r w:rsidR="0004643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0142E">
        <w:rPr>
          <w:rFonts w:ascii="Times New Roman" w:hAnsi="Times New Roman" w:cs="Times New Roman"/>
          <w:sz w:val="28"/>
          <w:szCs w:val="28"/>
        </w:rPr>
        <w:t>.</w:t>
      </w:r>
    </w:p>
    <w:p w:rsidR="00051275" w:rsidRPr="00F0142E" w:rsidRDefault="00051275" w:rsidP="00CE6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3.  Постановление  вступает  в  силу  </w:t>
      </w:r>
      <w:r>
        <w:rPr>
          <w:rFonts w:ascii="Times New Roman" w:hAnsi="Times New Roman" w:cs="Times New Roman"/>
          <w:sz w:val="28"/>
          <w:szCs w:val="28"/>
        </w:rPr>
        <w:t>со  дня  подписания</w:t>
      </w:r>
      <w:r w:rsidR="00CE62C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подлежит </w:t>
      </w:r>
      <w:r w:rsidRPr="00F0142E">
        <w:rPr>
          <w:rFonts w:ascii="Times New Roman" w:hAnsi="Times New Roman" w:cs="Times New Roman"/>
          <w:sz w:val="28"/>
          <w:szCs w:val="28"/>
        </w:rPr>
        <w:t xml:space="preserve">размещению  на 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F0142E">
        <w:rPr>
          <w:rFonts w:ascii="Times New Roman" w:hAnsi="Times New Roman" w:cs="Times New Roman"/>
          <w:sz w:val="28"/>
          <w:szCs w:val="28"/>
        </w:rPr>
        <w:t>информационном Интернет-сайте Енисейского района Красноярского края.</w:t>
      </w:r>
    </w:p>
    <w:p w:rsidR="00051275" w:rsidRDefault="00051275" w:rsidP="00CE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75" w:rsidRDefault="00051275" w:rsidP="00CE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275" w:rsidRDefault="00051275" w:rsidP="00CE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2E">
        <w:rPr>
          <w:rFonts w:ascii="Times New Roman" w:hAnsi="Times New Roman" w:cs="Times New Roman"/>
          <w:sz w:val="28"/>
          <w:szCs w:val="28"/>
        </w:rPr>
        <w:t xml:space="preserve">Глава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E62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142E">
        <w:rPr>
          <w:rFonts w:ascii="Times New Roman" w:hAnsi="Times New Roman" w:cs="Times New Roman"/>
          <w:sz w:val="28"/>
          <w:szCs w:val="28"/>
        </w:rPr>
        <w:t>С. В. Ермаков</w:t>
      </w:r>
    </w:p>
    <w:p w:rsidR="001C21E2" w:rsidRDefault="001C21E2" w:rsidP="00CE62CA">
      <w:pPr>
        <w:pStyle w:val="ConsPlusTitlePage"/>
      </w:pPr>
      <w:r>
        <w:br/>
      </w:r>
    </w:p>
    <w:sectPr w:rsidR="001C21E2" w:rsidSect="0066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E2"/>
    <w:rsid w:val="000111CB"/>
    <w:rsid w:val="00024042"/>
    <w:rsid w:val="0004643B"/>
    <w:rsid w:val="00051275"/>
    <w:rsid w:val="0015751C"/>
    <w:rsid w:val="001C21E2"/>
    <w:rsid w:val="00287023"/>
    <w:rsid w:val="00446236"/>
    <w:rsid w:val="00481A14"/>
    <w:rsid w:val="00481DEA"/>
    <w:rsid w:val="0057710E"/>
    <w:rsid w:val="00A32140"/>
    <w:rsid w:val="00A35A2B"/>
    <w:rsid w:val="00C35B31"/>
    <w:rsid w:val="00C9190B"/>
    <w:rsid w:val="00CE62CA"/>
    <w:rsid w:val="00CF65D5"/>
    <w:rsid w:val="00D45B48"/>
    <w:rsid w:val="00E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2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1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2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21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17</cp:revision>
  <cp:lastPrinted>2018-08-16T03:09:00Z</cp:lastPrinted>
  <dcterms:created xsi:type="dcterms:W3CDTF">2018-08-09T05:42:00Z</dcterms:created>
  <dcterms:modified xsi:type="dcterms:W3CDTF">2018-08-23T04:11:00Z</dcterms:modified>
</cp:coreProperties>
</file>