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AD" w:rsidRDefault="009B016A" w:rsidP="00B67EAD">
      <w:pPr>
        <w:spacing w:after="0" w:line="240" w:lineRule="auto"/>
        <w:jc w:val="center"/>
        <w:rPr>
          <w:rStyle w:val="blk"/>
          <w:rFonts w:ascii="Times New Roman" w:hAnsi="Times New Roman"/>
          <w:sz w:val="28"/>
          <w:szCs w:val="28"/>
        </w:rPr>
      </w:pPr>
      <w:r>
        <w:rPr>
          <w:rStyle w:val="blk"/>
          <w:rFonts w:ascii="Times New Roman" w:hAnsi="Times New Roman"/>
          <w:sz w:val="28"/>
          <w:szCs w:val="28"/>
        </w:rPr>
        <w:t xml:space="preserve"> </w:t>
      </w:r>
    </w:p>
    <w:p w:rsidR="0088082D" w:rsidRDefault="0088082D" w:rsidP="0088082D">
      <w:pPr>
        <w:spacing w:after="0" w:line="240" w:lineRule="auto"/>
        <w:jc w:val="center"/>
        <w:rPr>
          <w:rFonts w:ascii="Times New Roman" w:eastAsia="Times New Roman" w:hAnsi="Times New Roman" w:cs="Times New Roman"/>
          <w:b/>
          <w:bCs/>
          <w:sz w:val="36"/>
          <w:szCs w:val="36"/>
          <w:lang w:eastAsia="ru-RU"/>
        </w:rPr>
      </w:pPr>
    </w:p>
    <w:p w:rsidR="0088082D" w:rsidRPr="0088082D" w:rsidRDefault="0088082D" w:rsidP="0088082D">
      <w:pPr>
        <w:spacing w:after="0" w:line="240" w:lineRule="auto"/>
        <w:jc w:val="center"/>
        <w:rPr>
          <w:rFonts w:ascii="Times New Roman" w:eastAsia="Times New Roman" w:hAnsi="Times New Roman" w:cs="Times New Roman"/>
          <w:b/>
          <w:bCs/>
          <w:sz w:val="36"/>
          <w:szCs w:val="36"/>
          <w:lang w:eastAsia="ru-RU"/>
        </w:rPr>
      </w:pPr>
      <w:r w:rsidRPr="0088082D">
        <w:rPr>
          <w:rFonts w:ascii="Times New Roman" w:eastAsia="Times New Roman" w:hAnsi="Times New Roman" w:cs="Times New Roman"/>
          <w:b/>
          <w:bCs/>
          <w:sz w:val="36"/>
          <w:szCs w:val="36"/>
          <w:lang w:eastAsia="ru-RU"/>
        </w:rPr>
        <w:t>АДМИНИСТРАЦИЯ ЕНИСЕЙСКОГО РАЙОНА</w:t>
      </w:r>
    </w:p>
    <w:p w:rsidR="0088082D" w:rsidRPr="0088082D" w:rsidRDefault="0088082D" w:rsidP="0088082D">
      <w:pPr>
        <w:spacing w:after="0" w:line="240" w:lineRule="auto"/>
        <w:jc w:val="center"/>
        <w:rPr>
          <w:rFonts w:ascii="Times New Roman" w:eastAsia="Times New Roman" w:hAnsi="Times New Roman" w:cs="Times New Roman"/>
          <w:b/>
          <w:bCs/>
          <w:sz w:val="36"/>
          <w:szCs w:val="36"/>
          <w:lang w:eastAsia="ru-RU"/>
        </w:rPr>
      </w:pPr>
      <w:r w:rsidRPr="0088082D">
        <w:rPr>
          <w:rFonts w:ascii="Times New Roman" w:eastAsia="Times New Roman" w:hAnsi="Times New Roman" w:cs="Times New Roman"/>
          <w:b/>
          <w:bCs/>
          <w:sz w:val="36"/>
          <w:szCs w:val="36"/>
          <w:lang w:eastAsia="ru-RU"/>
        </w:rPr>
        <w:t>Красноярского края</w:t>
      </w:r>
    </w:p>
    <w:p w:rsidR="0088082D" w:rsidRPr="0088082D" w:rsidRDefault="0088082D" w:rsidP="0088082D">
      <w:pPr>
        <w:spacing w:after="0" w:line="240" w:lineRule="auto"/>
        <w:jc w:val="center"/>
        <w:rPr>
          <w:rFonts w:ascii="Times New Roman" w:eastAsia="Times New Roman" w:hAnsi="Times New Roman" w:cs="Times New Roman"/>
          <w:b/>
          <w:bCs/>
          <w:sz w:val="44"/>
          <w:szCs w:val="44"/>
          <w:lang w:eastAsia="ru-RU"/>
        </w:rPr>
      </w:pPr>
      <w:r w:rsidRPr="0088082D">
        <w:rPr>
          <w:rFonts w:ascii="Times New Roman" w:eastAsia="Times New Roman" w:hAnsi="Times New Roman" w:cs="Times New Roman"/>
          <w:b/>
          <w:bCs/>
          <w:sz w:val="44"/>
          <w:szCs w:val="44"/>
          <w:lang w:eastAsia="ru-RU"/>
        </w:rPr>
        <w:t>ПОСТАНОВЛЕНИЕ</w:t>
      </w:r>
    </w:p>
    <w:p w:rsidR="0088082D" w:rsidRPr="0088082D" w:rsidRDefault="0088082D" w:rsidP="0088082D">
      <w:pPr>
        <w:spacing w:after="0" w:line="240" w:lineRule="auto"/>
        <w:jc w:val="center"/>
        <w:rPr>
          <w:rFonts w:ascii="Times New Roman" w:eastAsia="Times New Roman" w:hAnsi="Times New Roman" w:cs="Times New Roman"/>
          <w:sz w:val="36"/>
          <w:szCs w:val="36"/>
          <w:lang w:eastAsia="ru-RU"/>
        </w:rPr>
      </w:pPr>
    </w:p>
    <w:p w:rsidR="0088082D" w:rsidRPr="0088082D" w:rsidRDefault="0088082D" w:rsidP="0088082D">
      <w:pPr>
        <w:spacing w:after="0" w:line="240" w:lineRule="auto"/>
        <w:jc w:val="center"/>
        <w:rPr>
          <w:rFonts w:ascii="Times New Roman" w:eastAsia="Times New Roman" w:hAnsi="Times New Roman" w:cs="Times New Roman"/>
          <w:sz w:val="24"/>
          <w:szCs w:val="24"/>
          <w:lang w:eastAsia="ru-RU"/>
        </w:rPr>
      </w:pPr>
    </w:p>
    <w:p w:rsidR="0088082D" w:rsidRPr="0088082D" w:rsidRDefault="0088082D" w:rsidP="0088082D">
      <w:pPr>
        <w:tabs>
          <w:tab w:val="left" w:pos="4253"/>
          <w:tab w:val="left" w:pos="4281"/>
          <w:tab w:val="left" w:pos="7797"/>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03.02.2016</w:t>
      </w:r>
      <w:r w:rsidRPr="0088082D">
        <w:rPr>
          <w:rFonts w:ascii="Times New Roman" w:eastAsia="Times New Roman" w:hAnsi="Times New Roman" w:cs="Times New Roman"/>
          <w:sz w:val="24"/>
          <w:szCs w:val="24"/>
          <w:lang w:eastAsia="ru-RU"/>
        </w:rPr>
        <w:tab/>
        <w:t xml:space="preserve"> г. Енисейск                                         </w:t>
      </w:r>
      <w:r w:rsidRPr="0088082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43</w:t>
      </w:r>
      <w:r w:rsidRPr="0088082D">
        <w:rPr>
          <w:rFonts w:ascii="Times New Roman" w:eastAsia="Times New Roman" w:hAnsi="Times New Roman" w:cs="Times New Roman"/>
          <w:sz w:val="24"/>
          <w:szCs w:val="24"/>
          <w:u w:val="single"/>
          <w:lang w:eastAsia="ru-RU"/>
        </w:rPr>
        <w:t>-п</w:t>
      </w:r>
    </w:p>
    <w:p w:rsidR="0088082D" w:rsidRPr="0088082D" w:rsidRDefault="0088082D" w:rsidP="0088082D">
      <w:pPr>
        <w:spacing w:after="0" w:line="240" w:lineRule="auto"/>
        <w:ind w:firstLine="284"/>
        <w:rPr>
          <w:rFonts w:ascii="Times New Roman" w:eastAsia="Times New Roman" w:hAnsi="Times New Roman" w:cs="Times New Roman"/>
          <w:sz w:val="24"/>
          <w:szCs w:val="28"/>
          <w:lang w:eastAsia="ru-RU"/>
        </w:rPr>
      </w:pPr>
    </w:p>
    <w:p w:rsidR="0088082D" w:rsidRPr="0088082D" w:rsidRDefault="0088082D" w:rsidP="0088082D">
      <w:pPr>
        <w:spacing w:after="0" w:line="240" w:lineRule="auto"/>
        <w:rPr>
          <w:rFonts w:ascii="Times New Roman" w:eastAsia="Times New Roman" w:hAnsi="Times New Roman" w:cs="Times New Roman"/>
          <w:sz w:val="24"/>
          <w:szCs w:val="28"/>
          <w:lang w:eastAsia="ru-RU"/>
        </w:rPr>
      </w:pPr>
    </w:p>
    <w:p w:rsidR="0088082D" w:rsidRPr="0088082D" w:rsidRDefault="0088082D" w:rsidP="0088082D">
      <w:pPr>
        <w:spacing w:after="0" w:line="240" w:lineRule="auto"/>
        <w:rPr>
          <w:rFonts w:ascii="Times New Roman" w:eastAsia="Times New Roman" w:hAnsi="Times New Roman" w:cs="Times New Roman"/>
          <w:sz w:val="24"/>
          <w:szCs w:val="28"/>
          <w:lang w:eastAsia="ru-RU"/>
        </w:rPr>
      </w:pPr>
    </w:p>
    <w:p w:rsidR="00B67EAD" w:rsidRDefault="00B67EAD" w:rsidP="00B67EAD">
      <w:pPr>
        <w:spacing w:after="0" w:line="240" w:lineRule="auto"/>
        <w:rPr>
          <w:rStyle w:val="blk"/>
          <w:rFonts w:ascii="Times New Roman" w:hAnsi="Times New Roman"/>
          <w:sz w:val="28"/>
          <w:szCs w:val="28"/>
        </w:rPr>
      </w:pPr>
      <w:r w:rsidRPr="00470C62">
        <w:rPr>
          <w:rStyle w:val="blk"/>
          <w:rFonts w:ascii="Times New Roman" w:hAnsi="Times New Roman"/>
          <w:sz w:val="28"/>
          <w:szCs w:val="28"/>
        </w:rPr>
        <w:t>О</w:t>
      </w:r>
      <w:r>
        <w:rPr>
          <w:rStyle w:val="blk"/>
          <w:rFonts w:ascii="Times New Roman" w:hAnsi="Times New Roman"/>
          <w:sz w:val="28"/>
          <w:szCs w:val="28"/>
        </w:rPr>
        <w:t>б антитеррористической защищенности</w:t>
      </w:r>
    </w:p>
    <w:p w:rsidR="00B67EAD" w:rsidRPr="00470C62" w:rsidRDefault="00B67EAD" w:rsidP="00B67EAD">
      <w:pPr>
        <w:spacing w:after="0" w:line="240" w:lineRule="auto"/>
        <w:rPr>
          <w:rStyle w:val="blk"/>
          <w:rFonts w:ascii="Times New Roman" w:hAnsi="Times New Roman"/>
          <w:sz w:val="28"/>
          <w:szCs w:val="28"/>
        </w:rPr>
      </w:pPr>
      <w:r>
        <w:rPr>
          <w:rStyle w:val="blk"/>
          <w:rFonts w:ascii="Times New Roman" w:hAnsi="Times New Roman"/>
          <w:sz w:val="28"/>
          <w:szCs w:val="28"/>
        </w:rPr>
        <w:t>мест массового пребывания людей</w:t>
      </w:r>
    </w:p>
    <w:p w:rsidR="00B67EAD" w:rsidRPr="00470C62" w:rsidRDefault="00B67EAD" w:rsidP="00B67EAD">
      <w:pPr>
        <w:spacing w:after="0" w:line="240" w:lineRule="auto"/>
        <w:rPr>
          <w:rFonts w:ascii="Times New Roman" w:hAnsi="Times New Roman" w:cs="Times New Roman"/>
          <w:sz w:val="28"/>
          <w:szCs w:val="28"/>
        </w:rPr>
      </w:pPr>
    </w:p>
    <w:p w:rsidR="00B67EAD" w:rsidRPr="00470C62" w:rsidRDefault="00B67EAD" w:rsidP="00EC4768">
      <w:pPr>
        <w:spacing w:after="0" w:line="240" w:lineRule="auto"/>
        <w:ind w:firstLine="547"/>
        <w:jc w:val="both"/>
        <w:rPr>
          <w:rFonts w:ascii="Times New Roman" w:hAnsi="Times New Roman" w:cs="Times New Roman"/>
          <w:sz w:val="28"/>
          <w:szCs w:val="28"/>
        </w:rPr>
      </w:pPr>
      <w:proofErr w:type="gramStart"/>
      <w:r w:rsidRPr="00470C62">
        <w:rPr>
          <w:rStyle w:val="blk"/>
          <w:rFonts w:ascii="Times New Roman" w:hAnsi="Times New Roman"/>
          <w:sz w:val="28"/>
          <w:szCs w:val="28"/>
        </w:rPr>
        <w:t xml:space="preserve">В соответствии с </w:t>
      </w:r>
      <w:r w:rsidRPr="00470C62">
        <w:rPr>
          <w:rFonts w:ascii="Times New Roman" w:hAnsi="Times New Roman" w:cs="Times New Roman"/>
          <w:sz w:val="28"/>
          <w:szCs w:val="28"/>
        </w:rPr>
        <w:t xml:space="preserve">Федеральным законом от 06.10.2003 г. № 131-ФЗ «Об общих принципах организации местного самоуправления в Российской Федерации», </w:t>
      </w:r>
      <w:r w:rsidR="003B5432">
        <w:rPr>
          <w:rStyle w:val="blk"/>
          <w:rFonts w:ascii="Times New Roman" w:hAnsi="Times New Roman"/>
          <w:sz w:val="28"/>
          <w:szCs w:val="28"/>
        </w:rPr>
        <w:t>п</w:t>
      </w:r>
      <w:r w:rsidRPr="00470C62">
        <w:rPr>
          <w:rStyle w:val="blk"/>
          <w:rFonts w:ascii="Times New Roman" w:hAnsi="Times New Roman"/>
          <w:sz w:val="28"/>
          <w:szCs w:val="28"/>
        </w:rPr>
        <w:t>остановлением</w:t>
      </w:r>
      <w:r w:rsidR="00091481">
        <w:rPr>
          <w:rStyle w:val="blk"/>
          <w:rFonts w:ascii="Times New Roman" w:hAnsi="Times New Roman"/>
          <w:sz w:val="28"/>
          <w:szCs w:val="28"/>
        </w:rPr>
        <w:t xml:space="preserve"> </w:t>
      </w:r>
      <w:r w:rsidRPr="00470C62">
        <w:rPr>
          <w:rStyle w:val="blk"/>
          <w:rFonts w:ascii="Times New Roman" w:hAnsi="Times New Roman"/>
          <w:sz w:val="28"/>
          <w:szCs w:val="28"/>
        </w:rPr>
        <w:t xml:space="preserve">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w:t>
      </w:r>
      <w:r w:rsidR="006E3660">
        <w:rPr>
          <w:rStyle w:val="blk"/>
          <w:rFonts w:ascii="Times New Roman" w:hAnsi="Times New Roman"/>
          <w:sz w:val="28"/>
          <w:szCs w:val="28"/>
        </w:rPr>
        <w:t xml:space="preserve"> </w:t>
      </w:r>
      <w:r w:rsidRPr="00470C62">
        <w:rPr>
          <w:rStyle w:val="blk"/>
          <w:rFonts w:ascii="Times New Roman" w:hAnsi="Times New Roman"/>
          <w:sz w:val="28"/>
          <w:szCs w:val="28"/>
        </w:rPr>
        <w:t xml:space="preserve">руководствуясь статьями </w:t>
      </w:r>
      <w:r>
        <w:rPr>
          <w:rStyle w:val="blk"/>
          <w:rFonts w:ascii="Times New Roman" w:hAnsi="Times New Roman"/>
          <w:sz w:val="28"/>
          <w:szCs w:val="28"/>
        </w:rPr>
        <w:t xml:space="preserve">16 и 29 </w:t>
      </w:r>
      <w:r w:rsidRPr="00470C62">
        <w:rPr>
          <w:rStyle w:val="blk"/>
          <w:rFonts w:ascii="Times New Roman" w:hAnsi="Times New Roman"/>
          <w:sz w:val="28"/>
          <w:szCs w:val="28"/>
        </w:rPr>
        <w:t xml:space="preserve"> Устава Енисейского района, в</w:t>
      </w:r>
      <w:proofErr w:type="gramEnd"/>
      <w:r w:rsidRPr="00470C62">
        <w:rPr>
          <w:rStyle w:val="blk"/>
          <w:rFonts w:ascii="Times New Roman" w:hAnsi="Times New Roman"/>
          <w:sz w:val="28"/>
          <w:szCs w:val="28"/>
        </w:rPr>
        <w:t xml:space="preserve"> </w:t>
      </w:r>
      <w:proofErr w:type="gramStart"/>
      <w:r w:rsidRPr="00470C62">
        <w:rPr>
          <w:rStyle w:val="blk"/>
          <w:rFonts w:ascii="Times New Roman" w:hAnsi="Times New Roman"/>
          <w:sz w:val="28"/>
          <w:szCs w:val="28"/>
        </w:rPr>
        <w:t>целях</w:t>
      </w:r>
      <w:proofErr w:type="gramEnd"/>
      <w:r w:rsidRPr="00470C62">
        <w:rPr>
          <w:rStyle w:val="blk"/>
          <w:rFonts w:ascii="Times New Roman" w:hAnsi="Times New Roman"/>
          <w:sz w:val="28"/>
          <w:szCs w:val="28"/>
        </w:rPr>
        <w:t xml:space="preserve"> проведения категорирования </w:t>
      </w:r>
      <w:r>
        <w:rPr>
          <w:rStyle w:val="blk"/>
          <w:rFonts w:ascii="Times New Roman" w:hAnsi="Times New Roman"/>
          <w:sz w:val="28"/>
          <w:szCs w:val="28"/>
        </w:rPr>
        <w:t>мест</w:t>
      </w:r>
      <w:r w:rsidRPr="00470C62">
        <w:rPr>
          <w:rStyle w:val="blk"/>
          <w:rFonts w:ascii="Times New Roman" w:hAnsi="Times New Roman"/>
          <w:sz w:val="28"/>
          <w:szCs w:val="28"/>
        </w:rPr>
        <w:t xml:space="preserve"> с массовым пребыванием людей </w:t>
      </w:r>
      <w:r w:rsidR="00EC4768">
        <w:rPr>
          <w:rStyle w:val="blk"/>
          <w:rFonts w:ascii="Times New Roman" w:hAnsi="Times New Roman"/>
          <w:sz w:val="28"/>
          <w:szCs w:val="28"/>
        </w:rPr>
        <w:t xml:space="preserve"> и подготовки паспортов безопасности данных объектов</w:t>
      </w:r>
      <w:r w:rsidRPr="00470C62">
        <w:rPr>
          <w:rStyle w:val="blk"/>
          <w:rFonts w:ascii="Times New Roman" w:hAnsi="Times New Roman"/>
          <w:sz w:val="28"/>
          <w:szCs w:val="28"/>
        </w:rPr>
        <w:t>,</w:t>
      </w:r>
      <w:r w:rsidR="00EC4768">
        <w:rPr>
          <w:rStyle w:val="blk"/>
          <w:rFonts w:ascii="Times New Roman" w:hAnsi="Times New Roman"/>
          <w:sz w:val="28"/>
          <w:szCs w:val="28"/>
        </w:rPr>
        <w:t xml:space="preserve"> </w:t>
      </w:r>
      <w:r w:rsidRPr="00470C62">
        <w:rPr>
          <w:rStyle w:val="blk"/>
          <w:rFonts w:ascii="Times New Roman" w:hAnsi="Times New Roman"/>
          <w:sz w:val="28"/>
          <w:szCs w:val="28"/>
        </w:rPr>
        <w:t>ПОСТАНОВЛЯЮ:</w:t>
      </w:r>
    </w:p>
    <w:p w:rsidR="00B67EAD" w:rsidRPr="00470C62" w:rsidRDefault="00B67EAD" w:rsidP="00B67EAD">
      <w:pPr>
        <w:spacing w:after="0" w:line="240" w:lineRule="auto"/>
        <w:ind w:firstLine="547"/>
        <w:jc w:val="both"/>
        <w:rPr>
          <w:rFonts w:ascii="Times New Roman" w:hAnsi="Times New Roman" w:cs="Times New Roman"/>
          <w:sz w:val="28"/>
          <w:szCs w:val="28"/>
        </w:rPr>
      </w:pPr>
      <w:r w:rsidRPr="00470C62">
        <w:rPr>
          <w:rStyle w:val="blk"/>
          <w:rFonts w:ascii="Times New Roman" w:hAnsi="Times New Roman"/>
          <w:sz w:val="28"/>
          <w:szCs w:val="28"/>
        </w:rPr>
        <w:t>1. Создать</w:t>
      </w:r>
      <w:r w:rsidR="002C5AFD">
        <w:rPr>
          <w:rStyle w:val="blk"/>
          <w:rFonts w:ascii="Times New Roman" w:hAnsi="Times New Roman"/>
          <w:sz w:val="28"/>
          <w:szCs w:val="28"/>
        </w:rPr>
        <w:t xml:space="preserve"> </w:t>
      </w:r>
      <w:r w:rsidR="008C5D0E">
        <w:rPr>
          <w:rStyle w:val="blk"/>
          <w:rFonts w:ascii="Times New Roman" w:hAnsi="Times New Roman"/>
          <w:sz w:val="28"/>
          <w:szCs w:val="28"/>
        </w:rPr>
        <w:t>межведомственную</w:t>
      </w:r>
      <w:r w:rsidR="00286684">
        <w:rPr>
          <w:rStyle w:val="blk"/>
          <w:rFonts w:ascii="Times New Roman" w:hAnsi="Times New Roman"/>
          <w:sz w:val="28"/>
          <w:szCs w:val="28"/>
        </w:rPr>
        <w:t xml:space="preserve"> </w:t>
      </w:r>
      <w:r w:rsidR="002C5AFD">
        <w:rPr>
          <w:rStyle w:val="blk"/>
          <w:rFonts w:ascii="Times New Roman" w:hAnsi="Times New Roman"/>
          <w:sz w:val="28"/>
          <w:szCs w:val="28"/>
        </w:rPr>
        <w:t>комисси</w:t>
      </w:r>
      <w:r w:rsidR="008C5D0E">
        <w:rPr>
          <w:rStyle w:val="blk"/>
          <w:rFonts w:ascii="Times New Roman" w:hAnsi="Times New Roman"/>
          <w:sz w:val="28"/>
          <w:szCs w:val="28"/>
        </w:rPr>
        <w:t>ю</w:t>
      </w:r>
      <w:r w:rsidR="00286684">
        <w:rPr>
          <w:rStyle w:val="blk"/>
          <w:rFonts w:ascii="Times New Roman" w:hAnsi="Times New Roman"/>
          <w:sz w:val="28"/>
          <w:szCs w:val="28"/>
        </w:rPr>
        <w:t xml:space="preserve"> </w:t>
      </w:r>
      <w:r w:rsidRPr="00470C62">
        <w:rPr>
          <w:rStyle w:val="blk"/>
          <w:rFonts w:ascii="Times New Roman" w:hAnsi="Times New Roman"/>
          <w:sz w:val="28"/>
          <w:szCs w:val="28"/>
        </w:rPr>
        <w:t xml:space="preserve"> по обследованию мест </w:t>
      </w:r>
      <w:r w:rsidR="002C5AFD">
        <w:rPr>
          <w:rStyle w:val="blk"/>
          <w:rFonts w:ascii="Times New Roman" w:hAnsi="Times New Roman"/>
          <w:sz w:val="28"/>
          <w:szCs w:val="28"/>
        </w:rPr>
        <w:t xml:space="preserve"> </w:t>
      </w:r>
      <w:r w:rsidRPr="00470C62">
        <w:rPr>
          <w:rStyle w:val="blk"/>
          <w:rFonts w:ascii="Times New Roman" w:hAnsi="Times New Roman"/>
          <w:sz w:val="28"/>
          <w:szCs w:val="28"/>
        </w:rPr>
        <w:t xml:space="preserve">массового </w:t>
      </w:r>
      <w:r w:rsidR="00286684">
        <w:rPr>
          <w:rStyle w:val="blk"/>
          <w:rFonts w:ascii="Times New Roman" w:hAnsi="Times New Roman"/>
          <w:sz w:val="28"/>
          <w:szCs w:val="28"/>
        </w:rPr>
        <w:t xml:space="preserve"> </w:t>
      </w:r>
      <w:r w:rsidRPr="00470C62">
        <w:rPr>
          <w:rStyle w:val="blk"/>
          <w:rFonts w:ascii="Times New Roman" w:hAnsi="Times New Roman"/>
          <w:sz w:val="28"/>
          <w:szCs w:val="28"/>
        </w:rPr>
        <w:t xml:space="preserve">пребывания </w:t>
      </w:r>
      <w:r w:rsidR="002C5AFD">
        <w:rPr>
          <w:rStyle w:val="blk"/>
          <w:rFonts w:ascii="Times New Roman" w:hAnsi="Times New Roman"/>
          <w:sz w:val="28"/>
          <w:szCs w:val="28"/>
        </w:rPr>
        <w:t xml:space="preserve"> </w:t>
      </w:r>
      <w:r w:rsidRPr="00470C62">
        <w:rPr>
          <w:rStyle w:val="blk"/>
          <w:rFonts w:ascii="Times New Roman" w:hAnsi="Times New Roman"/>
          <w:sz w:val="28"/>
          <w:szCs w:val="28"/>
        </w:rPr>
        <w:t xml:space="preserve">людей </w:t>
      </w:r>
      <w:r w:rsidR="00286684">
        <w:rPr>
          <w:rStyle w:val="blk"/>
          <w:rFonts w:ascii="Times New Roman" w:hAnsi="Times New Roman"/>
          <w:sz w:val="28"/>
          <w:szCs w:val="28"/>
        </w:rPr>
        <w:t xml:space="preserve"> </w:t>
      </w:r>
      <w:r w:rsidR="008C5D0E">
        <w:rPr>
          <w:rStyle w:val="blk"/>
          <w:rFonts w:ascii="Times New Roman" w:hAnsi="Times New Roman"/>
          <w:sz w:val="28"/>
          <w:szCs w:val="28"/>
        </w:rPr>
        <w:t>на территории Енисейского района в составе, согласно приложению №1</w:t>
      </w:r>
      <w:r w:rsidRPr="00470C62">
        <w:rPr>
          <w:rStyle w:val="blk"/>
          <w:rFonts w:ascii="Times New Roman" w:hAnsi="Times New Roman"/>
          <w:sz w:val="28"/>
          <w:szCs w:val="28"/>
        </w:rPr>
        <w:t>.</w:t>
      </w:r>
    </w:p>
    <w:p w:rsidR="00B67EAD" w:rsidRDefault="00B67EAD" w:rsidP="00B67EAD">
      <w:pPr>
        <w:spacing w:after="0" w:line="240" w:lineRule="auto"/>
        <w:ind w:firstLine="547"/>
        <w:jc w:val="both"/>
        <w:rPr>
          <w:rStyle w:val="blk"/>
          <w:rFonts w:ascii="Times New Roman" w:hAnsi="Times New Roman"/>
          <w:sz w:val="28"/>
          <w:szCs w:val="28"/>
        </w:rPr>
      </w:pPr>
      <w:r w:rsidRPr="00470C62">
        <w:rPr>
          <w:rStyle w:val="blk"/>
          <w:rFonts w:ascii="Times New Roman" w:hAnsi="Times New Roman"/>
          <w:sz w:val="28"/>
          <w:szCs w:val="28"/>
        </w:rPr>
        <w:t xml:space="preserve">2. Утвердить Положение </w:t>
      </w:r>
      <w:r w:rsidR="002C5AFD">
        <w:rPr>
          <w:rStyle w:val="blk"/>
          <w:rFonts w:ascii="Times New Roman" w:hAnsi="Times New Roman"/>
          <w:sz w:val="28"/>
          <w:szCs w:val="28"/>
        </w:rPr>
        <w:t xml:space="preserve">о межведомственной  комиссии </w:t>
      </w:r>
      <w:r w:rsidR="002C5AFD" w:rsidRPr="00470C62">
        <w:rPr>
          <w:rStyle w:val="blk"/>
          <w:rFonts w:ascii="Times New Roman" w:hAnsi="Times New Roman"/>
          <w:sz w:val="28"/>
          <w:szCs w:val="28"/>
        </w:rPr>
        <w:t xml:space="preserve"> по обследованию мест </w:t>
      </w:r>
      <w:r w:rsidR="002C5AFD">
        <w:rPr>
          <w:rStyle w:val="blk"/>
          <w:rFonts w:ascii="Times New Roman" w:hAnsi="Times New Roman"/>
          <w:sz w:val="28"/>
          <w:szCs w:val="28"/>
        </w:rPr>
        <w:t xml:space="preserve"> </w:t>
      </w:r>
      <w:r w:rsidR="002C5AFD" w:rsidRPr="00470C62">
        <w:rPr>
          <w:rStyle w:val="blk"/>
          <w:rFonts w:ascii="Times New Roman" w:hAnsi="Times New Roman"/>
          <w:sz w:val="28"/>
          <w:szCs w:val="28"/>
        </w:rPr>
        <w:t xml:space="preserve">массового </w:t>
      </w:r>
      <w:r w:rsidR="002C5AFD">
        <w:rPr>
          <w:rStyle w:val="blk"/>
          <w:rFonts w:ascii="Times New Roman" w:hAnsi="Times New Roman"/>
          <w:sz w:val="28"/>
          <w:szCs w:val="28"/>
        </w:rPr>
        <w:t xml:space="preserve"> </w:t>
      </w:r>
      <w:r w:rsidR="002C5AFD" w:rsidRPr="00470C62">
        <w:rPr>
          <w:rStyle w:val="blk"/>
          <w:rFonts w:ascii="Times New Roman" w:hAnsi="Times New Roman"/>
          <w:sz w:val="28"/>
          <w:szCs w:val="28"/>
        </w:rPr>
        <w:t xml:space="preserve">пребывания </w:t>
      </w:r>
      <w:r w:rsidR="002C5AFD">
        <w:rPr>
          <w:rStyle w:val="blk"/>
          <w:rFonts w:ascii="Times New Roman" w:hAnsi="Times New Roman"/>
          <w:sz w:val="28"/>
          <w:szCs w:val="28"/>
        </w:rPr>
        <w:t xml:space="preserve"> </w:t>
      </w:r>
      <w:r w:rsidR="002C5AFD" w:rsidRPr="00470C62">
        <w:rPr>
          <w:rStyle w:val="blk"/>
          <w:rFonts w:ascii="Times New Roman" w:hAnsi="Times New Roman"/>
          <w:sz w:val="28"/>
          <w:szCs w:val="28"/>
        </w:rPr>
        <w:t xml:space="preserve">людей </w:t>
      </w:r>
      <w:r w:rsidR="002C5AFD">
        <w:rPr>
          <w:rStyle w:val="blk"/>
          <w:rFonts w:ascii="Times New Roman" w:hAnsi="Times New Roman"/>
          <w:sz w:val="28"/>
          <w:szCs w:val="28"/>
        </w:rPr>
        <w:t xml:space="preserve"> </w:t>
      </w:r>
      <w:r w:rsidR="008C5D0E">
        <w:rPr>
          <w:rStyle w:val="blk"/>
          <w:rFonts w:ascii="Times New Roman" w:hAnsi="Times New Roman"/>
          <w:sz w:val="28"/>
          <w:szCs w:val="28"/>
        </w:rPr>
        <w:t>на территории</w:t>
      </w:r>
      <w:r w:rsidR="002C5AFD" w:rsidRPr="00470C62">
        <w:rPr>
          <w:rStyle w:val="blk"/>
          <w:rFonts w:ascii="Times New Roman" w:hAnsi="Times New Roman"/>
          <w:sz w:val="28"/>
          <w:szCs w:val="28"/>
        </w:rPr>
        <w:t xml:space="preserve"> </w:t>
      </w:r>
      <w:r w:rsidR="008C5D0E">
        <w:rPr>
          <w:rStyle w:val="blk"/>
          <w:rFonts w:ascii="Times New Roman" w:hAnsi="Times New Roman"/>
          <w:sz w:val="28"/>
          <w:szCs w:val="28"/>
        </w:rPr>
        <w:t xml:space="preserve"> Енисейского  района</w:t>
      </w:r>
      <w:r w:rsidR="002C5AFD">
        <w:rPr>
          <w:rStyle w:val="blk"/>
          <w:rFonts w:ascii="Times New Roman" w:hAnsi="Times New Roman"/>
          <w:sz w:val="28"/>
          <w:szCs w:val="28"/>
        </w:rPr>
        <w:t xml:space="preserve">  </w:t>
      </w:r>
      <w:r w:rsidRPr="00470C62">
        <w:rPr>
          <w:rStyle w:val="blk"/>
          <w:rFonts w:ascii="Times New Roman" w:hAnsi="Times New Roman"/>
          <w:sz w:val="28"/>
          <w:szCs w:val="28"/>
        </w:rPr>
        <w:t xml:space="preserve">(приложение </w:t>
      </w:r>
      <w:r>
        <w:rPr>
          <w:rStyle w:val="blk"/>
          <w:rFonts w:ascii="Times New Roman" w:hAnsi="Times New Roman"/>
          <w:sz w:val="28"/>
          <w:szCs w:val="28"/>
        </w:rPr>
        <w:t xml:space="preserve">№ </w:t>
      </w:r>
      <w:r w:rsidR="00286684">
        <w:rPr>
          <w:rStyle w:val="blk"/>
          <w:rFonts w:ascii="Times New Roman" w:hAnsi="Times New Roman"/>
          <w:sz w:val="28"/>
          <w:szCs w:val="28"/>
        </w:rPr>
        <w:t>2</w:t>
      </w:r>
      <w:r w:rsidRPr="00470C62">
        <w:rPr>
          <w:rStyle w:val="blk"/>
          <w:rFonts w:ascii="Times New Roman" w:hAnsi="Times New Roman"/>
          <w:sz w:val="28"/>
          <w:szCs w:val="28"/>
        </w:rPr>
        <w:t>).</w:t>
      </w:r>
    </w:p>
    <w:p w:rsidR="004711F4" w:rsidRDefault="004711F4" w:rsidP="00B67EAD">
      <w:pPr>
        <w:spacing w:after="0" w:line="240" w:lineRule="auto"/>
        <w:ind w:firstLine="547"/>
        <w:jc w:val="both"/>
        <w:rPr>
          <w:rStyle w:val="blk"/>
          <w:rFonts w:ascii="Times New Roman" w:hAnsi="Times New Roman"/>
          <w:sz w:val="28"/>
          <w:szCs w:val="28"/>
        </w:rPr>
      </w:pPr>
      <w:r w:rsidRPr="004711F4">
        <w:rPr>
          <w:rStyle w:val="blk"/>
          <w:rFonts w:ascii="Times New Roman" w:hAnsi="Times New Roman"/>
          <w:sz w:val="28"/>
          <w:szCs w:val="28"/>
        </w:rPr>
        <w:t>3. Утвердить форму паспорта</w:t>
      </w:r>
      <w:r>
        <w:rPr>
          <w:rStyle w:val="blk"/>
          <w:rFonts w:ascii="Times New Roman" w:hAnsi="Times New Roman"/>
          <w:sz w:val="28"/>
          <w:szCs w:val="28"/>
        </w:rPr>
        <w:t xml:space="preserve"> </w:t>
      </w:r>
      <w:r w:rsidR="008C5D0E">
        <w:rPr>
          <w:rStyle w:val="blk"/>
          <w:rFonts w:ascii="Times New Roman" w:hAnsi="Times New Roman"/>
          <w:sz w:val="28"/>
          <w:szCs w:val="28"/>
        </w:rPr>
        <w:t xml:space="preserve">безопасности </w:t>
      </w:r>
      <w:r>
        <w:rPr>
          <w:rStyle w:val="blk"/>
          <w:rFonts w:ascii="Times New Roman" w:hAnsi="Times New Roman"/>
          <w:sz w:val="28"/>
          <w:szCs w:val="28"/>
        </w:rPr>
        <w:t xml:space="preserve">мест массового пребывания людей </w:t>
      </w:r>
      <w:r w:rsidR="002C5AFD">
        <w:rPr>
          <w:rStyle w:val="blk"/>
          <w:rFonts w:ascii="Times New Roman" w:hAnsi="Times New Roman"/>
          <w:sz w:val="28"/>
          <w:szCs w:val="28"/>
        </w:rPr>
        <w:t>(приложение № 3</w:t>
      </w:r>
      <w:r w:rsidRPr="004711F4">
        <w:rPr>
          <w:rStyle w:val="blk"/>
          <w:rFonts w:ascii="Times New Roman" w:hAnsi="Times New Roman"/>
          <w:sz w:val="28"/>
          <w:szCs w:val="28"/>
        </w:rPr>
        <w:t>)</w:t>
      </w:r>
      <w:r w:rsidR="00CA120F">
        <w:rPr>
          <w:rStyle w:val="blk"/>
          <w:rFonts w:ascii="Times New Roman" w:hAnsi="Times New Roman"/>
          <w:sz w:val="28"/>
          <w:szCs w:val="28"/>
        </w:rPr>
        <w:t>.</w:t>
      </w:r>
    </w:p>
    <w:p w:rsidR="008E3DFE" w:rsidRDefault="008C5D0E" w:rsidP="008C5D0E">
      <w:pPr>
        <w:pStyle w:val="aa"/>
        <w:jc w:val="both"/>
        <w:rPr>
          <w:rStyle w:val="blk"/>
          <w:rFonts w:ascii="Times New Roman" w:hAnsi="Times New Roman"/>
          <w:sz w:val="28"/>
          <w:szCs w:val="28"/>
        </w:rPr>
      </w:pPr>
      <w:r>
        <w:rPr>
          <w:rStyle w:val="blk"/>
          <w:rFonts w:ascii="Times New Roman" w:hAnsi="Times New Roman"/>
          <w:sz w:val="28"/>
          <w:szCs w:val="28"/>
        </w:rPr>
        <w:t xml:space="preserve">       </w:t>
      </w:r>
      <w:r w:rsidR="008E3DFE">
        <w:rPr>
          <w:rStyle w:val="blk"/>
          <w:rFonts w:ascii="Times New Roman" w:hAnsi="Times New Roman"/>
          <w:sz w:val="28"/>
          <w:szCs w:val="28"/>
        </w:rPr>
        <w:t xml:space="preserve">4. Утвердить Перечень объектов </w:t>
      </w:r>
      <w:r w:rsidRPr="008C5D0E">
        <w:rPr>
          <w:rFonts w:ascii="Times New Roman" w:hAnsi="Times New Roman" w:cs="Times New Roman"/>
          <w:sz w:val="28"/>
          <w:szCs w:val="28"/>
        </w:rPr>
        <w:t>антитеррористической защиты</w:t>
      </w:r>
      <w:r w:rsidR="008E3DFE">
        <w:rPr>
          <w:rStyle w:val="blk"/>
          <w:rFonts w:ascii="Times New Roman" w:hAnsi="Times New Roman"/>
          <w:sz w:val="28"/>
          <w:szCs w:val="28"/>
        </w:rPr>
        <w:t xml:space="preserve"> с  массовым пребыванием людей</w:t>
      </w:r>
      <w:r>
        <w:rPr>
          <w:rStyle w:val="blk"/>
          <w:rFonts w:ascii="Times New Roman" w:hAnsi="Times New Roman"/>
          <w:sz w:val="28"/>
          <w:szCs w:val="28"/>
        </w:rPr>
        <w:t>,</w:t>
      </w:r>
      <w:r w:rsidR="008E3DFE">
        <w:rPr>
          <w:rStyle w:val="blk"/>
          <w:rFonts w:ascii="Times New Roman" w:hAnsi="Times New Roman"/>
          <w:sz w:val="28"/>
          <w:szCs w:val="28"/>
        </w:rPr>
        <w:t xml:space="preserve"> </w:t>
      </w:r>
      <w:r w:rsidRPr="008C5D0E">
        <w:rPr>
          <w:rFonts w:ascii="Times New Roman" w:hAnsi="Times New Roman" w:cs="Times New Roman"/>
          <w:sz w:val="28"/>
          <w:szCs w:val="28"/>
        </w:rPr>
        <w:t>расположенных на территории Енисейского района,</w:t>
      </w:r>
      <w:r w:rsidRPr="008C5D0E">
        <w:rPr>
          <w:rStyle w:val="blk"/>
          <w:rFonts w:ascii="Times New Roman" w:hAnsi="Times New Roman"/>
          <w:sz w:val="28"/>
          <w:szCs w:val="28"/>
        </w:rPr>
        <w:t xml:space="preserve"> подлежащих обязательной охране полицией</w:t>
      </w:r>
      <w:r>
        <w:rPr>
          <w:rStyle w:val="blk"/>
          <w:rFonts w:ascii="Times New Roman" w:hAnsi="Times New Roman"/>
          <w:sz w:val="28"/>
          <w:szCs w:val="28"/>
        </w:rPr>
        <w:t xml:space="preserve"> </w:t>
      </w:r>
      <w:r w:rsidR="008E3DFE">
        <w:rPr>
          <w:rStyle w:val="blk"/>
          <w:rFonts w:ascii="Times New Roman" w:hAnsi="Times New Roman"/>
          <w:sz w:val="28"/>
          <w:szCs w:val="28"/>
        </w:rPr>
        <w:t>(</w:t>
      </w:r>
      <w:r w:rsidR="00091481">
        <w:rPr>
          <w:rStyle w:val="blk"/>
          <w:rFonts w:ascii="Times New Roman" w:hAnsi="Times New Roman"/>
          <w:sz w:val="28"/>
          <w:szCs w:val="28"/>
        </w:rPr>
        <w:t>п</w:t>
      </w:r>
      <w:r w:rsidR="008E3DFE">
        <w:rPr>
          <w:rStyle w:val="blk"/>
          <w:rFonts w:ascii="Times New Roman" w:hAnsi="Times New Roman"/>
          <w:sz w:val="28"/>
          <w:szCs w:val="28"/>
        </w:rPr>
        <w:t xml:space="preserve">риложение </w:t>
      </w:r>
      <w:r>
        <w:rPr>
          <w:rStyle w:val="blk"/>
          <w:rFonts w:ascii="Times New Roman" w:hAnsi="Times New Roman"/>
          <w:sz w:val="28"/>
          <w:szCs w:val="28"/>
        </w:rPr>
        <w:t xml:space="preserve">№ </w:t>
      </w:r>
      <w:r w:rsidR="008E3DFE">
        <w:rPr>
          <w:rStyle w:val="blk"/>
          <w:rFonts w:ascii="Times New Roman" w:hAnsi="Times New Roman"/>
          <w:sz w:val="28"/>
          <w:szCs w:val="28"/>
        </w:rPr>
        <w:t>4).</w:t>
      </w:r>
    </w:p>
    <w:p w:rsidR="00B67EAD" w:rsidRDefault="008C5D0E"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5</w:t>
      </w:r>
      <w:r w:rsidR="00B67EAD" w:rsidRPr="00470C62">
        <w:rPr>
          <w:rStyle w:val="blk"/>
          <w:rFonts w:ascii="Times New Roman" w:hAnsi="Times New Roman"/>
          <w:sz w:val="28"/>
          <w:szCs w:val="28"/>
        </w:rPr>
        <w:t xml:space="preserve">. Утвердить форму акта обследования и категорирования </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места массового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пребывания людей</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в </w:t>
      </w:r>
      <w:r w:rsidR="00286684">
        <w:rPr>
          <w:rStyle w:val="blk"/>
          <w:rFonts w:ascii="Times New Roman" w:hAnsi="Times New Roman"/>
          <w:sz w:val="28"/>
          <w:szCs w:val="28"/>
        </w:rPr>
        <w:t xml:space="preserve"> Енисейском районе </w:t>
      </w:r>
      <w:r w:rsidR="00B67EAD" w:rsidRPr="00470C62">
        <w:rPr>
          <w:rStyle w:val="blk"/>
          <w:rFonts w:ascii="Times New Roman" w:hAnsi="Times New Roman"/>
          <w:sz w:val="28"/>
          <w:szCs w:val="28"/>
        </w:rPr>
        <w:t xml:space="preserve"> </w:t>
      </w:r>
      <w:r w:rsidR="00286684">
        <w:rPr>
          <w:rStyle w:val="blk"/>
          <w:rFonts w:ascii="Times New Roman" w:hAnsi="Times New Roman"/>
          <w:sz w:val="28"/>
          <w:szCs w:val="28"/>
        </w:rPr>
        <w:t xml:space="preserve"> </w:t>
      </w:r>
      <w:r w:rsidR="00B67EAD" w:rsidRPr="002C5AFD">
        <w:rPr>
          <w:rStyle w:val="blk"/>
          <w:rFonts w:ascii="Times New Roman" w:hAnsi="Times New Roman"/>
          <w:sz w:val="28"/>
          <w:szCs w:val="28"/>
        </w:rPr>
        <w:t xml:space="preserve">(приложение № </w:t>
      </w:r>
      <w:r w:rsidR="008E3DFE">
        <w:rPr>
          <w:rStyle w:val="blk"/>
          <w:rFonts w:ascii="Times New Roman" w:hAnsi="Times New Roman"/>
          <w:sz w:val="28"/>
          <w:szCs w:val="28"/>
        </w:rPr>
        <w:t>5</w:t>
      </w:r>
      <w:r w:rsidR="00B67EAD" w:rsidRPr="002C5AFD">
        <w:rPr>
          <w:rStyle w:val="blk"/>
          <w:rFonts w:ascii="Times New Roman" w:hAnsi="Times New Roman"/>
          <w:sz w:val="28"/>
          <w:szCs w:val="28"/>
        </w:rPr>
        <w:t>).</w:t>
      </w:r>
      <w:r w:rsidR="00B67EAD" w:rsidRPr="00470C62">
        <w:rPr>
          <w:rStyle w:val="blk"/>
          <w:rFonts w:ascii="Times New Roman" w:hAnsi="Times New Roman"/>
          <w:sz w:val="28"/>
          <w:szCs w:val="28"/>
        </w:rPr>
        <w:t xml:space="preserve"> </w:t>
      </w:r>
    </w:p>
    <w:p w:rsidR="00074CDF" w:rsidRPr="00074CDF" w:rsidRDefault="00DC5CEF"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6</w:t>
      </w:r>
      <w:r w:rsidR="00074CDF">
        <w:rPr>
          <w:rStyle w:val="blk"/>
          <w:rFonts w:ascii="Times New Roman" w:hAnsi="Times New Roman"/>
          <w:sz w:val="28"/>
          <w:szCs w:val="28"/>
        </w:rPr>
        <w:t xml:space="preserve">. </w:t>
      </w:r>
      <w:proofErr w:type="gramStart"/>
      <w:r w:rsidR="00074CDF">
        <w:rPr>
          <w:rStyle w:val="blk"/>
          <w:rFonts w:ascii="Times New Roman" w:hAnsi="Times New Roman"/>
          <w:sz w:val="28"/>
          <w:szCs w:val="28"/>
        </w:rPr>
        <w:t>М</w:t>
      </w:r>
      <w:r w:rsidR="00074CDF">
        <w:rPr>
          <w:rFonts w:ascii="Times New Roman" w:hAnsi="Times New Roman" w:cs="Times New Roman"/>
          <w:sz w:val="28"/>
          <w:szCs w:val="28"/>
        </w:rPr>
        <w:t xml:space="preserve">ежмуниципальному </w:t>
      </w:r>
      <w:r w:rsidR="00074CDF" w:rsidRPr="00074CDF">
        <w:rPr>
          <w:rFonts w:ascii="Times New Roman" w:hAnsi="Times New Roman" w:cs="Times New Roman"/>
          <w:sz w:val="28"/>
          <w:szCs w:val="28"/>
        </w:rPr>
        <w:t xml:space="preserve"> отдел</w:t>
      </w:r>
      <w:r w:rsidR="00074CDF">
        <w:rPr>
          <w:rFonts w:ascii="Times New Roman" w:hAnsi="Times New Roman" w:cs="Times New Roman"/>
          <w:sz w:val="28"/>
          <w:szCs w:val="28"/>
        </w:rPr>
        <w:t xml:space="preserve">у </w:t>
      </w:r>
      <w:r w:rsidR="00074CDF" w:rsidRPr="00074CDF">
        <w:rPr>
          <w:rFonts w:ascii="Times New Roman" w:hAnsi="Times New Roman" w:cs="Times New Roman"/>
          <w:sz w:val="28"/>
          <w:szCs w:val="28"/>
        </w:rPr>
        <w:t xml:space="preserve"> МВД  РФ «Енисейский»</w:t>
      </w:r>
      <w:r w:rsidR="00074CDF">
        <w:rPr>
          <w:rFonts w:ascii="Times New Roman" w:hAnsi="Times New Roman" w:cs="Times New Roman"/>
          <w:sz w:val="28"/>
          <w:szCs w:val="28"/>
        </w:rPr>
        <w:t xml:space="preserve"> (Дементьев) обеспечить методическое руководство и давать разъяснения по вопросам применения требований к антитеррористической </w:t>
      </w:r>
      <w:r w:rsidR="00D46A32">
        <w:rPr>
          <w:rFonts w:ascii="Times New Roman" w:hAnsi="Times New Roman" w:cs="Times New Roman"/>
          <w:sz w:val="28"/>
          <w:szCs w:val="28"/>
        </w:rPr>
        <w:t xml:space="preserve"> </w:t>
      </w:r>
      <w:r w:rsidR="00074CDF">
        <w:rPr>
          <w:rFonts w:ascii="Times New Roman" w:hAnsi="Times New Roman" w:cs="Times New Roman"/>
          <w:sz w:val="28"/>
          <w:szCs w:val="28"/>
        </w:rPr>
        <w:t xml:space="preserve">защищенности мест массового пребывания людей, утвержденных </w:t>
      </w:r>
      <w:r w:rsidR="00074CDF" w:rsidRPr="00470C62">
        <w:rPr>
          <w:rStyle w:val="blk"/>
          <w:rFonts w:ascii="Times New Roman" w:hAnsi="Times New Roman"/>
          <w:sz w:val="28"/>
          <w:szCs w:val="28"/>
        </w:rPr>
        <w:t xml:space="preserve">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w:t>
      </w:r>
      <w:r w:rsidR="00D46A32">
        <w:rPr>
          <w:rStyle w:val="blk"/>
          <w:rFonts w:ascii="Times New Roman" w:hAnsi="Times New Roman"/>
          <w:sz w:val="28"/>
          <w:szCs w:val="28"/>
        </w:rPr>
        <w:t xml:space="preserve"> </w:t>
      </w:r>
      <w:r w:rsidR="00074CDF" w:rsidRPr="00470C62">
        <w:rPr>
          <w:rStyle w:val="blk"/>
          <w:rFonts w:ascii="Times New Roman" w:hAnsi="Times New Roman"/>
          <w:sz w:val="28"/>
          <w:szCs w:val="28"/>
        </w:rPr>
        <w:t>и объектов (территорий)»</w:t>
      </w:r>
      <w:r w:rsidR="00074CDF">
        <w:rPr>
          <w:rStyle w:val="blk"/>
          <w:rFonts w:ascii="Times New Roman" w:hAnsi="Times New Roman"/>
          <w:sz w:val="28"/>
          <w:szCs w:val="28"/>
        </w:rPr>
        <w:t>.</w:t>
      </w:r>
      <w:proofErr w:type="gramEnd"/>
    </w:p>
    <w:p w:rsidR="00B67EAD" w:rsidRPr="00470C62" w:rsidRDefault="00DC5CEF"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lastRenderedPageBreak/>
        <w:t>7</w:t>
      </w:r>
      <w:r w:rsidR="00B67EAD" w:rsidRPr="00470C62">
        <w:rPr>
          <w:rStyle w:val="blk"/>
          <w:rFonts w:ascii="Times New Roman" w:hAnsi="Times New Roman"/>
          <w:sz w:val="28"/>
          <w:szCs w:val="28"/>
        </w:rPr>
        <w:t xml:space="preserve">. Секретарю </w:t>
      </w:r>
      <w:r w:rsidR="008C5D0E">
        <w:rPr>
          <w:rStyle w:val="blk"/>
          <w:rFonts w:ascii="Times New Roman" w:hAnsi="Times New Roman"/>
          <w:sz w:val="28"/>
          <w:szCs w:val="28"/>
        </w:rPr>
        <w:t xml:space="preserve">межведомственной  комиссии </w:t>
      </w:r>
      <w:r w:rsidR="008C5D0E" w:rsidRPr="00470C62">
        <w:rPr>
          <w:rStyle w:val="blk"/>
          <w:rFonts w:ascii="Times New Roman" w:hAnsi="Times New Roman"/>
          <w:sz w:val="28"/>
          <w:szCs w:val="28"/>
        </w:rPr>
        <w:t xml:space="preserve"> по обследованию мест </w:t>
      </w:r>
      <w:r w:rsidR="008C5D0E">
        <w:rPr>
          <w:rStyle w:val="blk"/>
          <w:rFonts w:ascii="Times New Roman" w:hAnsi="Times New Roman"/>
          <w:sz w:val="28"/>
          <w:szCs w:val="28"/>
        </w:rPr>
        <w:t xml:space="preserve"> </w:t>
      </w:r>
      <w:r w:rsidR="008C5D0E" w:rsidRPr="00470C62">
        <w:rPr>
          <w:rStyle w:val="blk"/>
          <w:rFonts w:ascii="Times New Roman" w:hAnsi="Times New Roman"/>
          <w:sz w:val="28"/>
          <w:szCs w:val="28"/>
        </w:rPr>
        <w:t xml:space="preserve">массового </w:t>
      </w:r>
      <w:r w:rsidR="008C5D0E">
        <w:rPr>
          <w:rStyle w:val="blk"/>
          <w:rFonts w:ascii="Times New Roman" w:hAnsi="Times New Roman"/>
          <w:sz w:val="28"/>
          <w:szCs w:val="28"/>
        </w:rPr>
        <w:t xml:space="preserve"> </w:t>
      </w:r>
      <w:r w:rsidR="008C5D0E" w:rsidRPr="00470C62">
        <w:rPr>
          <w:rStyle w:val="blk"/>
          <w:rFonts w:ascii="Times New Roman" w:hAnsi="Times New Roman"/>
          <w:sz w:val="28"/>
          <w:szCs w:val="28"/>
        </w:rPr>
        <w:t xml:space="preserve">пребывания </w:t>
      </w:r>
      <w:r w:rsidR="008C5D0E">
        <w:rPr>
          <w:rStyle w:val="blk"/>
          <w:rFonts w:ascii="Times New Roman" w:hAnsi="Times New Roman"/>
          <w:sz w:val="28"/>
          <w:szCs w:val="28"/>
        </w:rPr>
        <w:t xml:space="preserve"> </w:t>
      </w:r>
      <w:r w:rsidR="008C5D0E" w:rsidRPr="00470C62">
        <w:rPr>
          <w:rStyle w:val="blk"/>
          <w:rFonts w:ascii="Times New Roman" w:hAnsi="Times New Roman"/>
          <w:sz w:val="28"/>
          <w:szCs w:val="28"/>
        </w:rPr>
        <w:t xml:space="preserve">людей </w:t>
      </w:r>
      <w:r w:rsidR="008C5D0E">
        <w:rPr>
          <w:rStyle w:val="blk"/>
          <w:rFonts w:ascii="Times New Roman" w:hAnsi="Times New Roman"/>
          <w:sz w:val="28"/>
          <w:szCs w:val="28"/>
        </w:rPr>
        <w:t xml:space="preserve"> на территории Енисейского района</w:t>
      </w:r>
      <w:r w:rsidR="00286684">
        <w:rPr>
          <w:rStyle w:val="blk"/>
          <w:rFonts w:ascii="Times New Roman" w:hAnsi="Times New Roman"/>
          <w:sz w:val="28"/>
          <w:szCs w:val="28"/>
        </w:rPr>
        <w:t xml:space="preserve"> </w:t>
      </w:r>
      <w:r>
        <w:rPr>
          <w:rStyle w:val="blk"/>
          <w:rFonts w:ascii="Times New Roman" w:hAnsi="Times New Roman"/>
          <w:sz w:val="28"/>
          <w:szCs w:val="28"/>
        </w:rPr>
        <w:t>(Островских)</w:t>
      </w:r>
      <w:r w:rsidR="002C5AFD">
        <w:rPr>
          <w:rStyle w:val="blk"/>
          <w:rFonts w:ascii="Times New Roman" w:hAnsi="Times New Roman"/>
          <w:sz w:val="28"/>
          <w:szCs w:val="28"/>
        </w:rPr>
        <w:t xml:space="preserve"> инициировать</w:t>
      </w:r>
      <w:r w:rsidR="00286684">
        <w:rPr>
          <w:rStyle w:val="blk"/>
          <w:rFonts w:ascii="Times New Roman" w:hAnsi="Times New Roman"/>
          <w:sz w:val="28"/>
          <w:szCs w:val="28"/>
        </w:rPr>
        <w:t xml:space="preserve"> работу</w:t>
      </w:r>
      <w:r w:rsidR="002C5AFD">
        <w:rPr>
          <w:rStyle w:val="blk"/>
          <w:rFonts w:ascii="Times New Roman" w:hAnsi="Times New Roman"/>
          <w:sz w:val="28"/>
          <w:szCs w:val="28"/>
        </w:rPr>
        <w:t xml:space="preserve">  межведомственной  комиссии</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разработать</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и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направить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руководителям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ведомств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и учреждений,</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принимающих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участие</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в работе комиссии, план-график </w:t>
      </w:r>
      <w:proofErr w:type="gramStart"/>
      <w:r w:rsidR="00B67EAD" w:rsidRPr="00470C62">
        <w:rPr>
          <w:rStyle w:val="blk"/>
          <w:rFonts w:ascii="Times New Roman" w:hAnsi="Times New Roman"/>
          <w:sz w:val="28"/>
          <w:szCs w:val="28"/>
        </w:rPr>
        <w:t>проведения</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комплексного</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обследования</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объектов </w:t>
      </w:r>
      <w:r w:rsidR="00286684">
        <w:rPr>
          <w:rStyle w:val="blk"/>
          <w:rFonts w:ascii="Times New Roman" w:hAnsi="Times New Roman"/>
          <w:sz w:val="28"/>
          <w:szCs w:val="28"/>
        </w:rPr>
        <w:t xml:space="preserve"> </w:t>
      </w:r>
      <w:r w:rsidR="00B67EAD" w:rsidRPr="00470C62">
        <w:rPr>
          <w:rStyle w:val="blk"/>
          <w:rFonts w:ascii="Times New Roman" w:hAnsi="Times New Roman"/>
          <w:sz w:val="28"/>
          <w:szCs w:val="28"/>
        </w:rPr>
        <w:t>массового пребывания</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 людей</w:t>
      </w:r>
      <w:proofErr w:type="gramEnd"/>
      <w:r w:rsidR="00B67EAD" w:rsidRPr="00470C62">
        <w:rPr>
          <w:rStyle w:val="blk"/>
          <w:rFonts w:ascii="Times New Roman" w:hAnsi="Times New Roman"/>
          <w:sz w:val="28"/>
          <w:szCs w:val="28"/>
        </w:rPr>
        <w:t xml:space="preserve"> </w:t>
      </w:r>
      <w:r w:rsidR="002C5AFD">
        <w:rPr>
          <w:rStyle w:val="blk"/>
          <w:rFonts w:ascii="Times New Roman" w:hAnsi="Times New Roman"/>
          <w:sz w:val="28"/>
          <w:szCs w:val="28"/>
        </w:rPr>
        <w:t xml:space="preserve"> </w:t>
      </w:r>
      <w:r w:rsidR="00B67EAD" w:rsidRPr="00470C62">
        <w:rPr>
          <w:rStyle w:val="blk"/>
          <w:rFonts w:ascii="Times New Roman" w:hAnsi="Times New Roman"/>
          <w:sz w:val="28"/>
          <w:szCs w:val="28"/>
        </w:rPr>
        <w:t xml:space="preserve">в срок до </w:t>
      </w:r>
      <w:r w:rsidR="00784BA3">
        <w:rPr>
          <w:rStyle w:val="blk"/>
          <w:rFonts w:ascii="Times New Roman" w:hAnsi="Times New Roman"/>
          <w:sz w:val="28"/>
          <w:szCs w:val="28"/>
        </w:rPr>
        <w:t>04</w:t>
      </w:r>
      <w:r w:rsidR="00B67EAD" w:rsidRPr="00470C62">
        <w:rPr>
          <w:rStyle w:val="blk"/>
          <w:rFonts w:ascii="Times New Roman" w:hAnsi="Times New Roman"/>
          <w:sz w:val="28"/>
          <w:szCs w:val="28"/>
        </w:rPr>
        <w:t>.0</w:t>
      </w:r>
      <w:r w:rsidR="002C5AFD">
        <w:rPr>
          <w:rStyle w:val="blk"/>
          <w:rFonts w:ascii="Times New Roman" w:hAnsi="Times New Roman"/>
          <w:sz w:val="28"/>
          <w:szCs w:val="28"/>
        </w:rPr>
        <w:t>2</w:t>
      </w:r>
      <w:r w:rsidR="00B67EAD" w:rsidRPr="00470C62">
        <w:rPr>
          <w:rStyle w:val="blk"/>
          <w:rFonts w:ascii="Times New Roman" w:hAnsi="Times New Roman"/>
          <w:sz w:val="28"/>
          <w:szCs w:val="28"/>
        </w:rPr>
        <w:t xml:space="preserve">.2016 г. </w:t>
      </w:r>
    </w:p>
    <w:p w:rsidR="004711F4" w:rsidRDefault="00DC5CEF"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8</w:t>
      </w:r>
      <w:r w:rsidR="00B67EAD" w:rsidRPr="00470C62">
        <w:rPr>
          <w:rStyle w:val="blk"/>
          <w:rFonts w:ascii="Times New Roman" w:hAnsi="Times New Roman"/>
          <w:sz w:val="28"/>
          <w:szCs w:val="28"/>
        </w:rPr>
        <w:t>.  </w:t>
      </w:r>
      <w:r>
        <w:rPr>
          <w:rStyle w:val="blk"/>
          <w:rFonts w:ascii="Times New Roman" w:hAnsi="Times New Roman"/>
          <w:sz w:val="28"/>
          <w:szCs w:val="28"/>
        </w:rPr>
        <w:t xml:space="preserve">Межведомственной  комиссии </w:t>
      </w:r>
      <w:r w:rsidRPr="00470C62">
        <w:rPr>
          <w:rStyle w:val="blk"/>
          <w:rFonts w:ascii="Times New Roman" w:hAnsi="Times New Roman"/>
          <w:sz w:val="28"/>
          <w:szCs w:val="28"/>
        </w:rPr>
        <w:t xml:space="preserve"> по обследованию мест </w:t>
      </w:r>
      <w:r>
        <w:rPr>
          <w:rStyle w:val="blk"/>
          <w:rFonts w:ascii="Times New Roman" w:hAnsi="Times New Roman"/>
          <w:sz w:val="28"/>
          <w:szCs w:val="28"/>
        </w:rPr>
        <w:t xml:space="preserve"> </w:t>
      </w:r>
      <w:r w:rsidRPr="00470C62">
        <w:rPr>
          <w:rStyle w:val="blk"/>
          <w:rFonts w:ascii="Times New Roman" w:hAnsi="Times New Roman"/>
          <w:sz w:val="28"/>
          <w:szCs w:val="28"/>
        </w:rPr>
        <w:t xml:space="preserve">массового </w:t>
      </w:r>
      <w:r>
        <w:rPr>
          <w:rStyle w:val="blk"/>
          <w:rFonts w:ascii="Times New Roman" w:hAnsi="Times New Roman"/>
          <w:sz w:val="28"/>
          <w:szCs w:val="28"/>
        </w:rPr>
        <w:t xml:space="preserve"> </w:t>
      </w:r>
      <w:r w:rsidRPr="00470C62">
        <w:rPr>
          <w:rStyle w:val="blk"/>
          <w:rFonts w:ascii="Times New Roman" w:hAnsi="Times New Roman"/>
          <w:sz w:val="28"/>
          <w:szCs w:val="28"/>
        </w:rPr>
        <w:t xml:space="preserve">пребывания </w:t>
      </w:r>
      <w:r>
        <w:rPr>
          <w:rStyle w:val="blk"/>
          <w:rFonts w:ascii="Times New Roman" w:hAnsi="Times New Roman"/>
          <w:sz w:val="28"/>
          <w:szCs w:val="28"/>
        </w:rPr>
        <w:t xml:space="preserve"> </w:t>
      </w:r>
      <w:r w:rsidRPr="00470C62">
        <w:rPr>
          <w:rStyle w:val="blk"/>
          <w:rFonts w:ascii="Times New Roman" w:hAnsi="Times New Roman"/>
          <w:sz w:val="28"/>
          <w:szCs w:val="28"/>
        </w:rPr>
        <w:t xml:space="preserve">людей </w:t>
      </w:r>
      <w:r>
        <w:rPr>
          <w:rStyle w:val="blk"/>
          <w:rFonts w:ascii="Times New Roman" w:hAnsi="Times New Roman"/>
          <w:sz w:val="28"/>
          <w:szCs w:val="28"/>
        </w:rPr>
        <w:t xml:space="preserve"> на территории Енисейского района</w:t>
      </w:r>
      <w:r w:rsidR="00B67EAD" w:rsidRPr="00470C62">
        <w:rPr>
          <w:rStyle w:val="blk"/>
          <w:rFonts w:ascii="Times New Roman" w:hAnsi="Times New Roman"/>
          <w:sz w:val="28"/>
          <w:szCs w:val="28"/>
        </w:rPr>
        <w:t xml:space="preserve"> в срок до 01.04.2016 г. провести обследование и категорирование мест массового пребывания людей с о</w:t>
      </w:r>
      <w:r w:rsidR="004711F4">
        <w:rPr>
          <w:rStyle w:val="blk"/>
          <w:rFonts w:ascii="Times New Roman" w:hAnsi="Times New Roman"/>
          <w:sz w:val="28"/>
          <w:szCs w:val="28"/>
        </w:rPr>
        <w:t>формлением соо</w:t>
      </w:r>
      <w:r>
        <w:rPr>
          <w:rStyle w:val="blk"/>
          <w:rFonts w:ascii="Times New Roman" w:hAnsi="Times New Roman"/>
          <w:sz w:val="28"/>
          <w:szCs w:val="28"/>
        </w:rPr>
        <w:t>тветствующих актов,</w:t>
      </w:r>
      <w:r w:rsidR="00B67EAD" w:rsidRPr="00470C62">
        <w:rPr>
          <w:rFonts w:ascii="Times New Roman" w:hAnsi="Times New Roman" w:cs="Times New Roman"/>
          <w:color w:val="000000" w:themeColor="text1"/>
          <w:sz w:val="28"/>
          <w:szCs w:val="28"/>
        </w:rPr>
        <w:t xml:space="preserve"> при необходимости</w:t>
      </w:r>
      <w:r w:rsidR="006E3660">
        <w:rPr>
          <w:rFonts w:ascii="Times New Roman" w:hAnsi="Times New Roman" w:cs="Times New Roman"/>
          <w:color w:val="000000" w:themeColor="text1"/>
          <w:sz w:val="28"/>
          <w:szCs w:val="28"/>
        </w:rPr>
        <w:t>, привлекать к работе руководителей (с</w:t>
      </w:r>
      <w:r w:rsidR="00B67EAD" w:rsidRPr="00470C62">
        <w:rPr>
          <w:rFonts w:ascii="Times New Roman" w:hAnsi="Times New Roman" w:cs="Times New Roman"/>
          <w:color w:val="000000" w:themeColor="text1"/>
          <w:sz w:val="28"/>
          <w:szCs w:val="28"/>
        </w:rPr>
        <w:t>обственников</w:t>
      </w:r>
      <w:r w:rsidR="006E3660">
        <w:rPr>
          <w:rFonts w:ascii="Times New Roman" w:hAnsi="Times New Roman" w:cs="Times New Roman"/>
          <w:color w:val="000000" w:themeColor="text1"/>
          <w:sz w:val="28"/>
          <w:szCs w:val="28"/>
        </w:rPr>
        <w:t xml:space="preserve">) </w:t>
      </w:r>
      <w:r w:rsidR="00B67EAD" w:rsidRPr="00470C62">
        <w:rPr>
          <w:rFonts w:ascii="Times New Roman" w:hAnsi="Times New Roman" w:cs="Times New Roman"/>
          <w:color w:val="000000" w:themeColor="text1"/>
          <w:sz w:val="28"/>
          <w:szCs w:val="28"/>
        </w:rPr>
        <w:t xml:space="preserve"> </w:t>
      </w:r>
      <w:r w:rsidR="006E3660">
        <w:rPr>
          <w:rFonts w:ascii="Times New Roman" w:hAnsi="Times New Roman" w:cs="Times New Roman"/>
          <w:color w:val="000000" w:themeColor="text1"/>
          <w:sz w:val="28"/>
          <w:szCs w:val="28"/>
        </w:rPr>
        <w:t xml:space="preserve"> </w:t>
      </w:r>
      <w:r w:rsidR="00B67EAD" w:rsidRPr="00470C62">
        <w:rPr>
          <w:rFonts w:ascii="Times New Roman" w:hAnsi="Times New Roman" w:cs="Times New Roman"/>
          <w:color w:val="000000" w:themeColor="text1"/>
          <w:sz w:val="28"/>
          <w:szCs w:val="28"/>
        </w:rPr>
        <w:t>мест</w:t>
      </w:r>
      <w:r w:rsidR="006E3660">
        <w:rPr>
          <w:rFonts w:ascii="Times New Roman" w:hAnsi="Times New Roman" w:cs="Times New Roman"/>
          <w:color w:val="000000" w:themeColor="text1"/>
          <w:sz w:val="28"/>
          <w:szCs w:val="28"/>
        </w:rPr>
        <w:t xml:space="preserve"> </w:t>
      </w:r>
      <w:r w:rsidR="00B67EAD" w:rsidRPr="00470C62">
        <w:rPr>
          <w:rFonts w:ascii="Times New Roman" w:hAnsi="Times New Roman" w:cs="Times New Roman"/>
          <w:color w:val="000000" w:themeColor="text1"/>
          <w:sz w:val="28"/>
          <w:szCs w:val="28"/>
        </w:rPr>
        <w:t xml:space="preserve"> массового </w:t>
      </w:r>
      <w:r w:rsidR="006E3660">
        <w:rPr>
          <w:rFonts w:ascii="Times New Roman" w:hAnsi="Times New Roman" w:cs="Times New Roman"/>
          <w:color w:val="000000" w:themeColor="text1"/>
          <w:sz w:val="28"/>
          <w:szCs w:val="28"/>
        </w:rPr>
        <w:t xml:space="preserve"> </w:t>
      </w:r>
      <w:r w:rsidR="00B67EAD" w:rsidRPr="00470C62">
        <w:rPr>
          <w:rFonts w:ascii="Times New Roman" w:hAnsi="Times New Roman" w:cs="Times New Roman"/>
          <w:color w:val="000000" w:themeColor="text1"/>
          <w:sz w:val="28"/>
          <w:szCs w:val="28"/>
        </w:rPr>
        <w:t>пребывания людей.</w:t>
      </w:r>
      <w:r w:rsidR="00B67EAD" w:rsidRPr="00470C62">
        <w:rPr>
          <w:rStyle w:val="blk"/>
          <w:rFonts w:ascii="Times New Roman" w:hAnsi="Times New Roman"/>
          <w:sz w:val="28"/>
          <w:szCs w:val="28"/>
        </w:rPr>
        <w:t xml:space="preserve"> </w:t>
      </w:r>
    </w:p>
    <w:p w:rsidR="009D284F" w:rsidRDefault="00DC5CEF"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9</w:t>
      </w:r>
      <w:r w:rsidR="004711F4">
        <w:rPr>
          <w:rStyle w:val="blk"/>
          <w:rFonts w:ascii="Times New Roman" w:hAnsi="Times New Roman"/>
          <w:sz w:val="28"/>
          <w:szCs w:val="28"/>
        </w:rPr>
        <w:t xml:space="preserve">. Руководителям (собственникам) объектов с массовым пребыванием людей,  указанным </w:t>
      </w:r>
      <w:r w:rsidR="006E3660">
        <w:rPr>
          <w:rStyle w:val="blk"/>
          <w:rFonts w:ascii="Times New Roman" w:hAnsi="Times New Roman"/>
          <w:sz w:val="28"/>
          <w:szCs w:val="28"/>
        </w:rPr>
        <w:t xml:space="preserve"> </w:t>
      </w:r>
      <w:r w:rsidR="004711F4">
        <w:rPr>
          <w:rStyle w:val="blk"/>
          <w:rFonts w:ascii="Times New Roman" w:hAnsi="Times New Roman"/>
          <w:sz w:val="28"/>
          <w:szCs w:val="28"/>
        </w:rPr>
        <w:t xml:space="preserve">в  </w:t>
      </w:r>
      <w:r w:rsidR="008E3DFE">
        <w:rPr>
          <w:rStyle w:val="blk"/>
          <w:rFonts w:ascii="Times New Roman" w:hAnsi="Times New Roman"/>
          <w:sz w:val="28"/>
          <w:szCs w:val="28"/>
        </w:rPr>
        <w:t>П</w:t>
      </w:r>
      <w:r w:rsidR="006E3660">
        <w:rPr>
          <w:rStyle w:val="blk"/>
          <w:rFonts w:ascii="Times New Roman" w:hAnsi="Times New Roman"/>
          <w:sz w:val="28"/>
          <w:szCs w:val="28"/>
        </w:rPr>
        <w:t>еречне объектов с массовым пребыванием людей (</w:t>
      </w:r>
      <w:r w:rsidR="004711F4" w:rsidRPr="004711F4">
        <w:rPr>
          <w:rStyle w:val="blk"/>
          <w:rFonts w:ascii="Times New Roman" w:hAnsi="Times New Roman"/>
          <w:sz w:val="28"/>
          <w:szCs w:val="28"/>
        </w:rPr>
        <w:t>приложении</w:t>
      </w:r>
      <w:r w:rsidR="004711F4">
        <w:rPr>
          <w:rStyle w:val="blk"/>
          <w:rFonts w:ascii="Times New Roman" w:hAnsi="Times New Roman"/>
          <w:sz w:val="28"/>
          <w:szCs w:val="28"/>
        </w:rPr>
        <w:t xml:space="preserve"> №</w:t>
      </w:r>
      <w:r w:rsidR="008E3DFE">
        <w:rPr>
          <w:rStyle w:val="blk"/>
          <w:rFonts w:ascii="Times New Roman" w:hAnsi="Times New Roman"/>
          <w:sz w:val="28"/>
          <w:szCs w:val="28"/>
        </w:rPr>
        <w:t xml:space="preserve"> 4)</w:t>
      </w:r>
      <w:r w:rsidR="004711F4">
        <w:rPr>
          <w:rStyle w:val="blk"/>
          <w:rFonts w:ascii="Times New Roman" w:hAnsi="Times New Roman"/>
          <w:sz w:val="28"/>
          <w:szCs w:val="28"/>
        </w:rPr>
        <w:t xml:space="preserve">,  </w:t>
      </w:r>
      <w:r w:rsidR="006E3660">
        <w:rPr>
          <w:rStyle w:val="blk"/>
          <w:rFonts w:ascii="Times New Roman" w:hAnsi="Times New Roman"/>
          <w:sz w:val="28"/>
          <w:szCs w:val="28"/>
        </w:rPr>
        <w:t xml:space="preserve"> </w:t>
      </w:r>
      <w:r w:rsidR="004711F4">
        <w:rPr>
          <w:rStyle w:val="blk"/>
          <w:rFonts w:ascii="Times New Roman" w:hAnsi="Times New Roman"/>
          <w:sz w:val="28"/>
          <w:szCs w:val="28"/>
        </w:rPr>
        <w:t xml:space="preserve">разработать   паспорта </w:t>
      </w:r>
      <w:r w:rsidR="006E3660">
        <w:rPr>
          <w:rStyle w:val="blk"/>
          <w:rFonts w:ascii="Times New Roman" w:hAnsi="Times New Roman"/>
          <w:sz w:val="28"/>
          <w:szCs w:val="28"/>
        </w:rPr>
        <w:t xml:space="preserve"> </w:t>
      </w:r>
      <w:r w:rsidR="004711F4">
        <w:rPr>
          <w:rStyle w:val="blk"/>
          <w:rFonts w:ascii="Times New Roman" w:hAnsi="Times New Roman"/>
          <w:sz w:val="28"/>
          <w:szCs w:val="28"/>
        </w:rPr>
        <w:t xml:space="preserve">безопасности подведомственных </w:t>
      </w:r>
      <w:r w:rsidR="00CA120F">
        <w:rPr>
          <w:rStyle w:val="blk"/>
          <w:rFonts w:ascii="Times New Roman" w:hAnsi="Times New Roman"/>
          <w:sz w:val="28"/>
          <w:szCs w:val="28"/>
        </w:rPr>
        <w:t xml:space="preserve"> </w:t>
      </w:r>
      <w:r w:rsidR="004711F4">
        <w:rPr>
          <w:rStyle w:val="blk"/>
          <w:rFonts w:ascii="Times New Roman" w:hAnsi="Times New Roman"/>
          <w:sz w:val="28"/>
          <w:szCs w:val="28"/>
        </w:rPr>
        <w:t xml:space="preserve">объектов,  </w:t>
      </w:r>
      <w:r w:rsidR="006E3660">
        <w:rPr>
          <w:rStyle w:val="blk"/>
          <w:rFonts w:ascii="Times New Roman" w:hAnsi="Times New Roman"/>
          <w:sz w:val="28"/>
          <w:szCs w:val="28"/>
        </w:rPr>
        <w:t xml:space="preserve">обеспечить </w:t>
      </w:r>
      <w:r w:rsidR="004711F4">
        <w:rPr>
          <w:rStyle w:val="blk"/>
          <w:rFonts w:ascii="Times New Roman" w:hAnsi="Times New Roman"/>
          <w:sz w:val="28"/>
          <w:szCs w:val="28"/>
        </w:rPr>
        <w:t xml:space="preserve">  их   согласование </w:t>
      </w:r>
      <w:r w:rsidR="006E3660">
        <w:rPr>
          <w:rStyle w:val="blk"/>
          <w:rFonts w:ascii="Times New Roman" w:hAnsi="Times New Roman"/>
          <w:sz w:val="28"/>
          <w:szCs w:val="28"/>
        </w:rPr>
        <w:t xml:space="preserve"> </w:t>
      </w:r>
      <w:r w:rsidR="00CA120F">
        <w:rPr>
          <w:rStyle w:val="blk"/>
          <w:rFonts w:ascii="Times New Roman" w:hAnsi="Times New Roman"/>
          <w:sz w:val="28"/>
          <w:szCs w:val="28"/>
        </w:rPr>
        <w:t xml:space="preserve"> и </w:t>
      </w:r>
      <w:r w:rsidR="006E3660">
        <w:rPr>
          <w:rStyle w:val="blk"/>
          <w:rFonts w:ascii="Times New Roman" w:hAnsi="Times New Roman"/>
          <w:sz w:val="28"/>
          <w:szCs w:val="28"/>
        </w:rPr>
        <w:t xml:space="preserve">  </w:t>
      </w:r>
      <w:r w:rsidR="00CA120F">
        <w:rPr>
          <w:rStyle w:val="blk"/>
          <w:rFonts w:ascii="Times New Roman" w:hAnsi="Times New Roman"/>
          <w:sz w:val="28"/>
          <w:szCs w:val="28"/>
        </w:rPr>
        <w:t>утверждение</w:t>
      </w:r>
      <w:r w:rsidR="00FE18B6">
        <w:rPr>
          <w:rStyle w:val="blk"/>
          <w:rFonts w:ascii="Times New Roman" w:hAnsi="Times New Roman"/>
          <w:sz w:val="28"/>
          <w:szCs w:val="28"/>
        </w:rPr>
        <w:t xml:space="preserve"> </w:t>
      </w:r>
      <w:r w:rsidR="006E3660">
        <w:rPr>
          <w:rStyle w:val="blk"/>
          <w:rFonts w:ascii="Times New Roman" w:hAnsi="Times New Roman"/>
          <w:sz w:val="28"/>
          <w:szCs w:val="28"/>
        </w:rPr>
        <w:t xml:space="preserve"> в </w:t>
      </w:r>
      <w:r w:rsidR="00FE18B6">
        <w:rPr>
          <w:rStyle w:val="blk"/>
          <w:rFonts w:ascii="Times New Roman" w:hAnsi="Times New Roman"/>
          <w:sz w:val="28"/>
          <w:szCs w:val="28"/>
        </w:rPr>
        <w:t xml:space="preserve"> </w:t>
      </w:r>
      <w:r w:rsidR="006E3660">
        <w:rPr>
          <w:rStyle w:val="blk"/>
          <w:rFonts w:ascii="Times New Roman" w:hAnsi="Times New Roman"/>
          <w:sz w:val="28"/>
          <w:szCs w:val="28"/>
        </w:rPr>
        <w:t xml:space="preserve">соответствующей </w:t>
      </w:r>
      <w:r w:rsidR="002749BD">
        <w:rPr>
          <w:rStyle w:val="blk"/>
          <w:rFonts w:ascii="Times New Roman" w:hAnsi="Times New Roman"/>
          <w:sz w:val="28"/>
          <w:szCs w:val="28"/>
        </w:rPr>
        <w:t xml:space="preserve"> </w:t>
      </w:r>
      <w:r w:rsidR="006E3660">
        <w:rPr>
          <w:rStyle w:val="blk"/>
          <w:rFonts w:ascii="Times New Roman" w:hAnsi="Times New Roman"/>
          <w:sz w:val="28"/>
          <w:szCs w:val="28"/>
        </w:rPr>
        <w:t>форме  (приложение № 3</w:t>
      </w:r>
      <w:r w:rsidR="004711F4">
        <w:rPr>
          <w:rStyle w:val="blk"/>
          <w:rFonts w:ascii="Times New Roman" w:hAnsi="Times New Roman"/>
          <w:sz w:val="28"/>
          <w:szCs w:val="28"/>
        </w:rPr>
        <w:t>)</w:t>
      </w:r>
      <w:r w:rsidR="006E3660">
        <w:rPr>
          <w:rStyle w:val="blk"/>
          <w:rFonts w:ascii="Times New Roman" w:hAnsi="Times New Roman"/>
          <w:sz w:val="28"/>
          <w:szCs w:val="28"/>
        </w:rPr>
        <w:t>.</w:t>
      </w:r>
    </w:p>
    <w:p w:rsidR="002749BD" w:rsidRDefault="00DC5CEF"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10</w:t>
      </w:r>
      <w:r w:rsidR="002749BD">
        <w:rPr>
          <w:rStyle w:val="blk"/>
          <w:rFonts w:ascii="Times New Roman" w:hAnsi="Times New Roman"/>
          <w:sz w:val="28"/>
          <w:szCs w:val="28"/>
        </w:rPr>
        <w:t xml:space="preserve">. Руководителям </w:t>
      </w:r>
      <w:r>
        <w:rPr>
          <w:rStyle w:val="blk"/>
          <w:rFonts w:ascii="Times New Roman" w:hAnsi="Times New Roman"/>
          <w:sz w:val="28"/>
          <w:szCs w:val="28"/>
        </w:rPr>
        <w:t xml:space="preserve"> </w:t>
      </w:r>
      <w:proofErr w:type="gramStart"/>
      <w:r w:rsidR="00B85A7A">
        <w:rPr>
          <w:rStyle w:val="blk"/>
          <w:rFonts w:ascii="Times New Roman" w:hAnsi="Times New Roman"/>
          <w:sz w:val="28"/>
          <w:szCs w:val="28"/>
        </w:rPr>
        <w:t>бюджетного</w:t>
      </w:r>
      <w:proofErr w:type="gramEnd"/>
      <w:r w:rsidR="00B85A7A">
        <w:rPr>
          <w:rStyle w:val="blk"/>
          <w:rFonts w:ascii="Times New Roman" w:hAnsi="Times New Roman"/>
          <w:sz w:val="28"/>
          <w:szCs w:val="28"/>
        </w:rPr>
        <w:t xml:space="preserve">  и  </w:t>
      </w:r>
      <w:r w:rsidR="002749BD">
        <w:rPr>
          <w:rStyle w:val="blk"/>
          <w:rFonts w:ascii="Times New Roman" w:hAnsi="Times New Roman"/>
          <w:sz w:val="28"/>
          <w:szCs w:val="28"/>
        </w:rPr>
        <w:t>казенных</w:t>
      </w:r>
      <w:r>
        <w:rPr>
          <w:rStyle w:val="blk"/>
          <w:rFonts w:ascii="Times New Roman" w:hAnsi="Times New Roman"/>
          <w:sz w:val="28"/>
          <w:szCs w:val="28"/>
        </w:rPr>
        <w:t xml:space="preserve"> </w:t>
      </w:r>
      <w:r w:rsidR="002749BD">
        <w:rPr>
          <w:rStyle w:val="blk"/>
          <w:rFonts w:ascii="Times New Roman" w:hAnsi="Times New Roman"/>
          <w:sz w:val="28"/>
          <w:szCs w:val="28"/>
        </w:rPr>
        <w:t>учреждений</w:t>
      </w:r>
      <w:r w:rsidR="009D284F">
        <w:rPr>
          <w:rStyle w:val="blk"/>
          <w:rFonts w:ascii="Times New Roman" w:hAnsi="Times New Roman"/>
          <w:sz w:val="28"/>
          <w:szCs w:val="28"/>
        </w:rPr>
        <w:t xml:space="preserve"> (приложение №4)</w:t>
      </w:r>
      <w:r w:rsidR="002749BD">
        <w:rPr>
          <w:rStyle w:val="blk"/>
          <w:rFonts w:ascii="Times New Roman" w:hAnsi="Times New Roman"/>
          <w:sz w:val="28"/>
          <w:szCs w:val="28"/>
        </w:rPr>
        <w:t>:</w:t>
      </w:r>
    </w:p>
    <w:p w:rsidR="002749BD" w:rsidRDefault="002749BD"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 xml:space="preserve">  - взять  под личный контроль  и</w:t>
      </w:r>
      <w:r w:rsidR="00FE18B6">
        <w:rPr>
          <w:rStyle w:val="blk"/>
          <w:rFonts w:ascii="Times New Roman" w:hAnsi="Times New Roman"/>
          <w:sz w:val="28"/>
          <w:szCs w:val="28"/>
        </w:rPr>
        <w:t xml:space="preserve"> </w:t>
      </w:r>
      <w:r>
        <w:rPr>
          <w:rStyle w:val="blk"/>
          <w:rFonts w:ascii="Times New Roman" w:hAnsi="Times New Roman"/>
          <w:sz w:val="28"/>
          <w:szCs w:val="28"/>
        </w:rPr>
        <w:t xml:space="preserve"> </w:t>
      </w:r>
      <w:r w:rsidR="00FE18B6">
        <w:rPr>
          <w:rStyle w:val="blk"/>
          <w:rFonts w:ascii="Times New Roman" w:hAnsi="Times New Roman"/>
          <w:sz w:val="28"/>
          <w:szCs w:val="28"/>
        </w:rPr>
        <w:t>обеспечить</w:t>
      </w:r>
      <w:r>
        <w:rPr>
          <w:rStyle w:val="blk"/>
          <w:rFonts w:ascii="Times New Roman" w:hAnsi="Times New Roman"/>
          <w:sz w:val="28"/>
          <w:szCs w:val="28"/>
        </w:rPr>
        <w:t xml:space="preserve">  </w:t>
      </w:r>
      <w:r w:rsidR="00FE18B6">
        <w:rPr>
          <w:rStyle w:val="blk"/>
          <w:rFonts w:ascii="Times New Roman" w:hAnsi="Times New Roman"/>
          <w:sz w:val="28"/>
          <w:szCs w:val="28"/>
        </w:rPr>
        <w:t>категорирование</w:t>
      </w:r>
      <w:r>
        <w:rPr>
          <w:rStyle w:val="blk"/>
          <w:rFonts w:ascii="Times New Roman" w:hAnsi="Times New Roman"/>
          <w:sz w:val="28"/>
          <w:szCs w:val="28"/>
        </w:rPr>
        <w:t xml:space="preserve"> и</w:t>
      </w:r>
      <w:r w:rsidR="00FE18B6">
        <w:rPr>
          <w:rStyle w:val="blk"/>
          <w:rFonts w:ascii="Times New Roman" w:hAnsi="Times New Roman"/>
          <w:sz w:val="28"/>
          <w:szCs w:val="28"/>
        </w:rPr>
        <w:t xml:space="preserve"> паспортизацию</w:t>
      </w:r>
      <w:r>
        <w:rPr>
          <w:rStyle w:val="blk"/>
          <w:rFonts w:ascii="Times New Roman" w:hAnsi="Times New Roman"/>
          <w:sz w:val="28"/>
          <w:szCs w:val="28"/>
        </w:rPr>
        <w:t xml:space="preserve"> </w:t>
      </w:r>
      <w:r w:rsidR="00FE18B6">
        <w:rPr>
          <w:rStyle w:val="blk"/>
          <w:rFonts w:ascii="Times New Roman" w:hAnsi="Times New Roman"/>
          <w:sz w:val="28"/>
          <w:szCs w:val="28"/>
        </w:rPr>
        <w:t xml:space="preserve"> </w:t>
      </w:r>
      <w:r>
        <w:rPr>
          <w:rStyle w:val="blk"/>
          <w:rFonts w:ascii="Times New Roman" w:hAnsi="Times New Roman"/>
          <w:sz w:val="28"/>
          <w:szCs w:val="28"/>
        </w:rPr>
        <w:t>подведомственных</w:t>
      </w:r>
      <w:r w:rsidR="00FE18B6">
        <w:rPr>
          <w:rStyle w:val="blk"/>
          <w:rFonts w:ascii="Times New Roman" w:hAnsi="Times New Roman"/>
          <w:sz w:val="28"/>
          <w:szCs w:val="28"/>
        </w:rPr>
        <w:t xml:space="preserve"> </w:t>
      </w:r>
      <w:r>
        <w:rPr>
          <w:rStyle w:val="blk"/>
          <w:rFonts w:ascii="Times New Roman" w:hAnsi="Times New Roman"/>
          <w:sz w:val="28"/>
          <w:szCs w:val="28"/>
        </w:rPr>
        <w:t xml:space="preserve"> объектов</w:t>
      </w:r>
      <w:r w:rsidR="00FE18B6">
        <w:rPr>
          <w:rStyle w:val="blk"/>
          <w:rFonts w:ascii="Times New Roman" w:hAnsi="Times New Roman"/>
          <w:sz w:val="28"/>
          <w:szCs w:val="28"/>
        </w:rPr>
        <w:t xml:space="preserve"> </w:t>
      </w:r>
      <w:r>
        <w:rPr>
          <w:rStyle w:val="blk"/>
          <w:rFonts w:ascii="Times New Roman" w:hAnsi="Times New Roman"/>
          <w:sz w:val="28"/>
          <w:szCs w:val="28"/>
        </w:rPr>
        <w:t xml:space="preserve"> с массовым пребыванием людей</w:t>
      </w:r>
      <w:r w:rsidR="008E3DFE">
        <w:rPr>
          <w:rStyle w:val="blk"/>
          <w:rFonts w:ascii="Times New Roman" w:hAnsi="Times New Roman"/>
          <w:sz w:val="28"/>
          <w:szCs w:val="28"/>
        </w:rPr>
        <w:t xml:space="preserve"> в срок до 0</w:t>
      </w:r>
      <w:r w:rsidR="00784BA3">
        <w:rPr>
          <w:rStyle w:val="blk"/>
          <w:rFonts w:ascii="Times New Roman" w:hAnsi="Times New Roman"/>
          <w:sz w:val="28"/>
          <w:szCs w:val="28"/>
        </w:rPr>
        <w:t>1</w:t>
      </w:r>
      <w:r w:rsidR="008E3DFE">
        <w:rPr>
          <w:rStyle w:val="blk"/>
          <w:rFonts w:ascii="Times New Roman" w:hAnsi="Times New Roman"/>
          <w:sz w:val="28"/>
          <w:szCs w:val="28"/>
        </w:rPr>
        <w:t>.04.2016 г.</w:t>
      </w:r>
      <w:r>
        <w:rPr>
          <w:rStyle w:val="blk"/>
          <w:rFonts w:ascii="Times New Roman" w:hAnsi="Times New Roman"/>
          <w:sz w:val="28"/>
          <w:szCs w:val="28"/>
        </w:rPr>
        <w:t>;</w:t>
      </w:r>
    </w:p>
    <w:p w:rsidR="004711F4" w:rsidRPr="00017D96" w:rsidRDefault="002749BD" w:rsidP="00B67EAD">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 xml:space="preserve">- при получении Перечней объектов, утвержденных профильными Министерствами и ведомствами, направить их </w:t>
      </w:r>
      <w:r w:rsidR="008E3DFE">
        <w:rPr>
          <w:rStyle w:val="blk"/>
          <w:rFonts w:ascii="Times New Roman" w:hAnsi="Times New Roman"/>
          <w:sz w:val="28"/>
          <w:szCs w:val="28"/>
        </w:rPr>
        <w:t xml:space="preserve">секретарю комиссии </w:t>
      </w:r>
      <w:r w:rsidR="008E3DFE" w:rsidRPr="00470C62">
        <w:rPr>
          <w:rStyle w:val="blk"/>
          <w:rFonts w:ascii="Times New Roman" w:hAnsi="Times New Roman"/>
          <w:sz w:val="28"/>
          <w:szCs w:val="28"/>
        </w:rPr>
        <w:t xml:space="preserve"> по обследованию</w:t>
      </w:r>
      <w:r w:rsidR="00FE18B6">
        <w:rPr>
          <w:rStyle w:val="blk"/>
          <w:rFonts w:ascii="Times New Roman" w:hAnsi="Times New Roman"/>
          <w:sz w:val="28"/>
          <w:szCs w:val="28"/>
        </w:rPr>
        <w:t xml:space="preserve"> </w:t>
      </w:r>
      <w:r w:rsidR="008E3DFE" w:rsidRPr="00470C62">
        <w:rPr>
          <w:rStyle w:val="blk"/>
          <w:rFonts w:ascii="Times New Roman" w:hAnsi="Times New Roman"/>
          <w:sz w:val="28"/>
          <w:szCs w:val="28"/>
        </w:rPr>
        <w:t xml:space="preserve"> мест </w:t>
      </w:r>
      <w:r w:rsidR="008E3DFE">
        <w:rPr>
          <w:rStyle w:val="blk"/>
          <w:rFonts w:ascii="Times New Roman" w:hAnsi="Times New Roman"/>
          <w:sz w:val="28"/>
          <w:szCs w:val="28"/>
        </w:rPr>
        <w:t xml:space="preserve"> </w:t>
      </w:r>
      <w:r w:rsidR="008E3DFE" w:rsidRPr="00470C62">
        <w:rPr>
          <w:rStyle w:val="blk"/>
          <w:rFonts w:ascii="Times New Roman" w:hAnsi="Times New Roman"/>
          <w:sz w:val="28"/>
          <w:szCs w:val="28"/>
        </w:rPr>
        <w:t xml:space="preserve">массового </w:t>
      </w:r>
      <w:r w:rsidR="008E3DFE">
        <w:rPr>
          <w:rStyle w:val="blk"/>
          <w:rFonts w:ascii="Times New Roman" w:hAnsi="Times New Roman"/>
          <w:sz w:val="28"/>
          <w:szCs w:val="28"/>
        </w:rPr>
        <w:t xml:space="preserve"> </w:t>
      </w:r>
      <w:r w:rsidR="008E3DFE" w:rsidRPr="00470C62">
        <w:rPr>
          <w:rStyle w:val="blk"/>
          <w:rFonts w:ascii="Times New Roman" w:hAnsi="Times New Roman"/>
          <w:sz w:val="28"/>
          <w:szCs w:val="28"/>
        </w:rPr>
        <w:t xml:space="preserve">пребывания </w:t>
      </w:r>
      <w:r w:rsidR="008E3DFE">
        <w:rPr>
          <w:rStyle w:val="blk"/>
          <w:rFonts w:ascii="Times New Roman" w:hAnsi="Times New Roman"/>
          <w:sz w:val="28"/>
          <w:szCs w:val="28"/>
        </w:rPr>
        <w:t xml:space="preserve"> </w:t>
      </w:r>
      <w:r w:rsidR="008E3DFE" w:rsidRPr="00470C62">
        <w:rPr>
          <w:rStyle w:val="blk"/>
          <w:rFonts w:ascii="Times New Roman" w:hAnsi="Times New Roman"/>
          <w:sz w:val="28"/>
          <w:szCs w:val="28"/>
        </w:rPr>
        <w:t>людей</w:t>
      </w:r>
      <w:r w:rsidR="008E3DFE">
        <w:rPr>
          <w:rStyle w:val="blk"/>
          <w:rFonts w:ascii="Times New Roman" w:hAnsi="Times New Roman"/>
          <w:sz w:val="28"/>
          <w:szCs w:val="28"/>
        </w:rPr>
        <w:t>, в целях исключения повторного проведения обследования, категорир</w:t>
      </w:r>
      <w:r w:rsidR="00D46A32">
        <w:rPr>
          <w:rStyle w:val="blk"/>
          <w:rFonts w:ascii="Times New Roman" w:hAnsi="Times New Roman"/>
          <w:sz w:val="28"/>
          <w:szCs w:val="28"/>
        </w:rPr>
        <w:t>ования и паспортизации объектов.</w:t>
      </w:r>
    </w:p>
    <w:p w:rsidR="00017D96" w:rsidRPr="00017D96" w:rsidRDefault="00D46A32" w:rsidP="00017D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5CEF">
        <w:rPr>
          <w:rFonts w:ascii="Times New Roman" w:hAnsi="Times New Roman" w:cs="Times New Roman"/>
          <w:sz w:val="28"/>
          <w:szCs w:val="28"/>
        </w:rPr>
        <w:t>11</w:t>
      </w:r>
      <w:r w:rsidR="00017D96">
        <w:rPr>
          <w:rFonts w:ascii="Times New Roman" w:hAnsi="Times New Roman" w:cs="Times New Roman"/>
          <w:sz w:val="28"/>
          <w:szCs w:val="28"/>
        </w:rPr>
        <w:t xml:space="preserve">.  </w:t>
      </w:r>
      <w:proofErr w:type="gramStart"/>
      <w:r w:rsidR="00017D96" w:rsidRPr="00017D96">
        <w:rPr>
          <w:rFonts w:ascii="Times New Roman" w:hAnsi="Times New Roman" w:cs="Times New Roman"/>
          <w:sz w:val="28"/>
          <w:szCs w:val="28"/>
        </w:rPr>
        <w:t>Контроль за</w:t>
      </w:r>
      <w:proofErr w:type="gramEnd"/>
      <w:r w:rsidR="00017D96" w:rsidRPr="00017D96">
        <w:rPr>
          <w:rFonts w:ascii="Times New Roman" w:hAnsi="Times New Roman" w:cs="Times New Roman"/>
          <w:sz w:val="28"/>
          <w:szCs w:val="28"/>
        </w:rPr>
        <w:t xml:space="preserve"> выполнением постановления оставляю за собой.</w:t>
      </w:r>
    </w:p>
    <w:p w:rsidR="00017D96" w:rsidRDefault="00430D79" w:rsidP="00430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D96">
        <w:rPr>
          <w:rFonts w:ascii="Times New Roman" w:hAnsi="Times New Roman" w:cs="Times New Roman"/>
          <w:sz w:val="28"/>
          <w:szCs w:val="28"/>
        </w:rPr>
        <w:t>1</w:t>
      </w:r>
      <w:r w:rsidR="00DC5CEF">
        <w:rPr>
          <w:rFonts w:ascii="Times New Roman" w:hAnsi="Times New Roman" w:cs="Times New Roman"/>
          <w:sz w:val="28"/>
          <w:szCs w:val="28"/>
        </w:rPr>
        <w:t>2</w:t>
      </w:r>
      <w:r w:rsidR="00017D96">
        <w:rPr>
          <w:rFonts w:ascii="Times New Roman" w:hAnsi="Times New Roman" w:cs="Times New Roman"/>
          <w:sz w:val="28"/>
          <w:szCs w:val="28"/>
        </w:rPr>
        <w:t xml:space="preserve">. </w:t>
      </w:r>
      <w:r w:rsidR="00017D96" w:rsidRPr="00017D96">
        <w:rPr>
          <w:rFonts w:ascii="Times New Roman" w:hAnsi="Times New Roman" w:cs="Times New Roman"/>
          <w:sz w:val="28"/>
          <w:szCs w:val="28"/>
        </w:rPr>
        <w:t xml:space="preserve">Постановление вступает в силу со дня подписания и подлежит размещению на официальном </w:t>
      </w:r>
      <w:r w:rsidR="00091481">
        <w:rPr>
          <w:rFonts w:ascii="Times New Roman" w:hAnsi="Times New Roman" w:cs="Times New Roman"/>
          <w:sz w:val="28"/>
          <w:szCs w:val="28"/>
        </w:rPr>
        <w:t xml:space="preserve">информационном </w:t>
      </w:r>
      <w:r w:rsidR="00017D96" w:rsidRPr="00017D96">
        <w:rPr>
          <w:rFonts w:ascii="Times New Roman" w:hAnsi="Times New Roman" w:cs="Times New Roman"/>
          <w:sz w:val="28"/>
          <w:szCs w:val="28"/>
        </w:rPr>
        <w:t>Интернет-сайте Енисейского района Красноярского края.</w:t>
      </w:r>
    </w:p>
    <w:p w:rsidR="00430D79" w:rsidRDefault="00430D79" w:rsidP="00430D79">
      <w:pPr>
        <w:spacing w:after="0" w:line="240" w:lineRule="auto"/>
        <w:jc w:val="both"/>
        <w:rPr>
          <w:rFonts w:ascii="Times New Roman" w:hAnsi="Times New Roman" w:cs="Times New Roman"/>
          <w:sz w:val="28"/>
          <w:szCs w:val="28"/>
        </w:rPr>
      </w:pPr>
    </w:p>
    <w:p w:rsidR="00430D79" w:rsidRPr="00430D79" w:rsidRDefault="00430D79" w:rsidP="00430D79">
      <w:pPr>
        <w:spacing w:after="0" w:line="240" w:lineRule="auto"/>
        <w:jc w:val="both"/>
        <w:rPr>
          <w:rFonts w:ascii="Times New Roman" w:hAnsi="Times New Roman" w:cs="Times New Roman"/>
          <w:sz w:val="28"/>
          <w:szCs w:val="28"/>
        </w:rPr>
      </w:pPr>
    </w:p>
    <w:p w:rsidR="00017D96" w:rsidRPr="00017D96" w:rsidRDefault="00017D96" w:rsidP="00017D96">
      <w:pPr>
        <w:jc w:val="both"/>
        <w:rPr>
          <w:rFonts w:ascii="Times New Roman" w:hAnsi="Times New Roman" w:cs="Times New Roman"/>
          <w:sz w:val="28"/>
        </w:rPr>
      </w:pPr>
      <w:r w:rsidRPr="00017D96">
        <w:rPr>
          <w:rFonts w:ascii="Times New Roman" w:hAnsi="Times New Roman" w:cs="Times New Roman"/>
          <w:sz w:val="28"/>
          <w:szCs w:val="28"/>
        </w:rPr>
        <w:t>Глава района</w:t>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r>
      <w:r w:rsidRPr="00017D96">
        <w:rPr>
          <w:rFonts w:ascii="Times New Roman" w:hAnsi="Times New Roman" w:cs="Times New Roman"/>
          <w:sz w:val="28"/>
          <w:szCs w:val="28"/>
        </w:rPr>
        <w:tab/>
        <w:t xml:space="preserve">       </w:t>
      </w:r>
      <w:r w:rsidR="00091481">
        <w:rPr>
          <w:rFonts w:ascii="Times New Roman" w:hAnsi="Times New Roman" w:cs="Times New Roman"/>
          <w:sz w:val="28"/>
          <w:szCs w:val="28"/>
        </w:rPr>
        <w:t xml:space="preserve">     </w:t>
      </w:r>
      <w:r w:rsidRPr="00017D96">
        <w:rPr>
          <w:rFonts w:ascii="Times New Roman" w:hAnsi="Times New Roman" w:cs="Times New Roman"/>
          <w:sz w:val="28"/>
          <w:szCs w:val="28"/>
        </w:rPr>
        <w:t xml:space="preserve"> С.В. Ермаков</w:t>
      </w:r>
    </w:p>
    <w:p w:rsidR="00286684" w:rsidRPr="00017D96" w:rsidRDefault="00286684" w:rsidP="00B67EAD">
      <w:pPr>
        <w:spacing w:after="0" w:line="240" w:lineRule="auto"/>
        <w:rPr>
          <w:rFonts w:ascii="Times New Roman" w:hAnsi="Times New Roman" w:cs="Times New Roman"/>
          <w:sz w:val="28"/>
          <w:szCs w:val="28"/>
        </w:rPr>
      </w:pPr>
    </w:p>
    <w:p w:rsidR="00286684" w:rsidRPr="00017D96" w:rsidRDefault="00286684" w:rsidP="00B67EAD">
      <w:pPr>
        <w:spacing w:after="0" w:line="240" w:lineRule="auto"/>
        <w:rPr>
          <w:rFonts w:ascii="Times New Roman" w:hAnsi="Times New Roman" w:cs="Times New Roman"/>
          <w:sz w:val="28"/>
          <w:szCs w:val="28"/>
        </w:rPr>
      </w:pPr>
    </w:p>
    <w:p w:rsidR="00286684" w:rsidRPr="00017D96"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286684" w:rsidRDefault="00286684" w:rsidP="00B67EAD">
      <w:pPr>
        <w:spacing w:after="0" w:line="240" w:lineRule="auto"/>
        <w:rPr>
          <w:rFonts w:ascii="Times New Roman" w:hAnsi="Times New Roman" w:cs="Times New Roman"/>
          <w:sz w:val="28"/>
          <w:szCs w:val="28"/>
        </w:rPr>
      </w:pPr>
    </w:p>
    <w:p w:rsidR="00EB2335" w:rsidRDefault="00EB2335" w:rsidP="00713DFA">
      <w:pPr>
        <w:pStyle w:val="aa"/>
        <w:jc w:val="center"/>
        <w:rPr>
          <w:rFonts w:ascii="Times New Roman" w:hAnsi="Times New Roman" w:cs="Times New Roman"/>
          <w:sz w:val="28"/>
          <w:szCs w:val="28"/>
        </w:rPr>
      </w:pPr>
    </w:p>
    <w:p w:rsidR="0088082D" w:rsidRDefault="0088082D" w:rsidP="00713DFA">
      <w:pPr>
        <w:pStyle w:val="aa"/>
        <w:jc w:val="center"/>
        <w:rPr>
          <w:rFonts w:ascii="Times New Roman" w:hAnsi="Times New Roman" w:cs="Times New Roman"/>
          <w:sz w:val="28"/>
          <w:szCs w:val="28"/>
        </w:rPr>
      </w:pPr>
    </w:p>
    <w:p w:rsidR="0088082D" w:rsidRDefault="0088082D" w:rsidP="00713DFA">
      <w:pPr>
        <w:pStyle w:val="aa"/>
        <w:jc w:val="center"/>
        <w:rPr>
          <w:rFonts w:ascii="Times New Roman" w:hAnsi="Times New Roman" w:cs="Times New Roman"/>
          <w:sz w:val="28"/>
          <w:szCs w:val="28"/>
        </w:rPr>
      </w:pPr>
      <w:bookmarkStart w:id="0" w:name="_GoBack"/>
      <w:bookmarkEnd w:id="0"/>
    </w:p>
    <w:p w:rsidR="00713DFA" w:rsidRDefault="00713DFA" w:rsidP="00713DFA">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6A32">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sidRPr="00713DFA">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713DFA">
        <w:rPr>
          <w:rFonts w:ascii="Times New Roman" w:hAnsi="Times New Roman" w:cs="Times New Roman"/>
          <w:sz w:val="28"/>
          <w:szCs w:val="28"/>
        </w:rPr>
        <w:t xml:space="preserve"> к постановлению</w:t>
      </w:r>
    </w:p>
    <w:p w:rsidR="00713DFA" w:rsidRPr="00713DFA" w:rsidRDefault="00713DFA" w:rsidP="00713DFA">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администрации Енисейского района</w:t>
      </w:r>
    </w:p>
    <w:p w:rsidR="00713DFA" w:rsidRDefault="00713DFA" w:rsidP="00713DFA">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от «__»______2016 № _____</w:t>
      </w:r>
    </w:p>
    <w:p w:rsidR="00713DFA" w:rsidRPr="00713DFA" w:rsidRDefault="00713DFA" w:rsidP="00713DFA">
      <w:pPr>
        <w:pStyle w:val="aa"/>
        <w:rPr>
          <w:rFonts w:ascii="Times New Roman" w:hAnsi="Times New Roman" w:cs="Times New Roman"/>
          <w:sz w:val="28"/>
          <w:szCs w:val="28"/>
        </w:rPr>
      </w:pPr>
    </w:p>
    <w:p w:rsidR="00286684" w:rsidRPr="00713DFA" w:rsidRDefault="00713DFA" w:rsidP="00286684">
      <w:pPr>
        <w:pStyle w:val="a6"/>
        <w:ind w:left="-426" w:right="-143"/>
        <w:jc w:val="center"/>
        <w:rPr>
          <w:sz w:val="28"/>
          <w:szCs w:val="28"/>
        </w:rPr>
      </w:pPr>
      <w:r>
        <w:rPr>
          <w:sz w:val="28"/>
          <w:szCs w:val="28"/>
        </w:rPr>
        <w:t>СОСТАВ</w:t>
      </w:r>
    </w:p>
    <w:p w:rsidR="00286684" w:rsidRPr="00713DFA" w:rsidRDefault="00286684" w:rsidP="00286684">
      <w:pPr>
        <w:pStyle w:val="ConsPlusNormal"/>
        <w:ind w:firstLine="0"/>
        <w:jc w:val="center"/>
        <w:rPr>
          <w:rFonts w:ascii="Times New Roman" w:eastAsia="Times New Roman" w:hAnsi="Times New Roman" w:cs="Times New Roman"/>
          <w:sz w:val="28"/>
          <w:szCs w:val="28"/>
          <w:lang w:eastAsia="ru-RU"/>
        </w:rPr>
      </w:pPr>
      <w:r w:rsidRPr="00713DFA">
        <w:rPr>
          <w:rFonts w:ascii="Times New Roman" w:hAnsi="Times New Roman" w:cs="Times New Roman"/>
          <w:sz w:val="28"/>
          <w:szCs w:val="28"/>
        </w:rPr>
        <w:t>м</w:t>
      </w:r>
      <w:r w:rsidRPr="00713DFA">
        <w:rPr>
          <w:rFonts w:ascii="Times New Roman" w:hAnsi="Times New Roman" w:cs="Times New Roman"/>
          <w:sz w:val="28"/>
          <w:szCs w:val="28"/>
          <w:lang w:eastAsia="ru-RU"/>
        </w:rPr>
        <w:t xml:space="preserve">ежведомственной </w:t>
      </w:r>
      <w:r w:rsidR="00713DFA" w:rsidRPr="00713DFA">
        <w:rPr>
          <w:rFonts w:ascii="Times New Roman" w:hAnsi="Times New Roman" w:cs="Times New Roman"/>
          <w:sz w:val="28"/>
          <w:szCs w:val="28"/>
          <w:lang w:eastAsia="ru-RU"/>
        </w:rPr>
        <w:t xml:space="preserve"> </w:t>
      </w:r>
      <w:r w:rsidRPr="00713DFA">
        <w:rPr>
          <w:rFonts w:ascii="Times New Roman" w:hAnsi="Times New Roman" w:cs="Times New Roman"/>
          <w:sz w:val="28"/>
          <w:szCs w:val="28"/>
          <w:lang w:eastAsia="ru-RU"/>
        </w:rPr>
        <w:t xml:space="preserve">комиссии по обследованию мест массового пребывания людей </w:t>
      </w:r>
      <w:r w:rsidR="00713DFA" w:rsidRPr="00713DFA">
        <w:rPr>
          <w:rFonts w:ascii="Times New Roman" w:hAnsi="Times New Roman" w:cs="Times New Roman"/>
          <w:sz w:val="28"/>
          <w:szCs w:val="28"/>
          <w:lang w:eastAsia="ru-RU"/>
        </w:rPr>
        <w:t xml:space="preserve"> </w:t>
      </w:r>
      <w:r w:rsidRPr="00713DFA">
        <w:rPr>
          <w:rFonts w:ascii="Times New Roman" w:hAnsi="Times New Roman" w:cs="Times New Roman"/>
          <w:sz w:val="28"/>
          <w:szCs w:val="28"/>
          <w:lang w:eastAsia="ru-RU"/>
        </w:rPr>
        <w:t xml:space="preserve">на территории </w:t>
      </w:r>
      <w:r w:rsidR="00713DFA" w:rsidRPr="00713DFA">
        <w:rPr>
          <w:rFonts w:ascii="Times New Roman" w:hAnsi="Times New Roman" w:cs="Times New Roman"/>
          <w:sz w:val="28"/>
          <w:szCs w:val="28"/>
          <w:lang w:eastAsia="ru-RU"/>
        </w:rPr>
        <w:t xml:space="preserve"> </w:t>
      </w:r>
      <w:r w:rsidRPr="00713DFA">
        <w:rPr>
          <w:rFonts w:ascii="Times New Roman" w:hAnsi="Times New Roman" w:cs="Times New Roman"/>
          <w:sz w:val="28"/>
          <w:szCs w:val="28"/>
          <w:lang w:eastAsia="ru-RU"/>
        </w:rPr>
        <w:t xml:space="preserve">Енисейского </w:t>
      </w:r>
      <w:r w:rsidRPr="00713DFA">
        <w:rPr>
          <w:rFonts w:ascii="Times New Roman" w:hAnsi="Times New Roman" w:cs="Times New Roman"/>
          <w:sz w:val="28"/>
          <w:szCs w:val="28"/>
        </w:rPr>
        <w:t xml:space="preserve"> района</w:t>
      </w:r>
    </w:p>
    <w:p w:rsidR="00286684" w:rsidRPr="00713DFA" w:rsidRDefault="00286684" w:rsidP="00286684">
      <w:pPr>
        <w:pStyle w:val="a6"/>
        <w:ind w:left="5"/>
        <w:jc w:val="both"/>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6378"/>
      </w:tblGrid>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1.</w:t>
            </w:r>
          </w:p>
        </w:tc>
        <w:tc>
          <w:tcPr>
            <w:tcW w:w="3119" w:type="dxa"/>
            <w:hideMark/>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Ермаков </w:t>
            </w:r>
          </w:p>
          <w:p w:rsid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Сергей Васильевич</w:t>
            </w:r>
          </w:p>
          <w:p w:rsidR="00DB3306" w:rsidRPr="00BC19DE" w:rsidRDefault="00DB3306" w:rsidP="00BC19DE">
            <w:pPr>
              <w:pStyle w:val="aa"/>
              <w:rPr>
                <w:rFonts w:ascii="Times New Roman" w:hAnsi="Times New Roman" w:cs="Times New Roman"/>
                <w:sz w:val="24"/>
                <w:szCs w:val="24"/>
              </w:rPr>
            </w:pPr>
          </w:p>
        </w:tc>
        <w:tc>
          <w:tcPr>
            <w:tcW w:w="6378" w:type="dxa"/>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 глава Енисейского района, </w:t>
            </w:r>
            <w:r>
              <w:rPr>
                <w:rFonts w:ascii="Times New Roman" w:hAnsi="Times New Roman" w:cs="Times New Roman"/>
                <w:sz w:val="24"/>
                <w:szCs w:val="24"/>
              </w:rPr>
              <w:t>председатель комиссии</w:t>
            </w:r>
            <w:r w:rsidRPr="00BC19DE">
              <w:rPr>
                <w:rFonts w:ascii="Times New Roman" w:hAnsi="Times New Roman" w:cs="Times New Roman"/>
                <w:sz w:val="24"/>
                <w:szCs w:val="24"/>
              </w:rPr>
              <w:t>;</w:t>
            </w:r>
          </w:p>
          <w:p w:rsidR="00BC19DE" w:rsidRPr="00BC19DE" w:rsidRDefault="00BC19DE" w:rsidP="00BC19DE">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2.</w:t>
            </w:r>
          </w:p>
        </w:tc>
        <w:tc>
          <w:tcPr>
            <w:tcW w:w="3119" w:type="dxa"/>
            <w:hideMark/>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Губанов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Александр Юрьевич</w:t>
            </w:r>
          </w:p>
        </w:tc>
        <w:tc>
          <w:tcPr>
            <w:tcW w:w="6378" w:type="dxa"/>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 первый заместитель главы района-  </w:t>
            </w:r>
          </w:p>
          <w:p w:rsidR="00BC19DE" w:rsidRDefault="00782A13" w:rsidP="00BC19DE">
            <w:pPr>
              <w:pStyle w:val="aa"/>
              <w:rPr>
                <w:rFonts w:ascii="Times New Roman" w:hAnsi="Times New Roman" w:cs="Times New Roman"/>
                <w:sz w:val="24"/>
                <w:szCs w:val="24"/>
              </w:rPr>
            </w:pPr>
            <w:r>
              <w:rPr>
                <w:rFonts w:ascii="Times New Roman" w:hAnsi="Times New Roman" w:cs="Times New Roman"/>
                <w:sz w:val="24"/>
                <w:szCs w:val="24"/>
              </w:rPr>
              <w:t>п</w:t>
            </w:r>
            <w:r w:rsidR="00BC19DE">
              <w:rPr>
                <w:rFonts w:ascii="Times New Roman" w:hAnsi="Times New Roman" w:cs="Times New Roman"/>
                <w:sz w:val="24"/>
                <w:szCs w:val="24"/>
              </w:rPr>
              <w:t>ервый заместитель  председателя комиссии</w:t>
            </w:r>
            <w:r w:rsidR="00BC19DE" w:rsidRPr="00BC19DE">
              <w:rPr>
                <w:rFonts w:ascii="Times New Roman" w:hAnsi="Times New Roman" w:cs="Times New Roman"/>
                <w:sz w:val="24"/>
                <w:szCs w:val="24"/>
              </w:rPr>
              <w:t>;</w:t>
            </w:r>
          </w:p>
          <w:p w:rsidR="008130C8" w:rsidRPr="00BC19DE" w:rsidRDefault="008130C8" w:rsidP="00BC19DE">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3.</w:t>
            </w:r>
          </w:p>
        </w:tc>
        <w:tc>
          <w:tcPr>
            <w:tcW w:w="3119" w:type="dxa"/>
            <w:hideMark/>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Дементьев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Сергей Николаевич</w:t>
            </w:r>
          </w:p>
        </w:tc>
        <w:tc>
          <w:tcPr>
            <w:tcW w:w="6378" w:type="dxa"/>
          </w:tcPr>
          <w:p w:rsid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 начальник межмуниципального отдела МВД  РФ «Енисейский»- заместитель </w:t>
            </w:r>
            <w:r w:rsidR="002E4F79">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председателя  </w:t>
            </w:r>
            <w:r w:rsidR="00782A13">
              <w:rPr>
                <w:rFonts w:ascii="Times New Roman" w:hAnsi="Times New Roman" w:cs="Times New Roman"/>
                <w:sz w:val="24"/>
                <w:szCs w:val="24"/>
              </w:rPr>
              <w:t>комиссии</w:t>
            </w:r>
            <w:r w:rsidRPr="00BC19DE">
              <w:rPr>
                <w:rFonts w:ascii="Times New Roman" w:hAnsi="Times New Roman" w:cs="Times New Roman"/>
                <w:sz w:val="24"/>
                <w:szCs w:val="24"/>
              </w:rPr>
              <w:t>;</w:t>
            </w:r>
          </w:p>
          <w:p w:rsidR="008130C8" w:rsidRPr="00BC19DE" w:rsidRDefault="008130C8" w:rsidP="00BC19DE">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4.</w:t>
            </w:r>
          </w:p>
        </w:tc>
        <w:tc>
          <w:tcPr>
            <w:tcW w:w="3119" w:type="dxa"/>
            <w:hideMark/>
          </w:tcPr>
          <w:p w:rsidR="00BC19DE" w:rsidRDefault="002B5304" w:rsidP="00BC19DE">
            <w:pPr>
              <w:pStyle w:val="aa"/>
              <w:rPr>
                <w:rFonts w:ascii="Times New Roman" w:hAnsi="Times New Roman" w:cs="Times New Roman"/>
                <w:sz w:val="24"/>
                <w:szCs w:val="24"/>
              </w:rPr>
            </w:pPr>
            <w:r>
              <w:rPr>
                <w:rFonts w:ascii="Times New Roman" w:hAnsi="Times New Roman" w:cs="Times New Roman"/>
                <w:sz w:val="24"/>
                <w:szCs w:val="24"/>
              </w:rPr>
              <w:t xml:space="preserve">Островских </w:t>
            </w:r>
          </w:p>
          <w:p w:rsidR="002B5304" w:rsidRPr="00BC19DE" w:rsidRDefault="002B5304" w:rsidP="00BC19DE">
            <w:pPr>
              <w:pStyle w:val="aa"/>
              <w:rPr>
                <w:rFonts w:ascii="Times New Roman" w:hAnsi="Times New Roman" w:cs="Times New Roman"/>
                <w:sz w:val="24"/>
                <w:szCs w:val="24"/>
              </w:rPr>
            </w:pPr>
            <w:r>
              <w:rPr>
                <w:rFonts w:ascii="Times New Roman" w:hAnsi="Times New Roman" w:cs="Times New Roman"/>
                <w:sz w:val="24"/>
                <w:szCs w:val="24"/>
              </w:rPr>
              <w:t>Евгений Александрович</w:t>
            </w:r>
          </w:p>
        </w:tc>
        <w:tc>
          <w:tcPr>
            <w:tcW w:w="6378" w:type="dxa"/>
          </w:tcPr>
          <w:p w:rsidR="00C51090" w:rsidRDefault="00713DFA" w:rsidP="00713DFA">
            <w:pPr>
              <w:pStyle w:val="aa"/>
              <w:rPr>
                <w:rFonts w:ascii="Times New Roman" w:hAnsi="Times New Roman" w:cs="Times New Roman"/>
                <w:sz w:val="24"/>
                <w:szCs w:val="24"/>
              </w:rPr>
            </w:pPr>
            <w:r>
              <w:rPr>
                <w:rFonts w:ascii="Times New Roman" w:hAnsi="Times New Roman" w:cs="Times New Roman"/>
                <w:sz w:val="24"/>
                <w:szCs w:val="24"/>
              </w:rPr>
              <w:t xml:space="preserve">- </w:t>
            </w:r>
            <w:r w:rsidR="002B5304">
              <w:rPr>
                <w:rFonts w:ascii="Times New Roman" w:hAnsi="Times New Roman" w:cs="Times New Roman"/>
                <w:sz w:val="24"/>
                <w:szCs w:val="24"/>
              </w:rPr>
              <w:t>заместитель руководител</w:t>
            </w:r>
            <w:r w:rsidR="00C51090">
              <w:rPr>
                <w:rFonts w:ascii="Times New Roman" w:hAnsi="Times New Roman" w:cs="Times New Roman"/>
                <w:sz w:val="24"/>
                <w:szCs w:val="24"/>
              </w:rPr>
              <w:t xml:space="preserve">я </w:t>
            </w:r>
            <w:r w:rsidR="002B5304">
              <w:rPr>
                <w:rFonts w:ascii="Times New Roman" w:hAnsi="Times New Roman" w:cs="Times New Roman"/>
                <w:sz w:val="24"/>
                <w:szCs w:val="24"/>
              </w:rPr>
              <w:t xml:space="preserve"> МКУ «Управление по ГО, ЧС  и безопасности  Енисейского  района»</w:t>
            </w:r>
            <w:r>
              <w:rPr>
                <w:rFonts w:ascii="Times New Roman" w:hAnsi="Times New Roman" w:cs="Times New Roman"/>
                <w:sz w:val="24"/>
                <w:szCs w:val="24"/>
              </w:rPr>
              <w:t>,</w:t>
            </w:r>
            <w:r w:rsidR="002B5304">
              <w:rPr>
                <w:rFonts w:ascii="Times New Roman" w:hAnsi="Times New Roman" w:cs="Times New Roman"/>
                <w:sz w:val="24"/>
                <w:szCs w:val="24"/>
              </w:rPr>
              <w:t xml:space="preserve"> </w:t>
            </w:r>
            <w:r w:rsidR="00BC19DE" w:rsidRPr="00BC19DE">
              <w:rPr>
                <w:rFonts w:ascii="Times New Roman" w:hAnsi="Times New Roman" w:cs="Times New Roman"/>
                <w:sz w:val="24"/>
                <w:szCs w:val="24"/>
              </w:rPr>
              <w:t xml:space="preserve"> </w:t>
            </w:r>
          </w:p>
          <w:p w:rsidR="00713DFA" w:rsidRDefault="00713DFA" w:rsidP="00713DFA">
            <w:pPr>
              <w:pStyle w:val="aa"/>
              <w:rPr>
                <w:rFonts w:ascii="Times New Roman" w:hAnsi="Times New Roman" w:cs="Times New Roman"/>
                <w:sz w:val="24"/>
                <w:szCs w:val="24"/>
              </w:rPr>
            </w:pPr>
            <w:r>
              <w:rPr>
                <w:rFonts w:ascii="Times New Roman" w:hAnsi="Times New Roman" w:cs="Times New Roman"/>
                <w:sz w:val="24"/>
                <w:szCs w:val="24"/>
              </w:rPr>
              <w:t>с</w:t>
            </w:r>
            <w:r w:rsidR="00BC19DE" w:rsidRPr="00BC19DE">
              <w:rPr>
                <w:rFonts w:ascii="Times New Roman" w:hAnsi="Times New Roman" w:cs="Times New Roman"/>
                <w:sz w:val="24"/>
                <w:szCs w:val="24"/>
              </w:rPr>
              <w:t>екретарь</w:t>
            </w:r>
            <w:r>
              <w:rPr>
                <w:rFonts w:ascii="Times New Roman" w:hAnsi="Times New Roman" w:cs="Times New Roman"/>
                <w:sz w:val="24"/>
                <w:szCs w:val="24"/>
              </w:rPr>
              <w:t xml:space="preserve"> </w:t>
            </w:r>
            <w:r w:rsidR="00BC19DE" w:rsidRPr="00BC19DE">
              <w:rPr>
                <w:rFonts w:ascii="Times New Roman" w:hAnsi="Times New Roman" w:cs="Times New Roman"/>
                <w:sz w:val="24"/>
                <w:szCs w:val="24"/>
              </w:rPr>
              <w:t xml:space="preserve"> </w:t>
            </w:r>
            <w:r>
              <w:rPr>
                <w:rFonts w:ascii="Times New Roman" w:hAnsi="Times New Roman" w:cs="Times New Roman"/>
                <w:sz w:val="24"/>
                <w:szCs w:val="24"/>
              </w:rPr>
              <w:t>комиссии</w:t>
            </w:r>
            <w:r w:rsidR="00BC19DE" w:rsidRPr="00BC19DE">
              <w:rPr>
                <w:rFonts w:ascii="Times New Roman" w:hAnsi="Times New Roman" w:cs="Times New Roman"/>
                <w:sz w:val="24"/>
                <w:szCs w:val="24"/>
              </w:rPr>
              <w:t>;</w:t>
            </w:r>
          </w:p>
          <w:p w:rsidR="00713DFA" w:rsidRPr="00BC19DE" w:rsidRDefault="00713DFA" w:rsidP="00713DFA">
            <w:pPr>
              <w:pStyle w:val="aa"/>
              <w:rPr>
                <w:rFonts w:ascii="Times New Roman" w:hAnsi="Times New Roman" w:cs="Times New Roman"/>
                <w:sz w:val="24"/>
                <w:szCs w:val="24"/>
              </w:rPr>
            </w:pPr>
          </w:p>
        </w:tc>
      </w:tr>
      <w:tr w:rsidR="00713DFA" w:rsidRPr="00BC19DE" w:rsidTr="00EF195A">
        <w:tc>
          <w:tcPr>
            <w:tcW w:w="10065" w:type="dxa"/>
            <w:gridSpan w:val="3"/>
          </w:tcPr>
          <w:p w:rsidR="00713DFA" w:rsidRDefault="00713DFA" w:rsidP="00713DFA">
            <w:pPr>
              <w:pStyle w:val="aa"/>
              <w:jc w:val="center"/>
              <w:rPr>
                <w:rFonts w:ascii="Times New Roman" w:hAnsi="Times New Roman" w:cs="Times New Roman"/>
                <w:sz w:val="24"/>
                <w:szCs w:val="24"/>
              </w:rPr>
            </w:pPr>
            <w:r>
              <w:rPr>
                <w:rFonts w:ascii="Times New Roman" w:hAnsi="Times New Roman" w:cs="Times New Roman"/>
                <w:sz w:val="24"/>
                <w:szCs w:val="24"/>
              </w:rPr>
              <w:t>Ч</w:t>
            </w:r>
            <w:r w:rsidRPr="00713DFA">
              <w:rPr>
                <w:rFonts w:ascii="Times New Roman" w:hAnsi="Times New Roman" w:cs="Times New Roman"/>
                <w:sz w:val="24"/>
                <w:szCs w:val="24"/>
              </w:rPr>
              <w:t>лены комиссии:</w:t>
            </w:r>
          </w:p>
          <w:p w:rsidR="00713DFA" w:rsidRPr="00BC19DE" w:rsidRDefault="00713DFA" w:rsidP="00713DFA">
            <w:pPr>
              <w:pStyle w:val="aa"/>
              <w:jc w:val="center"/>
              <w:rPr>
                <w:rFonts w:ascii="Times New Roman" w:hAnsi="Times New Roman" w:cs="Times New Roman"/>
                <w:b/>
                <w:sz w:val="24"/>
                <w:szCs w:val="24"/>
              </w:rPr>
            </w:pPr>
          </w:p>
        </w:tc>
      </w:tr>
      <w:tr w:rsidR="00713DFA" w:rsidRPr="00BC19DE" w:rsidTr="00EF195A">
        <w:tc>
          <w:tcPr>
            <w:tcW w:w="568" w:type="dxa"/>
          </w:tcPr>
          <w:p w:rsidR="00713DFA" w:rsidRPr="00BC19DE" w:rsidRDefault="008130C8" w:rsidP="0042042A">
            <w:pPr>
              <w:pStyle w:val="aa"/>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713DFA" w:rsidRPr="00BC19DE" w:rsidRDefault="00713DFA" w:rsidP="0042042A">
            <w:pPr>
              <w:pStyle w:val="aa"/>
              <w:rPr>
                <w:rFonts w:ascii="Times New Roman" w:hAnsi="Times New Roman" w:cs="Times New Roman"/>
                <w:sz w:val="24"/>
                <w:szCs w:val="24"/>
              </w:rPr>
            </w:pPr>
            <w:proofErr w:type="spellStart"/>
            <w:r w:rsidRPr="00BC19DE">
              <w:rPr>
                <w:rFonts w:ascii="Times New Roman" w:hAnsi="Times New Roman" w:cs="Times New Roman"/>
                <w:sz w:val="24"/>
                <w:szCs w:val="24"/>
              </w:rPr>
              <w:t>Пистер</w:t>
            </w:r>
            <w:proofErr w:type="spellEnd"/>
            <w:r w:rsidRPr="00BC19DE">
              <w:rPr>
                <w:rFonts w:ascii="Times New Roman" w:hAnsi="Times New Roman" w:cs="Times New Roman"/>
                <w:sz w:val="24"/>
                <w:szCs w:val="24"/>
              </w:rPr>
              <w:t xml:space="preserve"> </w:t>
            </w:r>
          </w:p>
          <w:p w:rsidR="00713DFA" w:rsidRPr="00BC19DE" w:rsidRDefault="00713DFA" w:rsidP="0042042A">
            <w:pPr>
              <w:pStyle w:val="aa"/>
              <w:rPr>
                <w:rFonts w:ascii="Times New Roman" w:hAnsi="Times New Roman" w:cs="Times New Roman"/>
                <w:sz w:val="24"/>
                <w:szCs w:val="24"/>
              </w:rPr>
            </w:pPr>
            <w:r w:rsidRPr="00BC19DE">
              <w:rPr>
                <w:rFonts w:ascii="Times New Roman" w:hAnsi="Times New Roman" w:cs="Times New Roman"/>
                <w:sz w:val="24"/>
                <w:szCs w:val="24"/>
              </w:rPr>
              <w:t>Валентина Анатольевна</w:t>
            </w:r>
          </w:p>
        </w:tc>
        <w:tc>
          <w:tcPr>
            <w:tcW w:w="6378" w:type="dxa"/>
          </w:tcPr>
          <w:p w:rsidR="00713DFA" w:rsidRPr="00BC19DE" w:rsidRDefault="00713DFA" w:rsidP="0042042A">
            <w:pPr>
              <w:pStyle w:val="aa"/>
              <w:rPr>
                <w:rFonts w:ascii="Times New Roman" w:hAnsi="Times New Roman" w:cs="Times New Roman"/>
                <w:sz w:val="24"/>
                <w:szCs w:val="24"/>
              </w:rPr>
            </w:pPr>
            <w:r w:rsidRPr="00BC19DE">
              <w:rPr>
                <w:rFonts w:ascii="Times New Roman" w:hAnsi="Times New Roman" w:cs="Times New Roman"/>
                <w:sz w:val="24"/>
                <w:szCs w:val="24"/>
              </w:rPr>
              <w:t>- заместитель главы района по социальной сфере и общим вопросам;</w:t>
            </w:r>
          </w:p>
          <w:p w:rsidR="00713DFA" w:rsidRPr="00BC19DE" w:rsidRDefault="00713DFA" w:rsidP="0042042A">
            <w:pPr>
              <w:pStyle w:val="aa"/>
              <w:rPr>
                <w:rFonts w:ascii="Times New Roman" w:hAnsi="Times New Roman" w:cs="Times New Roman"/>
                <w:sz w:val="24"/>
                <w:szCs w:val="24"/>
              </w:rPr>
            </w:pPr>
          </w:p>
        </w:tc>
      </w:tr>
      <w:tr w:rsidR="00EF195A" w:rsidRPr="00BC19DE" w:rsidTr="001B31FD">
        <w:tc>
          <w:tcPr>
            <w:tcW w:w="568" w:type="dxa"/>
          </w:tcPr>
          <w:p w:rsidR="00EF195A" w:rsidRPr="00BC19DE" w:rsidRDefault="00EF195A" w:rsidP="001B31FD">
            <w:pPr>
              <w:pStyle w:val="aa"/>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EF195A" w:rsidRPr="00BC19DE" w:rsidRDefault="00EF195A" w:rsidP="001B31FD">
            <w:pPr>
              <w:pStyle w:val="aa"/>
              <w:rPr>
                <w:rFonts w:ascii="Times New Roman" w:hAnsi="Times New Roman" w:cs="Times New Roman"/>
                <w:sz w:val="24"/>
                <w:szCs w:val="24"/>
              </w:rPr>
            </w:pPr>
            <w:proofErr w:type="spellStart"/>
            <w:r w:rsidRPr="00BC19DE">
              <w:rPr>
                <w:rFonts w:ascii="Times New Roman" w:hAnsi="Times New Roman" w:cs="Times New Roman"/>
                <w:sz w:val="24"/>
                <w:szCs w:val="24"/>
              </w:rPr>
              <w:t>Бурдеев</w:t>
            </w:r>
            <w:proofErr w:type="spellEnd"/>
            <w:r w:rsidRPr="00BC19DE">
              <w:rPr>
                <w:rFonts w:ascii="Times New Roman" w:hAnsi="Times New Roman" w:cs="Times New Roman"/>
                <w:sz w:val="24"/>
                <w:szCs w:val="24"/>
              </w:rPr>
              <w:t xml:space="preserve"> </w:t>
            </w:r>
          </w:p>
          <w:p w:rsidR="00EF195A" w:rsidRPr="00BC19DE" w:rsidRDefault="00EF195A" w:rsidP="001B31FD">
            <w:pPr>
              <w:pStyle w:val="aa"/>
              <w:rPr>
                <w:rFonts w:ascii="Times New Roman" w:hAnsi="Times New Roman" w:cs="Times New Roman"/>
                <w:sz w:val="24"/>
                <w:szCs w:val="24"/>
              </w:rPr>
            </w:pPr>
            <w:r w:rsidRPr="00BC19DE">
              <w:rPr>
                <w:rFonts w:ascii="Times New Roman" w:hAnsi="Times New Roman" w:cs="Times New Roman"/>
                <w:sz w:val="24"/>
                <w:szCs w:val="24"/>
              </w:rPr>
              <w:t>Владимир Валентинович</w:t>
            </w:r>
          </w:p>
        </w:tc>
        <w:tc>
          <w:tcPr>
            <w:tcW w:w="6378" w:type="dxa"/>
          </w:tcPr>
          <w:p w:rsidR="00EF195A" w:rsidRDefault="00EF195A" w:rsidP="001B31FD">
            <w:pPr>
              <w:pStyle w:val="aa"/>
              <w:rPr>
                <w:rFonts w:ascii="Times New Roman" w:hAnsi="Times New Roman" w:cs="Times New Roman"/>
                <w:sz w:val="24"/>
                <w:szCs w:val="24"/>
              </w:rPr>
            </w:pPr>
            <w:r>
              <w:rPr>
                <w:rFonts w:ascii="Times New Roman" w:hAnsi="Times New Roman" w:cs="Times New Roman"/>
                <w:sz w:val="24"/>
                <w:szCs w:val="24"/>
              </w:rPr>
              <w:t>- руководитель МКУ «Управление по ГО, ЧС  и безопасности  Енисейского  района»;</w:t>
            </w:r>
          </w:p>
          <w:p w:rsidR="00EF195A" w:rsidRPr="00BC19DE" w:rsidRDefault="00EF195A" w:rsidP="001B31FD">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EF195A" w:rsidP="00BC19DE">
            <w:pPr>
              <w:pStyle w:val="aa"/>
              <w:rPr>
                <w:rFonts w:ascii="Times New Roman" w:hAnsi="Times New Roman" w:cs="Times New Roman"/>
                <w:sz w:val="24"/>
                <w:szCs w:val="24"/>
              </w:rPr>
            </w:pPr>
            <w:r>
              <w:rPr>
                <w:rFonts w:ascii="Times New Roman" w:hAnsi="Times New Roman" w:cs="Times New Roman"/>
                <w:sz w:val="24"/>
                <w:szCs w:val="24"/>
              </w:rPr>
              <w:t>7</w:t>
            </w:r>
            <w:r w:rsidR="008130C8">
              <w:rPr>
                <w:rFonts w:ascii="Times New Roman" w:hAnsi="Times New Roman" w:cs="Times New Roman"/>
                <w:sz w:val="24"/>
                <w:szCs w:val="24"/>
              </w:rPr>
              <w:t>.</w:t>
            </w:r>
          </w:p>
        </w:tc>
        <w:tc>
          <w:tcPr>
            <w:tcW w:w="3119" w:type="dxa"/>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Ермаков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Александр Васильевич</w:t>
            </w:r>
          </w:p>
        </w:tc>
        <w:tc>
          <w:tcPr>
            <w:tcW w:w="6378" w:type="dxa"/>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 начальник  ФГКУ «13 отряд ФПС </w:t>
            </w:r>
            <w:r w:rsidR="00FC49E8">
              <w:rPr>
                <w:rFonts w:ascii="Times New Roman" w:hAnsi="Times New Roman" w:cs="Times New Roman"/>
                <w:sz w:val="24"/>
                <w:szCs w:val="24"/>
              </w:rPr>
              <w:t xml:space="preserve">МЧС РФ </w:t>
            </w:r>
            <w:r w:rsidRPr="00BC19DE">
              <w:rPr>
                <w:rFonts w:ascii="Times New Roman" w:hAnsi="Times New Roman" w:cs="Times New Roman"/>
                <w:sz w:val="24"/>
                <w:szCs w:val="24"/>
              </w:rPr>
              <w:t>по Красноярскому краю»;</w:t>
            </w:r>
          </w:p>
          <w:p w:rsidR="00BC19DE" w:rsidRPr="00BC19DE" w:rsidRDefault="00BC19DE" w:rsidP="00BC19DE">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Арутюнян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Владимир Арменакович</w:t>
            </w:r>
          </w:p>
          <w:p w:rsidR="00BC19DE" w:rsidRPr="00BC19DE" w:rsidRDefault="00BC19DE" w:rsidP="00BC19DE">
            <w:pPr>
              <w:pStyle w:val="aa"/>
              <w:rPr>
                <w:rFonts w:ascii="Times New Roman" w:hAnsi="Times New Roman" w:cs="Times New Roman"/>
                <w:sz w:val="24"/>
                <w:szCs w:val="24"/>
              </w:rPr>
            </w:pPr>
          </w:p>
        </w:tc>
        <w:tc>
          <w:tcPr>
            <w:tcW w:w="6378" w:type="dxa"/>
          </w:tcPr>
          <w:p w:rsidR="00BC19DE" w:rsidRPr="00BC19DE" w:rsidRDefault="00BC19DE" w:rsidP="00BC19DE">
            <w:pPr>
              <w:pStyle w:val="aa"/>
              <w:rPr>
                <w:rFonts w:ascii="Times New Roman" w:hAnsi="Times New Roman" w:cs="Times New Roman"/>
                <w:sz w:val="24"/>
                <w:szCs w:val="24"/>
              </w:rPr>
            </w:pPr>
            <w:proofErr w:type="gramStart"/>
            <w:r w:rsidRPr="00BC19DE">
              <w:rPr>
                <w:rFonts w:ascii="Times New Roman" w:hAnsi="Times New Roman" w:cs="Times New Roman"/>
                <w:sz w:val="24"/>
                <w:szCs w:val="24"/>
              </w:rPr>
              <w:t>- главный  врач  КГБУЗ «Енисейская РБ»;</w:t>
            </w:r>
            <w:proofErr w:type="gramEnd"/>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DB3306" w:rsidRDefault="00BC19DE" w:rsidP="00BC19DE">
            <w:pPr>
              <w:pStyle w:val="aa"/>
              <w:rPr>
                <w:rFonts w:ascii="Times New Roman" w:hAnsi="Times New Roman" w:cs="Times New Roman"/>
                <w:sz w:val="24"/>
                <w:szCs w:val="24"/>
              </w:rPr>
            </w:pPr>
            <w:proofErr w:type="spellStart"/>
            <w:r w:rsidRPr="00BC19DE">
              <w:rPr>
                <w:rFonts w:ascii="Times New Roman" w:hAnsi="Times New Roman" w:cs="Times New Roman"/>
                <w:sz w:val="24"/>
                <w:szCs w:val="24"/>
              </w:rPr>
              <w:t>Бурбукина</w:t>
            </w:r>
            <w:proofErr w:type="spellEnd"/>
            <w:r w:rsidRPr="00BC19DE">
              <w:rPr>
                <w:rFonts w:ascii="Times New Roman" w:hAnsi="Times New Roman" w:cs="Times New Roman"/>
                <w:sz w:val="24"/>
                <w:szCs w:val="24"/>
              </w:rPr>
              <w:t xml:space="preserve">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Елена Кирил</w:t>
            </w:r>
            <w:r w:rsidR="00906DB3">
              <w:rPr>
                <w:rFonts w:ascii="Times New Roman" w:hAnsi="Times New Roman" w:cs="Times New Roman"/>
                <w:sz w:val="24"/>
                <w:szCs w:val="24"/>
              </w:rPr>
              <w:t>л</w:t>
            </w:r>
            <w:r w:rsidRPr="00BC19DE">
              <w:rPr>
                <w:rFonts w:ascii="Times New Roman" w:hAnsi="Times New Roman" w:cs="Times New Roman"/>
                <w:sz w:val="24"/>
                <w:szCs w:val="24"/>
              </w:rPr>
              <w:t>овна</w:t>
            </w:r>
          </w:p>
          <w:p w:rsidR="00BC19DE" w:rsidRPr="00BC19DE" w:rsidRDefault="00BC19DE" w:rsidP="00BC19DE">
            <w:pPr>
              <w:pStyle w:val="aa"/>
              <w:rPr>
                <w:rFonts w:ascii="Times New Roman" w:hAnsi="Times New Roman" w:cs="Times New Roman"/>
                <w:sz w:val="24"/>
                <w:szCs w:val="24"/>
              </w:rPr>
            </w:pPr>
          </w:p>
        </w:tc>
        <w:tc>
          <w:tcPr>
            <w:tcW w:w="6378" w:type="dxa"/>
          </w:tcPr>
          <w:p w:rsidR="00BC19DE" w:rsidRDefault="00713DFA" w:rsidP="00BC19DE">
            <w:pPr>
              <w:pStyle w:val="aa"/>
              <w:rPr>
                <w:rFonts w:ascii="Times New Roman" w:hAnsi="Times New Roman" w:cs="Times New Roman"/>
                <w:sz w:val="24"/>
                <w:szCs w:val="24"/>
              </w:rPr>
            </w:pPr>
            <w:r>
              <w:rPr>
                <w:rFonts w:ascii="Times New Roman" w:hAnsi="Times New Roman" w:cs="Times New Roman"/>
                <w:sz w:val="24"/>
                <w:szCs w:val="24"/>
              </w:rPr>
              <w:t xml:space="preserve">- </w:t>
            </w:r>
            <w:r w:rsidR="00BC19DE" w:rsidRPr="00BC19DE">
              <w:rPr>
                <w:rFonts w:ascii="Times New Roman" w:hAnsi="Times New Roman" w:cs="Times New Roman"/>
                <w:sz w:val="24"/>
                <w:szCs w:val="24"/>
              </w:rPr>
              <w:t>руководитель МКУ «Управление образования»;</w:t>
            </w:r>
          </w:p>
          <w:p w:rsidR="008130C8" w:rsidRPr="00BC19DE" w:rsidRDefault="008130C8" w:rsidP="00BC19DE">
            <w:pPr>
              <w:pStyle w:val="aa"/>
              <w:rPr>
                <w:rFonts w:ascii="Times New Roman" w:hAnsi="Times New Roman" w:cs="Times New Roman"/>
                <w:sz w:val="24"/>
                <w:szCs w:val="24"/>
              </w:rPr>
            </w:pPr>
          </w:p>
        </w:tc>
      </w:tr>
      <w:tr w:rsidR="00713DFA" w:rsidRPr="00BC19DE" w:rsidTr="00EF195A">
        <w:tc>
          <w:tcPr>
            <w:tcW w:w="568" w:type="dxa"/>
          </w:tcPr>
          <w:p w:rsidR="00713DFA"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DB3306" w:rsidRDefault="00713DFA" w:rsidP="00BC19DE">
            <w:pPr>
              <w:pStyle w:val="aa"/>
              <w:rPr>
                <w:rFonts w:ascii="Times New Roman" w:hAnsi="Times New Roman" w:cs="Times New Roman"/>
                <w:sz w:val="24"/>
                <w:szCs w:val="24"/>
              </w:rPr>
            </w:pPr>
            <w:r>
              <w:rPr>
                <w:rFonts w:ascii="Times New Roman" w:hAnsi="Times New Roman" w:cs="Times New Roman"/>
                <w:sz w:val="24"/>
                <w:szCs w:val="24"/>
              </w:rPr>
              <w:t xml:space="preserve">Клепова Инна </w:t>
            </w:r>
          </w:p>
          <w:p w:rsidR="00713DFA" w:rsidRPr="00BC19DE" w:rsidRDefault="00713DFA" w:rsidP="00BC19DE">
            <w:pPr>
              <w:pStyle w:val="aa"/>
              <w:rPr>
                <w:rFonts w:ascii="Times New Roman" w:hAnsi="Times New Roman" w:cs="Times New Roman"/>
                <w:sz w:val="24"/>
                <w:szCs w:val="24"/>
              </w:rPr>
            </w:pPr>
            <w:r>
              <w:rPr>
                <w:rFonts w:ascii="Times New Roman" w:hAnsi="Times New Roman" w:cs="Times New Roman"/>
                <w:sz w:val="24"/>
                <w:szCs w:val="24"/>
              </w:rPr>
              <w:t>Анатольевна</w:t>
            </w:r>
          </w:p>
        </w:tc>
        <w:tc>
          <w:tcPr>
            <w:tcW w:w="6378" w:type="dxa"/>
          </w:tcPr>
          <w:p w:rsidR="00713DFA" w:rsidRDefault="00982408" w:rsidP="00BC19DE">
            <w:pPr>
              <w:pStyle w:val="aa"/>
              <w:rPr>
                <w:rFonts w:ascii="Times New Roman" w:hAnsi="Times New Roman" w:cs="Times New Roman"/>
                <w:sz w:val="24"/>
                <w:szCs w:val="24"/>
              </w:rPr>
            </w:pPr>
            <w:r>
              <w:rPr>
                <w:rFonts w:ascii="Times New Roman" w:hAnsi="Times New Roman" w:cs="Times New Roman"/>
                <w:sz w:val="24"/>
                <w:szCs w:val="24"/>
              </w:rPr>
              <w:t>- руководитель МКУ «Ко</w:t>
            </w:r>
            <w:r w:rsidR="00713DFA">
              <w:rPr>
                <w:rFonts w:ascii="Times New Roman" w:hAnsi="Times New Roman" w:cs="Times New Roman"/>
                <w:sz w:val="24"/>
                <w:szCs w:val="24"/>
              </w:rPr>
              <w:t>митет по культуре Енисейского района»</w:t>
            </w:r>
          </w:p>
          <w:p w:rsidR="008130C8" w:rsidRDefault="008130C8" w:rsidP="00BC19DE">
            <w:pPr>
              <w:pStyle w:val="aa"/>
              <w:rPr>
                <w:rFonts w:ascii="Times New Roman" w:hAnsi="Times New Roman" w:cs="Times New Roman"/>
                <w:sz w:val="24"/>
                <w:szCs w:val="24"/>
              </w:rPr>
            </w:pPr>
          </w:p>
        </w:tc>
      </w:tr>
      <w:tr w:rsidR="00BC19DE" w:rsidRPr="00BC19DE" w:rsidTr="00EF195A">
        <w:tc>
          <w:tcPr>
            <w:tcW w:w="568" w:type="dxa"/>
          </w:tcPr>
          <w:p w:rsidR="00BC19DE"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11.</w:t>
            </w:r>
          </w:p>
        </w:tc>
        <w:tc>
          <w:tcPr>
            <w:tcW w:w="3119" w:type="dxa"/>
          </w:tcPr>
          <w:p w:rsidR="00BC19DE" w:rsidRPr="00BC19DE" w:rsidRDefault="00BC19DE" w:rsidP="00BC19DE">
            <w:pPr>
              <w:pStyle w:val="aa"/>
              <w:rPr>
                <w:rFonts w:ascii="Times New Roman" w:hAnsi="Times New Roman" w:cs="Times New Roman"/>
                <w:sz w:val="24"/>
                <w:szCs w:val="24"/>
              </w:rPr>
            </w:pPr>
          </w:p>
        </w:tc>
        <w:tc>
          <w:tcPr>
            <w:tcW w:w="6378" w:type="dxa"/>
          </w:tcPr>
          <w:p w:rsidR="00BC19DE" w:rsidRPr="00BC19DE" w:rsidRDefault="00713DFA" w:rsidP="00BC19DE">
            <w:pPr>
              <w:pStyle w:val="aa"/>
              <w:rPr>
                <w:rFonts w:ascii="Times New Roman" w:hAnsi="Times New Roman" w:cs="Times New Roman"/>
                <w:sz w:val="24"/>
                <w:szCs w:val="24"/>
              </w:rPr>
            </w:pPr>
            <w:r>
              <w:rPr>
                <w:rFonts w:ascii="Times New Roman" w:hAnsi="Times New Roman" w:cs="Times New Roman"/>
                <w:sz w:val="24"/>
                <w:szCs w:val="24"/>
              </w:rPr>
              <w:t>-</w:t>
            </w:r>
            <w:r w:rsidR="00BC19DE" w:rsidRPr="00BC19DE">
              <w:rPr>
                <w:rFonts w:ascii="Times New Roman" w:hAnsi="Times New Roman" w:cs="Times New Roman"/>
                <w:sz w:val="24"/>
                <w:szCs w:val="24"/>
              </w:rPr>
              <w:t xml:space="preserve">представитель </w:t>
            </w:r>
            <w:r w:rsidR="002E4F79">
              <w:rPr>
                <w:rFonts w:ascii="Times New Roman" w:hAnsi="Times New Roman" w:cs="Times New Roman"/>
                <w:sz w:val="24"/>
                <w:szCs w:val="24"/>
              </w:rPr>
              <w:t xml:space="preserve"> </w:t>
            </w:r>
            <w:r w:rsidR="00BC19DE" w:rsidRPr="00BC19DE">
              <w:rPr>
                <w:rFonts w:ascii="Times New Roman" w:hAnsi="Times New Roman" w:cs="Times New Roman"/>
                <w:sz w:val="24"/>
                <w:szCs w:val="24"/>
              </w:rPr>
              <w:t xml:space="preserve">отделения  в </w:t>
            </w:r>
            <w:r w:rsidR="002E4F79">
              <w:rPr>
                <w:rFonts w:ascii="Times New Roman" w:hAnsi="Times New Roman" w:cs="Times New Roman"/>
                <w:sz w:val="24"/>
                <w:szCs w:val="24"/>
              </w:rPr>
              <w:t xml:space="preserve"> </w:t>
            </w:r>
            <w:proofErr w:type="spellStart"/>
            <w:r w:rsidR="00BC19DE" w:rsidRPr="00BC19DE">
              <w:rPr>
                <w:rFonts w:ascii="Times New Roman" w:hAnsi="Times New Roman" w:cs="Times New Roman"/>
                <w:sz w:val="24"/>
                <w:szCs w:val="24"/>
              </w:rPr>
              <w:t>г</w:t>
            </w:r>
            <w:proofErr w:type="gramStart"/>
            <w:r w:rsidR="00BC19DE" w:rsidRPr="00BC19DE">
              <w:rPr>
                <w:rFonts w:ascii="Times New Roman" w:hAnsi="Times New Roman" w:cs="Times New Roman"/>
                <w:sz w:val="24"/>
                <w:szCs w:val="24"/>
              </w:rPr>
              <w:t>.Л</w:t>
            </w:r>
            <w:proofErr w:type="gramEnd"/>
            <w:r w:rsidR="00BC19DE" w:rsidRPr="00BC19DE">
              <w:rPr>
                <w:rFonts w:ascii="Times New Roman" w:hAnsi="Times New Roman" w:cs="Times New Roman"/>
                <w:sz w:val="24"/>
                <w:szCs w:val="24"/>
              </w:rPr>
              <w:t>есосибирске</w:t>
            </w:r>
            <w:proofErr w:type="spellEnd"/>
            <w:r w:rsidR="00BC19DE" w:rsidRPr="00BC19DE">
              <w:rPr>
                <w:rFonts w:ascii="Times New Roman" w:hAnsi="Times New Roman" w:cs="Times New Roman"/>
                <w:sz w:val="24"/>
                <w:szCs w:val="24"/>
              </w:rPr>
              <w:t xml:space="preserve"> </w:t>
            </w:r>
          </w:p>
          <w:p w:rsidR="00BC19DE" w:rsidRP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 xml:space="preserve">РУ ФСБ РФ по Красноярскому краю </w:t>
            </w:r>
          </w:p>
          <w:p w:rsidR="00BC19DE" w:rsidRDefault="00BC19DE" w:rsidP="00BC19DE">
            <w:pPr>
              <w:pStyle w:val="aa"/>
              <w:rPr>
                <w:rFonts w:ascii="Times New Roman" w:hAnsi="Times New Roman" w:cs="Times New Roman"/>
                <w:sz w:val="24"/>
                <w:szCs w:val="24"/>
              </w:rPr>
            </w:pPr>
            <w:r w:rsidRPr="00BC19DE">
              <w:rPr>
                <w:rFonts w:ascii="Times New Roman" w:hAnsi="Times New Roman" w:cs="Times New Roman"/>
                <w:sz w:val="24"/>
                <w:szCs w:val="24"/>
              </w:rPr>
              <w:t>(по согласованию).</w:t>
            </w:r>
          </w:p>
          <w:p w:rsidR="00DB3306" w:rsidRPr="00BC19DE" w:rsidRDefault="00DB3306" w:rsidP="00BC19DE">
            <w:pPr>
              <w:pStyle w:val="aa"/>
              <w:rPr>
                <w:rFonts w:ascii="Times New Roman" w:hAnsi="Times New Roman" w:cs="Times New Roman"/>
                <w:sz w:val="24"/>
                <w:szCs w:val="24"/>
              </w:rPr>
            </w:pPr>
          </w:p>
        </w:tc>
      </w:tr>
      <w:tr w:rsidR="00713DFA" w:rsidRPr="00BC19DE" w:rsidTr="00EF195A">
        <w:tc>
          <w:tcPr>
            <w:tcW w:w="568" w:type="dxa"/>
          </w:tcPr>
          <w:p w:rsidR="00713DFA" w:rsidRPr="00BC19DE" w:rsidRDefault="008130C8" w:rsidP="00BC19DE">
            <w:pPr>
              <w:pStyle w:val="aa"/>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713DFA" w:rsidRPr="00BC19DE" w:rsidRDefault="00713DFA" w:rsidP="00BC19DE">
            <w:pPr>
              <w:pStyle w:val="aa"/>
              <w:rPr>
                <w:rFonts w:ascii="Times New Roman" w:hAnsi="Times New Roman" w:cs="Times New Roman"/>
                <w:sz w:val="24"/>
                <w:szCs w:val="24"/>
              </w:rPr>
            </w:pPr>
          </w:p>
        </w:tc>
        <w:tc>
          <w:tcPr>
            <w:tcW w:w="6378" w:type="dxa"/>
          </w:tcPr>
          <w:p w:rsidR="00713DFA" w:rsidRPr="00713DFA" w:rsidRDefault="00713DFA" w:rsidP="002E4F79">
            <w:pPr>
              <w:pStyle w:val="aa"/>
              <w:rPr>
                <w:rFonts w:ascii="Times New Roman" w:hAnsi="Times New Roman" w:cs="Times New Roman"/>
                <w:sz w:val="24"/>
                <w:szCs w:val="24"/>
              </w:rPr>
            </w:pPr>
            <w:r>
              <w:rPr>
                <w:rFonts w:ascii="Times New Roman" w:hAnsi="Times New Roman" w:cs="Times New Roman"/>
                <w:sz w:val="24"/>
                <w:szCs w:val="24"/>
              </w:rPr>
              <w:t>-с</w:t>
            </w:r>
            <w:r w:rsidRPr="00713DFA">
              <w:rPr>
                <w:rFonts w:ascii="Times New Roman" w:hAnsi="Times New Roman" w:cs="Times New Roman"/>
                <w:sz w:val="24"/>
                <w:szCs w:val="24"/>
              </w:rPr>
              <w:t xml:space="preserve">обственники </w:t>
            </w:r>
            <w:r>
              <w:rPr>
                <w:rFonts w:ascii="Times New Roman" w:hAnsi="Times New Roman" w:cs="Times New Roman"/>
                <w:sz w:val="24"/>
                <w:szCs w:val="24"/>
              </w:rPr>
              <w:t xml:space="preserve"> </w:t>
            </w:r>
            <w:r w:rsidRPr="00713DFA">
              <w:rPr>
                <w:rFonts w:ascii="Times New Roman" w:hAnsi="Times New Roman" w:cs="Times New Roman"/>
                <w:sz w:val="24"/>
                <w:szCs w:val="24"/>
              </w:rPr>
              <w:t xml:space="preserve">места </w:t>
            </w:r>
            <w:r>
              <w:rPr>
                <w:rFonts w:ascii="Times New Roman" w:hAnsi="Times New Roman" w:cs="Times New Roman"/>
                <w:sz w:val="24"/>
                <w:szCs w:val="24"/>
              </w:rPr>
              <w:t xml:space="preserve"> </w:t>
            </w:r>
            <w:r w:rsidRPr="00713DFA">
              <w:rPr>
                <w:rFonts w:ascii="Times New Roman" w:hAnsi="Times New Roman" w:cs="Times New Roman"/>
                <w:sz w:val="24"/>
                <w:szCs w:val="24"/>
              </w:rPr>
              <w:t xml:space="preserve">массового пребывания людей </w:t>
            </w:r>
            <w:r>
              <w:rPr>
                <w:rFonts w:ascii="Times New Roman" w:hAnsi="Times New Roman" w:cs="Times New Roman"/>
                <w:sz w:val="24"/>
                <w:szCs w:val="24"/>
              </w:rPr>
              <w:t xml:space="preserve"> </w:t>
            </w:r>
            <w:r w:rsidRPr="00713DFA">
              <w:rPr>
                <w:rFonts w:ascii="Times New Roman" w:hAnsi="Times New Roman" w:cs="Times New Roman"/>
                <w:sz w:val="24"/>
                <w:szCs w:val="24"/>
              </w:rPr>
              <w:t>или лица, использующие место массового пребывания людей на ином законном основании</w:t>
            </w:r>
            <w:r w:rsidR="002E4F79">
              <w:rPr>
                <w:rFonts w:ascii="Times New Roman" w:hAnsi="Times New Roman" w:cs="Times New Roman"/>
                <w:sz w:val="24"/>
                <w:szCs w:val="24"/>
              </w:rPr>
              <w:t xml:space="preserve"> </w:t>
            </w:r>
            <w:r w:rsidRPr="00713DFA">
              <w:rPr>
                <w:rFonts w:ascii="Times New Roman" w:hAnsi="Times New Roman" w:cs="Times New Roman"/>
                <w:sz w:val="24"/>
                <w:szCs w:val="24"/>
              </w:rPr>
              <w:t xml:space="preserve"> (правообладатели</w:t>
            </w:r>
            <w:r w:rsidR="002E4F79">
              <w:rPr>
                <w:rFonts w:ascii="Times New Roman" w:hAnsi="Times New Roman" w:cs="Times New Roman"/>
                <w:sz w:val="24"/>
                <w:szCs w:val="24"/>
              </w:rPr>
              <w:t xml:space="preserve"> </w:t>
            </w:r>
            <w:r w:rsidRPr="00713DFA">
              <w:rPr>
                <w:rFonts w:ascii="Times New Roman" w:hAnsi="Times New Roman" w:cs="Times New Roman"/>
                <w:sz w:val="24"/>
                <w:szCs w:val="24"/>
              </w:rPr>
              <w:t xml:space="preserve"> места массового пребывания людей)</w:t>
            </w:r>
          </w:p>
        </w:tc>
      </w:tr>
    </w:tbl>
    <w:p w:rsidR="00286684" w:rsidRPr="00470C62" w:rsidRDefault="00286684" w:rsidP="00B67EAD">
      <w:pPr>
        <w:spacing w:after="0" w:line="240" w:lineRule="auto"/>
        <w:rPr>
          <w:rFonts w:ascii="Times New Roman" w:hAnsi="Times New Roman" w:cs="Times New Roman"/>
          <w:sz w:val="28"/>
          <w:szCs w:val="28"/>
        </w:rPr>
        <w:sectPr w:rsidR="00286684" w:rsidRPr="00470C62" w:rsidSect="0042042A">
          <w:pgSz w:w="11906" w:h="16838"/>
          <w:pgMar w:top="851" w:right="851" w:bottom="1134" w:left="1418" w:header="709" w:footer="709" w:gutter="0"/>
          <w:cols w:space="708"/>
          <w:docGrid w:linePitch="360"/>
        </w:sectPr>
      </w:pPr>
    </w:p>
    <w:p w:rsidR="00E062F0" w:rsidRDefault="00E062F0" w:rsidP="00E062F0">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0D79">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sidRPr="00713DFA">
        <w:rPr>
          <w:rFonts w:ascii="Times New Roman" w:hAnsi="Times New Roman" w:cs="Times New Roman"/>
          <w:sz w:val="28"/>
          <w:szCs w:val="28"/>
        </w:rPr>
        <w:t>Приложение</w:t>
      </w:r>
      <w:r w:rsidR="008C5D0E">
        <w:rPr>
          <w:rFonts w:ascii="Times New Roman" w:hAnsi="Times New Roman" w:cs="Times New Roman"/>
          <w:sz w:val="28"/>
          <w:szCs w:val="28"/>
        </w:rPr>
        <w:t xml:space="preserve"> № </w:t>
      </w:r>
      <w:r w:rsidR="00DB3306">
        <w:rPr>
          <w:rFonts w:ascii="Times New Roman" w:hAnsi="Times New Roman" w:cs="Times New Roman"/>
          <w:sz w:val="28"/>
          <w:szCs w:val="28"/>
        </w:rPr>
        <w:t>2</w:t>
      </w:r>
      <w:r>
        <w:rPr>
          <w:rFonts w:ascii="Times New Roman" w:hAnsi="Times New Roman" w:cs="Times New Roman"/>
          <w:sz w:val="28"/>
          <w:szCs w:val="28"/>
        </w:rPr>
        <w:t xml:space="preserve"> </w:t>
      </w:r>
      <w:r w:rsidRPr="00713DFA">
        <w:rPr>
          <w:rFonts w:ascii="Times New Roman" w:hAnsi="Times New Roman" w:cs="Times New Roman"/>
          <w:sz w:val="28"/>
          <w:szCs w:val="28"/>
        </w:rPr>
        <w:t xml:space="preserve"> к постановлению</w:t>
      </w:r>
    </w:p>
    <w:p w:rsidR="00E062F0" w:rsidRPr="00713DFA" w:rsidRDefault="00E062F0" w:rsidP="00E062F0">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администрации Енисейского района</w:t>
      </w:r>
    </w:p>
    <w:p w:rsidR="00E062F0" w:rsidRDefault="00E062F0" w:rsidP="00E062F0">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от «__»______2016 № _____</w:t>
      </w:r>
    </w:p>
    <w:p w:rsidR="00B67EAD" w:rsidRPr="00D146D4" w:rsidRDefault="00B67EAD" w:rsidP="00B67EAD">
      <w:pPr>
        <w:shd w:val="clear" w:color="auto" w:fill="FFFFFF"/>
        <w:spacing w:after="0" w:line="240" w:lineRule="auto"/>
        <w:rPr>
          <w:rFonts w:ascii="Times New Roman" w:eastAsia="Times New Roman" w:hAnsi="Times New Roman" w:cs="Times New Roman"/>
          <w:color w:val="000000"/>
          <w:sz w:val="24"/>
          <w:szCs w:val="24"/>
          <w:lang w:eastAsia="ru-RU"/>
        </w:rPr>
      </w:pPr>
    </w:p>
    <w:p w:rsidR="00B67EAD" w:rsidRPr="00D146D4" w:rsidRDefault="00B67EAD" w:rsidP="00B67EA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D146D4">
        <w:rPr>
          <w:rFonts w:ascii="Times New Roman" w:eastAsia="Times New Roman" w:hAnsi="Times New Roman" w:cs="Times New Roman"/>
          <w:color w:val="000000" w:themeColor="text1"/>
          <w:sz w:val="24"/>
          <w:szCs w:val="24"/>
          <w:lang w:eastAsia="ru-RU"/>
        </w:rPr>
        <w:t>ПОЛОЖЕНИЕ</w:t>
      </w:r>
    </w:p>
    <w:p w:rsidR="00B67EAD" w:rsidRPr="00D146D4" w:rsidRDefault="00B67EAD" w:rsidP="00B67EA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D146D4">
        <w:rPr>
          <w:rFonts w:ascii="Times New Roman" w:eastAsia="Times New Roman" w:hAnsi="Times New Roman" w:cs="Times New Roman"/>
          <w:color w:val="000000" w:themeColor="text1"/>
          <w:sz w:val="24"/>
          <w:szCs w:val="24"/>
          <w:lang w:eastAsia="ru-RU"/>
        </w:rPr>
        <w:t xml:space="preserve">о межведомственной </w:t>
      </w:r>
      <w:r w:rsidR="00E062F0">
        <w:rPr>
          <w:rFonts w:ascii="Times New Roman" w:eastAsia="Times New Roman" w:hAnsi="Times New Roman" w:cs="Times New Roman"/>
          <w:color w:val="000000" w:themeColor="text1"/>
          <w:sz w:val="24"/>
          <w:szCs w:val="24"/>
          <w:lang w:eastAsia="ru-RU"/>
        </w:rPr>
        <w:t xml:space="preserve"> </w:t>
      </w:r>
      <w:r w:rsidRPr="00D146D4">
        <w:rPr>
          <w:rFonts w:ascii="Times New Roman" w:eastAsia="Times New Roman" w:hAnsi="Times New Roman" w:cs="Times New Roman"/>
          <w:color w:val="000000" w:themeColor="text1"/>
          <w:sz w:val="24"/>
          <w:szCs w:val="24"/>
          <w:lang w:eastAsia="ru-RU"/>
        </w:rPr>
        <w:t xml:space="preserve">комиссии по обследованию мест массового пребывания людей на территории </w:t>
      </w:r>
      <w:r w:rsidR="00E062F0">
        <w:rPr>
          <w:rFonts w:ascii="Times New Roman" w:eastAsia="Times New Roman" w:hAnsi="Times New Roman" w:cs="Times New Roman"/>
          <w:color w:val="000000" w:themeColor="text1"/>
          <w:sz w:val="24"/>
          <w:szCs w:val="24"/>
          <w:lang w:eastAsia="ru-RU"/>
        </w:rPr>
        <w:t xml:space="preserve"> </w:t>
      </w:r>
      <w:r w:rsidRPr="00D146D4">
        <w:rPr>
          <w:rFonts w:ascii="Times New Roman" w:eastAsia="Times New Roman" w:hAnsi="Times New Roman" w:cs="Times New Roman"/>
          <w:color w:val="000000" w:themeColor="text1"/>
          <w:sz w:val="24"/>
          <w:szCs w:val="24"/>
          <w:lang w:eastAsia="ru-RU"/>
        </w:rPr>
        <w:t>Енисейского района</w:t>
      </w:r>
    </w:p>
    <w:p w:rsidR="00B67EAD" w:rsidRPr="00D146D4" w:rsidRDefault="00B67EAD" w:rsidP="00B67EAD">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67EAD" w:rsidRPr="00D146D4" w:rsidRDefault="00B67EAD" w:rsidP="00B67EA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D146D4">
        <w:rPr>
          <w:rFonts w:ascii="Times New Roman" w:eastAsia="Times New Roman" w:hAnsi="Times New Roman" w:cs="Times New Roman"/>
          <w:color w:val="000000" w:themeColor="text1"/>
          <w:sz w:val="24"/>
          <w:szCs w:val="24"/>
          <w:lang w:eastAsia="ru-RU"/>
        </w:rPr>
        <w:t>1. Общие положения.</w:t>
      </w:r>
    </w:p>
    <w:p w:rsidR="00B67EAD" w:rsidRPr="00D146D4" w:rsidRDefault="00E062F0"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1.1. Межведомственная</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комиссия по обследованию мест массового пребывания людей на территории Енисейского района (далее – Комиссия) является координирующим коллегиальным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органом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по</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организации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и проведению мероприятий в области </w:t>
      </w:r>
      <w:proofErr w:type="gramStart"/>
      <w:r w:rsidR="00B67EAD" w:rsidRPr="00D146D4">
        <w:rPr>
          <w:rFonts w:ascii="Times New Roman" w:eastAsia="Times New Roman" w:hAnsi="Times New Roman" w:cs="Times New Roman"/>
          <w:color w:val="000000" w:themeColor="text1"/>
          <w:sz w:val="24"/>
          <w:szCs w:val="24"/>
          <w:lang w:eastAsia="ru-RU"/>
        </w:rPr>
        <w:t>обеспечения антитеррористической защищенности мест массового пребывания людей</w:t>
      </w:r>
      <w:proofErr w:type="gramEnd"/>
      <w:r w:rsidR="00B67EAD" w:rsidRPr="00D146D4">
        <w:rPr>
          <w:rFonts w:ascii="Times New Roman" w:eastAsia="Times New Roman" w:hAnsi="Times New Roman" w:cs="Times New Roman"/>
          <w:color w:val="000000" w:themeColor="text1"/>
          <w:sz w:val="24"/>
          <w:szCs w:val="24"/>
          <w:lang w:eastAsia="ru-RU"/>
        </w:rPr>
        <w:t xml:space="preserve"> на территории Енисейского района.</w:t>
      </w:r>
    </w:p>
    <w:p w:rsidR="00B67EAD" w:rsidRPr="00D146D4" w:rsidRDefault="00E062F0"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1.2. В своей деятельности Комиссия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актами Российской Федерации, законами и нормативными актами Красноярского</w:t>
      </w:r>
      <w:r w:rsidR="00B67EAD">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края, Уставом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Енисейского района, муниципальными правовыми актами, а также настоящим </w:t>
      </w:r>
      <w:r>
        <w:rPr>
          <w:rFonts w:ascii="Times New Roman" w:eastAsia="Times New Roman" w:hAnsi="Times New Roman" w:cs="Times New Roman"/>
          <w:color w:val="000000" w:themeColor="text1"/>
          <w:sz w:val="24"/>
          <w:szCs w:val="24"/>
          <w:lang w:eastAsia="ru-RU"/>
        </w:rPr>
        <w:t>П</w:t>
      </w:r>
      <w:r w:rsidR="00B67EAD" w:rsidRPr="00D146D4">
        <w:rPr>
          <w:rFonts w:ascii="Times New Roman" w:eastAsia="Times New Roman" w:hAnsi="Times New Roman" w:cs="Times New Roman"/>
          <w:color w:val="000000" w:themeColor="text1"/>
          <w:sz w:val="24"/>
          <w:szCs w:val="24"/>
          <w:lang w:eastAsia="ru-RU"/>
        </w:rPr>
        <w:t>оложением.</w:t>
      </w:r>
    </w:p>
    <w:p w:rsidR="00B67EAD" w:rsidRPr="00D146D4" w:rsidRDefault="00E062F0"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Комиссия организует свою работу во взаимодействии с территориальными органами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федеральных органов исполнительной власти, органами государственной власти Красноярского края, органами местного самоуправления, антитеррористической комиссией Красноярского края, а также с учреждениями, предприятиями, организациями, независимо от ведомственной принадлежности и организационно-правовых форм, расположенных на территории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Енисейского района.</w:t>
      </w:r>
    </w:p>
    <w:p w:rsidR="00B67EAD" w:rsidRPr="00D146D4" w:rsidRDefault="00E062F0"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 Задачи комиссии:</w:t>
      </w:r>
    </w:p>
    <w:p w:rsidR="00B67EAD" w:rsidRPr="00D146D4" w:rsidRDefault="002E4F79"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2.1. Проведение обследований</w:t>
      </w:r>
      <w:r w:rsidR="00DB3306">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и </w:t>
      </w:r>
      <w:r>
        <w:rPr>
          <w:rFonts w:ascii="Times New Roman" w:eastAsia="Times New Roman" w:hAnsi="Times New Roman" w:cs="Times New Roman"/>
          <w:color w:val="000000" w:themeColor="text1"/>
          <w:sz w:val="24"/>
          <w:szCs w:val="24"/>
          <w:lang w:eastAsia="ru-RU"/>
        </w:rPr>
        <w:t xml:space="preserve"> категорирование</w:t>
      </w:r>
      <w:r w:rsidR="00B67EAD" w:rsidRPr="00D146D4">
        <w:rPr>
          <w:rFonts w:ascii="Times New Roman" w:eastAsia="Times New Roman" w:hAnsi="Times New Roman" w:cs="Times New Roman"/>
          <w:color w:val="000000" w:themeColor="text1"/>
          <w:sz w:val="24"/>
          <w:szCs w:val="24"/>
          <w:lang w:eastAsia="ru-RU"/>
        </w:rPr>
        <w:t xml:space="preserve"> мест массового пребывания людей.</w:t>
      </w:r>
    </w:p>
    <w:p w:rsidR="00B67EAD" w:rsidRPr="00D146D4" w:rsidRDefault="002E4F79"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82408">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2.2. </w:t>
      </w:r>
      <w:r>
        <w:rPr>
          <w:rFonts w:ascii="Times New Roman" w:eastAsia="Times New Roman" w:hAnsi="Times New Roman" w:cs="Times New Roman"/>
          <w:color w:val="000000" w:themeColor="text1"/>
          <w:sz w:val="24"/>
          <w:szCs w:val="24"/>
          <w:lang w:eastAsia="ru-RU"/>
        </w:rPr>
        <w:t>Контроль  за с</w:t>
      </w:r>
      <w:r w:rsidR="00B67EAD" w:rsidRPr="00D146D4">
        <w:rPr>
          <w:rFonts w:ascii="Times New Roman" w:eastAsia="Times New Roman" w:hAnsi="Times New Roman" w:cs="Times New Roman"/>
          <w:color w:val="000000" w:themeColor="text1"/>
          <w:sz w:val="24"/>
          <w:szCs w:val="24"/>
          <w:lang w:eastAsia="ru-RU"/>
        </w:rPr>
        <w:t>оставление</w:t>
      </w:r>
      <w:r>
        <w:rPr>
          <w:rFonts w:ascii="Times New Roman" w:eastAsia="Times New Roman" w:hAnsi="Times New Roman" w:cs="Times New Roman"/>
          <w:color w:val="000000" w:themeColor="text1"/>
          <w:sz w:val="24"/>
          <w:szCs w:val="24"/>
          <w:lang w:eastAsia="ru-RU"/>
        </w:rPr>
        <w:t xml:space="preserve">м </w:t>
      </w:r>
      <w:r w:rsidR="00B67EAD" w:rsidRPr="00D146D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руководителями (собственниками) объектов  </w:t>
      </w:r>
      <w:proofErr w:type="gramStart"/>
      <w:r w:rsidR="00B67EAD" w:rsidRPr="00D146D4">
        <w:rPr>
          <w:rFonts w:ascii="Times New Roman" w:eastAsia="Times New Roman" w:hAnsi="Times New Roman" w:cs="Times New Roman"/>
          <w:color w:val="000000" w:themeColor="text1"/>
          <w:sz w:val="24"/>
          <w:szCs w:val="24"/>
          <w:lang w:eastAsia="ru-RU"/>
        </w:rPr>
        <w:t xml:space="preserve">паспортов безопасности </w:t>
      </w:r>
      <w:r>
        <w:rPr>
          <w:rFonts w:ascii="Times New Roman" w:eastAsia="Times New Roman" w:hAnsi="Times New Roman" w:cs="Times New Roman"/>
          <w:color w:val="000000" w:themeColor="text1"/>
          <w:sz w:val="24"/>
          <w:szCs w:val="24"/>
          <w:lang w:eastAsia="ru-RU"/>
        </w:rPr>
        <w:t xml:space="preserve"> </w:t>
      </w:r>
      <w:r w:rsidR="00DB3306">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мест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массового</w:t>
      </w:r>
      <w:r w:rsidR="00DB3306">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пребывания людей</w:t>
      </w:r>
      <w:proofErr w:type="gramEnd"/>
      <w:r w:rsidR="00DB3306">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и их актуализация.</w:t>
      </w:r>
    </w:p>
    <w:p w:rsidR="00B67EAD" w:rsidRPr="00D146D4" w:rsidRDefault="002E4F79"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2.3. Организация</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мероприятий</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по антитеррористической защищенности мест массового пребывания людей</w:t>
      </w:r>
      <w:r>
        <w:rPr>
          <w:rFonts w:ascii="Times New Roman" w:eastAsia="Times New Roman" w:hAnsi="Times New Roman" w:cs="Times New Roman"/>
          <w:color w:val="000000" w:themeColor="text1"/>
          <w:sz w:val="24"/>
          <w:szCs w:val="24"/>
          <w:lang w:eastAsia="ru-RU"/>
        </w:rPr>
        <w:t>,</w:t>
      </w:r>
      <w:r w:rsidR="00B67EAD" w:rsidRPr="00D146D4">
        <w:rPr>
          <w:rFonts w:ascii="Times New Roman" w:eastAsia="Times New Roman" w:hAnsi="Times New Roman" w:cs="Times New Roman"/>
          <w:color w:val="000000" w:themeColor="text1"/>
          <w:sz w:val="24"/>
          <w:szCs w:val="24"/>
          <w:lang w:eastAsia="ru-RU"/>
        </w:rPr>
        <w:t xml:space="preserve"> в соответствии с характером угроз возможных террористических проявлений, имеющейся оперативной обстановке, для эффективного использования</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сил</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и средств, задействованных в обеспечении безопасности мест массового пребывания людей, минимизации и ликвидации последствий их  проявлений.</w:t>
      </w:r>
    </w:p>
    <w:p w:rsidR="00B67EAD" w:rsidRPr="00D146D4" w:rsidRDefault="00DB3306"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2.4.</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Вовлечение в работу по профилактике терроризма, устранению причин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и условий способствующих его проявлениям, руководителей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и арендаторов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предприятий, учреждений, организаций всех форм собственности, вошедших в перечень мест с массовым пребыванием людей на территории района.</w:t>
      </w:r>
    </w:p>
    <w:p w:rsidR="00B67EAD" w:rsidRPr="00D146D4" w:rsidRDefault="00DB3306"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2.5. Разработка предложений по принятию мер, направленных на обеспечения безопасности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на объектах с массовым</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пребыванием людей на территории района.</w:t>
      </w:r>
    </w:p>
    <w:p w:rsidR="00B67EAD" w:rsidRPr="00D146D4" w:rsidRDefault="00DB3306"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2.6. Разработка предложений по совершенствованию нормативной правовой базы в сфере обеспечения безопасности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по направлению своей деятельности.</w:t>
      </w:r>
    </w:p>
    <w:p w:rsidR="00DB3306" w:rsidRPr="00D146D4" w:rsidRDefault="00DB3306" w:rsidP="00DB330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3. Основные функции комиссии</w:t>
      </w:r>
      <w:r w:rsidRPr="00DB330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D146D4">
        <w:rPr>
          <w:rFonts w:ascii="Times New Roman" w:eastAsia="Times New Roman" w:hAnsi="Times New Roman" w:cs="Times New Roman"/>
          <w:color w:val="000000" w:themeColor="text1"/>
          <w:sz w:val="24"/>
          <w:szCs w:val="24"/>
          <w:lang w:eastAsia="ru-RU"/>
        </w:rPr>
        <w:t>в соответствии с возложенными на нее задачами:</w:t>
      </w:r>
    </w:p>
    <w:p w:rsidR="00B67EAD" w:rsidRPr="00D146D4" w:rsidRDefault="00DB3306"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3.1. </w:t>
      </w:r>
      <w:r w:rsidR="00B67EAD" w:rsidRPr="00D146D4">
        <w:rPr>
          <w:rFonts w:ascii="Times New Roman" w:eastAsia="Times New Roman" w:hAnsi="Times New Roman" w:cs="Times New Roman"/>
          <w:color w:val="000000" w:themeColor="text1"/>
          <w:sz w:val="24"/>
          <w:szCs w:val="24"/>
          <w:lang w:eastAsia="ru-RU"/>
        </w:rPr>
        <w:t xml:space="preserve"> Осуществляет планирование деятельности.</w:t>
      </w:r>
    </w:p>
    <w:p w:rsidR="00B67EAD" w:rsidRPr="00D146D4" w:rsidRDefault="00DB3306"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2</w:t>
      </w:r>
      <w:r w:rsidR="00B67EAD" w:rsidRPr="00D146D4">
        <w:rPr>
          <w:rFonts w:ascii="Times New Roman" w:eastAsia="Times New Roman" w:hAnsi="Times New Roman" w:cs="Times New Roman"/>
          <w:color w:val="000000" w:themeColor="text1"/>
          <w:sz w:val="24"/>
          <w:szCs w:val="24"/>
          <w:lang w:eastAsia="ru-RU"/>
        </w:rPr>
        <w:t xml:space="preserve">. Осуществляет </w:t>
      </w:r>
      <w:proofErr w:type="gramStart"/>
      <w:r w:rsidR="00B67EAD" w:rsidRPr="00D146D4">
        <w:rPr>
          <w:rFonts w:ascii="Times New Roman" w:eastAsia="Times New Roman" w:hAnsi="Times New Roman" w:cs="Times New Roman"/>
          <w:color w:val="000000" w:themeColor="text1"/>
          <w:sz w:val="24"/>
          <w:szCs w:val="24"/>
          <w:lang w:eastAsia="ru-RU"/>
        </w:rPr>
        <w:t>контроль за</w:t>
      </w:r>
      <w:proofErr w:type="gramEnd"/>
      <w:r w:rsidR="00B67EAD" w:rsidRPr="00D146D4">
        <w:rPr>
          <w:rFonts w:ascii="Times New Roman" w:eastAsia="Times New Roman" w:hAnsi="Times New Roman" w:cs="Times New Roman"/>
          <w:color w:val="000000" w:themeColor="text1"/>
          <w:sz w:val="24"/>
          <w:szCs w:val="24"/>
          <w:lang w:eastAsia="ru-RU"/>
        </w:rPr>
        <w:t xml:space="preserve"> выполнением </w:t>
      </w:r>
      <w:r w:rsidR="007742F3">
        <w:rPr>
          <w:rFonts w:ascii="Times New Roman" w:eastAsia="Times New Roman" w:hAnsi="Times New Roman" w:cs="Times New Roman"/>
          <w:color w:val="000000" w:themeColor="text1"/>
          <w:sz w:val="24"/>
          <w:szCs w:val="24"/>
          <w:lang w:eastAsia="ru-RU"/>
        </w:rPr>
        <w:t>предприятиями, учреждениями и организациями</w:t>
      </w:r>
      <w:r w:rsidR="00B67EAD" w:rsidRPr="00D146D4">
        <w:rPr>
          <w:rFonts w:ascii="Times New Roman" w:eastAsia="Times New Roman" w:hAnsi="Times New Roman" w:cs="Times New Roman"/>
          <w:color w:val="000000" w:themeColor="text1"/>
          <w:sz w:val="24"/>
          <w:szCs w:val="24"/>
          <w:lang w:eastAsia="ru-RU"/>
        </w:rPr>
        <w:t xml:space="preserve">, независимо от организационно правовых форм, законодательства РФ по вопросам профилактики терроризма, поручений  антитеррористической комиссии Красноярского края, </w:t>
      </w:r>
      <w:r w:rsidR="00B67EAD">
        <w:rPr>
          <w:rFonts w:ascii="Times New Roman" w:eastAsia="Times New Roman" w:hAnsi="Times New Roman" w:cs="Times New Roman"/>
          <w:color w:val="000000" w:themeColor="text1"/>
          <w:sz w:val="24"/>
          <w:szCs w:val="24"/>
          <w:lang w:eastAsia="ru-RU"/>
        </w:rPr>
        <w:t xml:space="preserve">муниципальной антитеррористической группы Енисейского района </w:t>
      </w:r>
      <w:r w:rsidR="00B67EAD" w:rsidRPr="00D146D4">
        <w:rPr>
          <w:rFonts w:ascii="Times New Roman" w:eastAsia="Times New Roman" w:hAnsi="Times New Roman" w:cs="Times New Roman"/>
          <w:color w:val="000000" w:themeColor="text1"/>
          <w:sz w:val="24"/>
          <w:szCs w:val="24"/>
          <w:lang w:eastAsia="ru-RU"/>
        </w:rPr>
        <w:t>в рамках своей деятельности.</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3</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Оказывает содействие и необходимую методическую и консультационную помощь учреждениям, предприятиям, организациям, вошедшим в перечень мест с массовым </w:t>
      </w:r>
      <w:r w:rsidR="00B67EAD" w:rsidRPr="00D146D4">
        <w:rPr>
          <w:rFonts w:ascii="Times New Roman" w:eastAsia="Times New Roman" w:hAnsi="Times New Roman" w:cs="Times New Roman"/>
          <w:color w:val="000000" w:themeColor="text1"/>
          <w:sz w:val="24"/>
          <w:szCs w:val="24"/>
          <w:lang w:eastAsia="ru-RU"/>
        </w:rPr>
        <w:lastRenderedPageBreak/>
        <w:t>пребыванием людей на территории района, в организации деятельности по обеспечению безопасности.</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4</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Организует обмен опытом работы, в том числе, в рамках межмуниципального сотрудничества.</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00B67EAD" w:rsidRPr="00D146D4">
        <w:rPr>
          <w:rFonts w:ascii="Times New Roman" w:eastAsia="Times New Roman" w:hAnsi="Times New Roman" w:cs="Times New Roman"/>
          <w:color w:val="000000" w:themeColor="text1"/>
          <w:sz w:val="24"/>
          <w:szCs w:val="24"/>
          <w:lang w:eastAsia="ru-RU"/>
        </w:rPr>
        <w:t>. Организует взаимодействие со средствами массовой информации.</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 Полномочия комиссии</w:t>
      </w:r>
      <w:r>
        <w:rPr>
          <w:rFonts w:ascii="Times New Roman" w:eastAsia="Times New Roman" w:hAnsi="Times New Roman" w:cs="Times New Roman"/>
          <w:color w:val="000000" w:themeColor="text1"/>
          <w:sz w:val="24"/>
          <w:szCs w:val="24"/>
          <w:lang w:eastAsia="ru-RU"/>
        </w:rPr>
        <w:t>.</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Комиссия в соответствии с возложенными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задачами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функциями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имеет право:</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1</w:t>
      </w:r>
      <w:r w:rsidR="00B67EAD" w:rsidRPr="00D146D4">
        <w:rPr>
          <w:rFonts w:ascii="Times New Roman" w:eastAsia="Times New Roman" w:hAnsi="Times New Roman" w:cs="Times New Roman"/>
          <w:color w:val="000000" w:themeColor="text1"/>
          <w:sz w:val="24"/>
          <w:szCs w:val="24"/>
          <w:lang w:eastAsia="ru-RU"/>
        </w:rPr>
        <w:t xml:space="preserve">. Проводить анализ состояния обеспечения безопасности на объектах, вошедших в перечень мест массового пребывания людей на территории района с подготовкой рекомендаций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по улучшению ситуации.</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w:t>
      </w:r>
      <w:r w:rsidR="00B67EAD" w:rsidRPr="00D146D4">
        <w:rPr>
          <w:rFonts w:ascii="Times New Roman" w:eastAsia="Times New Roman" w:hAnsi="Times New Roman" w:cs="Times New Roman"/>
          <w:color w:val="000000" w:themeColor="text1"/>
          <w:sz w:val="24"/>
          <w:szCs w:val="24"/>
          <w:lang w:eastAsia="ru-RU"/>
        </w:rPr>
        <w:t>. Предоставлять Главе район</w:t>
      </w:r>
      <w:proofErr w:type="gramStart"/>
      <w:r w:rsidR="00B67EAD" w:rsidRPr="00D146D4">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председателю комиссии</w:t>
      </w:r>
      <w:r w:rsidR="00B67EAD" w:rsidRPr="00D146D4">
        <w:rPr>
          <w:rFonts w:ascii="Times New Roman" w:eastAsia="Times New Roman" w:hAnsi="Times New Roman" w:cs="Times New Roman"/>
          <w:color w:val="000000" w:themeColor="text1"/>
          <w:sz w:val="24"/>
          <w:szCs w:val="24"/>
          <w:lang w:eastAsia="ru-RU"/>
        </w:rPr>
        <w:t xml:space="preserve"> информацию о состоянии безопасности на объектах массового пребывания людей, вносить предложения по повышению ее эффективности.</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3</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Вносить предложения о заслушивании на заседаниях муниципальной антитеррористической группы представителей территориальных органов федеральных органов исполнительной власти, учреждений, предприятий</w:t>
      </w:r>
      <w:r>
        <w:rPr>
          <w:rFonts w:ascii="Times New Roman" w:eastAsia="Times New Roman" w:hAnsi="Times New Roman" w:cs="Times New Roman"/>
          <w:color w:val="000000" w:themeColor="text1"/>
          <w:sz w:val="24"/>
          <w:szCs w:val="24"/>
          <w:lang w:eastAsia="ru-RU"/>
        </w:rPr>
        <w:t xml:space="preserve"> и</w:t>
      </w:r>
      <w:r w:rsidR="00B67EAD" w:rsidRPr="00D146D4">
        <w:rPr>
          <w:rFonts w:ascii="Times New Roman" w:eastAsia="Times New Roman" w:hAnsi="Times New Roman" w:cs="Times New Roman"/>
          <w:color w:val="000000" w:themeColor="text1"/>
          <w:sz w:val="24"/>
          <w:szCs w:val="24"/>
          <w:lang w:eastAsia="ru-RU"/>
        </w:rPr>
        <w:t xml:space="preserve"> организаций, независимо от ведомственной принадлежности и организационно-правовых форм, вошедших в перечень мест массового пребывания людей на территории района, по вопросам обеспечения безопасности на этих объектах.</w:t>
      </w:r>
    </w:p>
    <w:p w:rsidR="00B67EAD" w:rsidRPr="00D146D4" w:rsidRDefault="007742F3"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4.4</w:t>
      </w:r>
      <w:r w:rsidR="00B67EAD" w:rsidRPr="00D146D4">
        <w:rPr>
          <w:rFonts w:ascii="Times New Roman" w:eastAsia="Times New Roman" w:hAnsi="Times New Roman" w:cs="Times New Roman"/>
          <w:color w:val="000000" w:themeColor="text1"/>
          <w:sz w:val="24"/>
          <w:szCs w:val="24"/>
          <w:lang w:eastAsia="ru-RU"/>
        </w:rPr>
        <w:t>. Запрашивать и получать в пределах своей компетенции от органов местного самоуправления, территориальных органов федеральных органов исполнительной власти, а также учреждений, предприятий, организаций, независимо от их ведомственной принадлежности и организационно-правовых форм, расположенных на территории района, которые вошли в перечень мест массового пребывания людей, необходимую для ее деятельности информацию, документы и материалы.</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5</w:t>
      </w:r>
      <w:r w:rsidR="00B67EAD" w:rsidRPr="00D146D4">
        <w:rPr>
          <w:rFonts w:ascii="Times New Roman" w:eastAsia="Times New Roman" w:hAnsi="Times New Roman" w:cs="Times New Roman"/>
          <w:color w:val="000000" w:themeColor="text1"/>
          <w:sz w:val="24"/>
          <w:szCs w:val="24"/>
          <w:lang w:eastAsia="ru-RU"/>
        </w:rPr>
        <w:t>. Направлять своих представителей для участия в заседаниях и совещаниях органов местного самоуправления, межведомственных комиссий по вопросам, отнесенным к компетенции комиссии.</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6</w:t>
      </w:r>
      <w:r w:rsidR="00B67EAD" w:rsidRPr="00D146D4">
        <w:rPr>
          <w:rFonts w:ascii="Times New Roman" w:eastAsia="Times New Roman" w:hAnsi="Times New Roman" w:cs="Times New Roman"/>
          <w:color w:val="000000" w:themeColor="text1"/>
          <w:sz w:val="24"/>
          <w:szCs w:val="24"/>
          <w:lang w:eastAsia="ru-RU"/>
        </w:rPr>
        <w:t>. Вносить в установленном порядке предложения о распределении финансовых средств и материальных ресурсов, направляемых на обеспечение безопасности в местах массового пребывания людей в районе.</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4.7</w:t>
      </w:r>
      <w:r w:rsidR="00B67EAD" w:rsidRPr="00D146D4">
        <w:rPr>
          <w:rFonts w:ascii="Times New Roman" w:eastAsia="Times New Roman" w:hAnsi="Times New Roman" w:cs="Times New Roman"/>
          <w:color w:val="000000" w:themeColor="text1"/>
          <w:sz w:val="24"/>
          <w:szCs w:val="24"/>
          <w:lang w:eastAsia="ru-RU"/>
        </w:rPr>
        <w:t>. Вносить</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в установленном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порядке предложения по вопросам, требующим решения</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органов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местного самоуправления, в разработку проектов программ по повышению безопасности в местах массового пребывания людей на территории района.</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8</w:t>
      </w:r>
      <w:r w:rsidR="00B67EAD" w:rsidRPr="00D146D4">
        <w:rPr>
          <w:rFonts w:ascii="Times New Roman" w:eastAsia="Times New Roman" w:hAnsi="Times New Roman" w:cs="Times New Roman"/>
          <w:color w:val="000000" w:themeColor="text1"/>
          <w:sz w:val="24"/>
          <w:szCs w:val="24"/>
          <w:lang w:eastAsia="ru-RU"/>
        </w:rPr>
        <w:t>. Вносить Главе район</w:t>
      </w:r>
      <w:proofErr w:type="gramStart"/>
      <w:r w:rsidR="00B67EAD" w:rsidRPr="00D146D4">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председателю комиссии</w:t>
      </w:r>
      <w:r w:rsidR="00B67EAD" w:rsidRPr="00D146D4">
        <w:rPr>
          <w:rFonts w:ascii="Times New Roman" w:eastAsia="Times New Roman" w:hAnsi="Times New Roman" w:cs="Times New Roman"/>
          <w:color w:val="000000" w:themeColor="text1"/>
          <w:sz w:val="24"/>
          <w:szCs w:val="24"/>
          <w:lang w:eastAsia="ru-RU"/>
        </w:rPr>
        <w:t xml:space="preserve"> предложения об изменении персонального состава Комиссии, по внесению изменений и дополнений в настоящее Положение.</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 Регламент (организация) работы Комиссии:</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5.1. Комиссия формируется в составе председателя, заместител</w:t>
      </w:r>
      <w:r>
        <w:rPr>
          <w:rFonts w:ascii="Times New Roman" w:eastAsia="Times New Roman" w:hAnsi="Times New Roman" w:cs="Times New Roman"/>
          <w:color w:val="000000" w:themeColor="text1"/>
          <w:sz w:val="24"/>
          <w:szCs w:val="24"/>
          <w:lang w:eastAsia="ru-RU"/>
        </w:rPr>
        <w:t>ей</w:t>
      </w:r>
      <w:r w:rsidR="00B67EAD" w:rsidRPr="00D146D4">
        <w:rPr>
          <w:rFonts w:ascii="Times New Roman" w:eastAsia="Times New Roman" w:hAnsi="Times New Roman" w:cs="Times New Roman"/>
          <w:color w:val="000000" w:themeColor="text1"/>
          <w:sz w:val="24"/>
          <w:szCs w:val="24"/>
          <w:lang w:eastAsia="ru-RU"/>
        </w:rPr>
        <w:t xml:space="preserve"> председателя, секретаря и членов Комиссии.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В состав комиссии входят представители территориального органа безопасности, территориального органа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собственники мест массового пребывания людей или лицо, использующее место массового пребывания людей на ином законном основании. Состав Комиссии утверждается постановлением администрации района.</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5.2. Комиссию возглавляет председатель, а в его отсутствие - </w:t>
      </w:r>
      <w:r>
        <w:rPr>
          <w:rFonts w:ascii="Times New Roman" w:eastAsia="Times New Roman" w:hAnsi="Times New Roman" w:cs="Times New Roman"/>
          <w:color w:val="000000" w:themeColor="text1"/>
          <w:sz w:val="24"/>
          <w:szCs w:val="24"/>
          <w:lang w:eastAsia="ru-RU"/>
        </w:rPr>
        <w:t xml:space="preserve">первый </w:t>
      </w:r>
      <w:r w:rsidR="00B67EAD" w:rsidRPr="00D146D4">
        <w:rPr>
          <w:rFonts w:ascii="Times New Roman" w:eastAsia="Times New Roman" w:hAnsi="Times New Roman" w:cs="Times New Roman"/>
          <w:color w:val="000000" w:themeColor="text1"/>
          <w:sz w:val="24"/>
          <w:szCs w:val="24"/>
          <w:lang w:eastAsia="ru-RU"/>
        </w:rPr>
        <w:t>заместитель председателя.</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5.3. Председатель Комиссии руководит деятельностью комиссии, определяет перечень, сроки и порядок рассмотрения вопросов на ее заседаниях; председательствует на заседаниях комиссии.</w:t>
      </w:r>
    </w:p>
    <w:p w:rsidR="00B67EAD" w:rsidRPr="00D146D4" w:rsidRDefault="008A603C"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5.4. Секретарь Комиссии:</w:t>
      </w:r>
      <w:r>
        <w:rPr>
          <w:rFonts w:ascii="Times New Roman" w:eastAsia="Times New Roman" w:hAnsi="Times New Roman" w:cs="Times New Roman"/>
          <w:color w:val="000000" w:themeColor="text1"/>
          <w:sz w:val="24"/>
          <w:szCs w:val="24"/>
          <w:lang w:eastAsia="ru-RU"/>
        </w:rPr>
        <w:t xml:space="preserve"> </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обеспечивает подготовку документов и материалов, необходимых для рассмотрения Комиссией;</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ведет протоколы заседаний Комиссии;</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обеспечивает подготовку запросов, проектов решений и других материалов и документов, касающихся выполнения функций и задач Комиссии;</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оформляет и рассылает решения Комиссии и выписки из них, а также выполняет поручения, связанные с их реализацией;</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организует </w:t>
      </w:r>
      <w:r>
        <w:rPr>
          <w:rFonts w:ascii="Times New Roman" w:eastAsia="Times New Roman" w:hAnsi="Times New Roman" w:cs="Times New Roman"/>
          <w:color w:val="000000" w:themeColor="text1"/>
          <w:sz w:val="24"/>
          <w:szCs w:val="24"/>
          <w:lang w:eastAsia="ru-RU"/>
        </w:rPr>
        <w:t xml:space="preserve">(инициирует) </w:t>
      </w:r>
      <w:r w:rsidR="00B67EAD" w:rsidRPr="00D146D4">
        <w:rPr>
          <w:rFonts w:ascii="Times New Roman" w:eastAsia="Times New Roman" w:hAnsi="Times New Roman" w:cs="Times New Roman"/>
          <w:color w:val="000000" w:themeColor="text1"/>
          <w:sz w:val="24"/>
          <w:szCs w:val="24"/>
          <w:lang w:eastAsia="ru-RU"/>
        </w:rPr>
        <w:t xml:space="preserve">оформление акта обследования и категорирования места массового пребывания людей, </w:t>
      </w:r>
      <w:proofErr w:type="gramStart"/>
      <w:r w:rsidR="00B67EAD" w:rsidRPr="00D146D4">
        <w:rPr>
          <w:rFonts w:ascii="Times New Roman" w:eastAsia="Times New Roman" w:hAnsi="Times New Roman" w:cs="Times New Roman"/>
          <w:color w:val="000000" w:themeColor="text1"/>
          <w:sz w:val="24"/>
          <w:szCs w:val="24"/>
          <w:lang w:eastAsia="ru-RU"/>
        </w:rPr>
        <w:t>который</w:t>
      </w:r>
      <w:proofErr w:type="gramEnd"/>
      <w:r w:rsidR="00B67EAD" w:rsidRPr="00D146D4">
        <w:rPr>
          <w:rFonts w:ascii="Times New Roman" w:eastAsia="Times New Roman" w:hAnsi="Times New Roman" w:cs="Times New Roman"/>
          <w:color w:val="000000" w:themeColor="text1"/>
          <w:sz w:val="24"/>
          <w:szCs w:val="24"/>
          <w:lang w:eastAsia="ru-RU"/>
        </w:rPr>
        <w:t xml:space="preserve"> составляется в 5 экземплярах, подписывается членами Комиссии и является неотъемлемой частью паспорта безопасности места массового пребывания людей.</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организует оповещение членов Комиссии о проведении очередного заседания</w:t>
      </w:r>
      <w:r>
        <w:rPr>
          <w:rFonts w:ascii="Times New Roman" w:eastAsia="Times New Roman" w:hAnsi="Times New Roman" w:cs="Times New Roman"/>
          <w:color w:val="000000" w:themeColor="text1"/>
          <w:sz w:val="24"/>
          <w:szCs w:val="24"/>
          <w:lang w:eastAsia="ru-RU"/>
        </w:rPr>
        <w:t>, обследования объекта</w:t>
      </w:r>
      <w:r w:rsidR="00B67EAD" w:rsidRPr="00D146D4">
        <w:rPr>
          <w:rFonts w:ascii="Times New Roman" w:eastAsia="Times New Roman" w:hAnsi="Times New Roman" w:cs="Times New Roman"/>
          <w:color w:val="000000" w:themeColor="text1"/>
          <w:sz w:val="24"/>
          <w:szCs w:val="24"/>
          <w:lang w:eastAsia="ru-RU"/>
        </w:rPr>
        <w:t>.</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5.5. Деятельность Комиссии осуществляется в форме заседаний, мероприятий по обследованию мест массового пребывания людей на территории района.</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Повестка дня заседания Комиссии формируется на основе плана работы Комиссии, утверждаемого на календарный год ее председателем. В повестку дня заседания Комиссии по предложению председателя комиссии, ее членов, могут выноситься на рассмотрение вопросы, не предусмотренные планом.</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5.6. Заседания Комиссии проводятся не реже 1 раза в полугодие. В случае необходимости, по решению председателя Комиссии, могут проводиться внеочередные заседания Комиссии. Заседание комиссии считается </w:t>
      </w:r>
      <w:proofErr w:type="gramStart"/>
      <w:r w:rsidR="00B67EAD" w:rsidRPr="00D146D4">
        <w:rPr>
          <w:rFonts w:ascii="Times New Roman" w:eastAsia="Times New Roman" w:hAnsi="Times New Roman" w:cs="Times New Roman"/>
          <w:color w:val="000000" w:themeColor="text1"/>
          <w:sz w:val="24"/>
          <w:szCs w:val="24"/>
          <w:lang w:eastAsia="ru-RU"/>
        </w:rPr>
        <w:t>правомочным</w:t>
      </w:r>
      <w:proofErr w:type="gramEnd"/>
      <w:r w:rsidR="00B67EAD" w:rsidRPr="00D146D4">
        <w:rPr>
          <w:rFonts w:ascii="Times New Roman" w:eastAsia="Times New Roman" w:hAnsi="Times New Roman" w:cs="Times New Roman"/>
          <w:color w:val="000000" w:themeColor="text1"/>
          <w:sz w:val="24"/>
          <w:szCs w:val="24"/>
          <w:lang w:eastAsia="ru-RU"/>
        </w:rPr>
        <w:t xml:space="preserve"> если на нем присутствует более половины его членов.</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5.7.Решения Комиссии принимаются простым большинством голосов членов комиссии, присутствующих на заседании. В случае равенства голосов, голос председательствующего Комиссии (</w:t>
      </w:r>
      <w:r>
        <w:rPr>
          <w:rFonts w:ascii="Times New Roman" w:eastAsia="Times New Roman" w:hAnsi="Times New Roman" w:cs="Times New Roman"/>
          <w:color w:val="000000" w:themeColor="text1"/>
          <w:sz w:val="24"/>
          <w:szCs w:val="24"/>
          <w:lang w:eastAsia="ru-RU"/>
        </w:rPr>
        <w:t xml:space="preserve">первого </w:t>
      </w:r>
      <w:r w:rsidR="00B67EAD" w:rsidRPr="00D146D4">
        <w:rPr>
          <w:rFonts w:ascii="Times New Roman" w:eastAsia="Times New Roman" w:hAnsi="Times New Roman" w:cs="Times New Roman"/>
          <w:color w:val="000000" w:themeColor="text1"/>
          <w:sz w:val="24"/>
          <w:szCs w:val="24"/>
          <w:lang w:eastAsia="ru-RU"/>
        </w:rPr>
        <w:t>заместителя председателя) является решающим. Присутствие членов Комиссии на ее заседаниях обязательно.</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5.8. Члены Комиссии обладают равными правами при обсуждении рассматриваемых вопросов. В случае несогласия с принятым решением каждый член комиссии вправе изложить письменно особое мнение, которое подлежит обязательному приобщению к протоколу.</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5.9. Решения Комиссии оформляются протоколом, который подписывается председателем комиссии (в его отсутствие </w:t>
      </w:r>
      <w:r>
        <w:rPr>
          <w:rFonts w:ascii="Times New Roman" w:eastAsia="Times New Roman" w:hAnsi="Times New Roman" w:cs="Times New Roman"/>
          <w:color w:val="000000" w:themeColor="text1"/>
          <w:sz w:val="24"/>
          <w:szCs w:val="24"/>
          <w:lang w:eastAsia="ru-RU"/>
        </w:rPr>
        <w:t xml:space="preserve">первым </w:t>
      </w:r>
      <w:r w:rsidR="00B67EAD" w:rsidRPr="00D146D4">
        <w:rPr>
          <w:rFonts w:ascii="Times New Roman" w:eastAsia="Times New Roman" w:hAnsi="Times New Roman" w:cs="Times New Roman"/>
          <w:color w:val="000000" w:themeColor="text1"/>
          <w:sz w:val="24"/>
          <w:szCs w:val="24"/>
          <w:lang w:eastAsia="ru-RU"/>
        </w:rPr>
        <w:t>заместителем председателя). Для реализации решений Комиссии могут подготавливаться проекты нормативных актов главы района.</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5.10. В зависимости от тематики вопросов,  рассматриваемых на заседаниях комиссии</w:t>
      </w:r>
      <w:r w:rsidR="00B67EAD">
        <w:rPr>
          <w:rFonts w:ascii="Times New Roman" w:eastAsia="Times New Roman" w:hAnsi="Times New Roman" w:cs="Times New Roman"/>
          <w:color w:val="000000" w:themeColor="text1"/>
          <w:sz w:val="24"/>
          <w:szCs w:val="24"/>
          <w:lang w:eastAsia="ru-RU"/>
        </w:rPr>
        <w:t>,</w:t>
      </w:r>
      <w:r w:rsidR="00B67EAD" w:rsidRPr="00D146D4">
        <w:rPr>
          <w:rFonts w:ascii="Times New Roman" w:eastAsia="Times New Roman" w:hAnsi="Times New Roman" w:cs="Times New Roman"/>
          <w:color w:val="000000" w:themeColor="text1"/>
          <w:sz w:val="24"/>
          <w:szCs w:val="24"/>
          <w:lang w:eastAsia="ru-RU"/>
        </w:rPr>
        <w:t xml:space="preserve"> к участию в них могут привлекаться иные лица.</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5.11. Председатель Комиссии, а в его отсутствие – </w:t>
      </w:r>
      <w:r>
        <w:rPr>
          <w:rFonts w:ascii="Times New Roman" w:eastAsia="Times New Roman" w:hAnsi="Times New Roman" w:cs="Times New Roman"/>
          <w:color w:val="000000" w:themeColor="text1"/>
          <w:sz w:val="24"/>
          <w:szCs w:val="24"/>
          <w:lang w:eastAsia="ru-RU"/>
        </w:rPr>
        <w:t xml:space="preserve">первый </w:t>
      </w:r>
      <w:r w:rsidR="00B67EAD" w:rsidRPr="00D146D4">
        <w:rPr>
          <w:rFonts w:ascii="Times New Roman" w:eastAsia="Times New Roman" w:hAnsi="Times New Roman" w:cs="Times New Roman"/>
          <w:color w:val="000000" w:themeColor="text1"/>
          <w:sz w:val="24"/>
          <w:szCs w:val="24"/>
          <w:lang w:eastAsia="ru-RU"/>
        </w:rPr>
        <w:t>заместитель председателя вправе</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перенести</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 очередное заседание </w:t>
      </w: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или назначить дополнительное.</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5.12. Информационно - аналитическое обеспечение деятельности Комиссии осуществляет секретарь Комиссии.</w:t>
      </w:r>
    </w:p>
    <w:p w:rsidR="00B67EAD" w:rsidRPr="00D146D4" w:rsidRDefault="000E6F3D" w:rsidP="00B67EA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67EAD" w:rsidRPr="00D146D4">
        <w:rPr>
          <w:rFonts w:ascii="Times New Roman" w:eastAsia="Times New Roman" w:hAnsi="Times New Roman" w:cs="Times New Roman"/>
          <w:color w:val="000000" w:themeColor="text1"/>
          <w:sz w:val="24"/>
          <w:szCs w:val="24"/>
          <w:lang w:eastAsia="ru-RU"/>
        </w:rPr>
        <w:t xml:space="preserve">5.13. Материально-техническое обеспечение Комиссии осуществляет </w:t>
      </w:r>
      <w:r w:rsidR="00870BA5">
        <w:rPr>
          <w:rFonts w:ascii="Times New Roman" w:eastAsia="Times New Roman" w:hAnsi="Times New Roman" w:cs="Times New Roman"/>
          <w:color w:val="000000" w:themeColor="text1"/>
          <w:sz w:val="24"/>
          <w:szCs w:val="24"/>
          <w:lang w:eastAsia="ru-RU"/>
        </w:rPr>
        <w:t>МКУ «Управление по ГО, ЧС и безопасности Енисейского района»</w:t>
      </w:r>
      <w:r w:rsidR="00B67EAD" w:rsidRPr="00D146D4">
        <w:rPr>
          <w:rFonts w:ascii="Times New Roman" w:eastAsia="Times New Roman" w:hAnsi="Times New Roman" w:cs="Times New Roman"/>
          <w:color w:val="000000" w:themeColor="text1"/>
          <w:sz w:val="24"/>
          <w:szCs w:val="24"/>
          <w:lang w:eastAsia="ru-RU"/>
        </w:rPr>
        <w:t>.</w:t>
      </w:r>
    </w:p>
    <w:p w:rsidR="00B67EAD" w:rsidRDefault="00B67EAD" w:rsidP="00B67EAD">
      <w:pPr>
        <w:jc w:val="both"/>
        <w:rPr>
          <w:rFonts w:ascii="Times New Roman" w:hAnsi="Times New Roman" w:cs="Times New Roman"/>
          <w:color w:val="000000" w:themeColor="text1"/>
          <w:sz w:val="24"/>
          <w:szCs w:val="24"/>
        </w:rPr>
      </w:pPr>
      <w:r w:rsidRPr="00D146D4">
        <w:rPr>
          <w:rFonts w:ascii="Times New Roman" w:hAnsi="Times New Roman" w:cs="Times New Roman"/>
          <w:color w:val="000000" w:themeColor="text1"/>
          <w:sz w:val="24"/>
          <w:szCs w:val="24"/>
        </w:rPr>
        <w:br w:type="page"/>
      </w:r>
    </w:p>
    <w:p w:rsidR="00291460" w:rsidRDefault="00291460" w:rsidP="00291460">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42A">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sidRPr="00713DFA">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713DFA">
        <w:rPr>
          <w:rFonts w:ascii="Times New Roman" w:hAnsi="Times New Roman" w:cs="Times New Roman"/>
          <w:sz w:val="28"/>
          <w:szCs w:val="28"/>
        </w:rPr>
        <w:t xml:space="preserve"> к постановлению</w:t>
      </w:r>
    </w:p>
    <w:p w:rsidR="00291460" w:rsidRPr="00713DFA" w:rsidRDefault="00291460" w:rsidP="00291460">
      <w:pPr>
        <w:pStyle w:val="aa"/>
        <w:rPr>
          <w:rFonts w:ascii="Times New Roman" w:hAnsi="Times New Roman" w:cs="Times New Roman"/>
          <w:sz w:val="28"/>
          <w:szCs w:val="28"/>
        </w:rPr>
      </w:pPr>
      <w:r>
        <w:rPr>
          <w:rFonts w:ascii="Times New Roman" w:hAnsi="Times New Roman" w:cs="Times New Roman"/>
          <w:sz w:val="28"/>
          <w:szCs w:val="28"/>
        </w:rPr>
        <w:t xml:space="preserve">                                                                         </w:t>
      </w:r>
      <w:r w:rsidR="0042042A">
        <w:rPr>
          <w:rFonts w:ascii="Times New Roman" w:hAnsi="Times New Roman" w:cs="Times New Roman"/>
          <w:sz w:val="28"/>
          <w:szCs w:val="28"/>
        </w:rPr>
        <w:t xml:space="preserve">  </w:t>
      </w:r>
      <w:r w:rsidRPr="00713DFA">
        <w:rPr>
          <w:rFonts w:ascii="Times New Roman" w:hAnsi="Times New Roman" w:cs="Times New Roman"/>
          <w:sz w:val="28"/>
          <w:szCs w:val="28"/>
        </w:rPr>
        <w:t>администрации Енисейского района</w:t>
      </w:r>
    </w:p>
    <w:p w:rsidR="00291460" w:rsidRDefault="00291460" w:rsidP="00291460">
      <w:pPr>
        <w:pStyle w:val="aa"/>
        <w:rPr>
          <w:rFonts w:ascii="Times New Roman" w:hAnsi="Times New Roman" w:cs="Times New Roman"/>
          <w:sz w:val="28"/>
          <w:szCs w:val="28"/>
        </w:rPr>
      </w:pPr>
      <w:r>
        <w:rPr>
          <w:rFonts w:ascii="Times New Roman" w:hAnsi="Times New Roman" w:cs="Times New Roman"/>
          <w:sz w:val="28"/>
          <w:szCs w:val="28"/>
        </w:rPr>
        <w:t xml:space="preserve">                                                                         </w:t>
      </w:r>
      <w:r w:rsidR="0042042A">
        <w:rPr>
          <w:rFonts w:ascii="Times New Roman" w:hAnsi="Times New Roman" w:cs="Times New Roman"/>
          <w:sz w:val="28"/>
          <w:szCs w:val="28"/>
        </w:rPr>
        <w:t xml:space="preserve">  </w:t>
      </w:r>
      <w:r w:rsidRPr="00713DFA">
        <w:rPr>
          <w:rFonts w:ascii="Times New Roman" w:hAnsi="Times New Roman" w:cs="Times New Roman"/>
          <w:sz w:val="28"/>
          <w:szCs w:val="28"/>
        </w:rPr>
        <w:t>от «__»______2016 № _____</w:t>
      </w:r>
    </w:p>
    <w:p w:rsidR="0042042A" w:rsidRDefault="0042042A" w:rsidP="0042042A">
      <w:pPr>
        <w:widowControl w:val="0"/>
        <w:autoSpaceDE w:val="0"/>
        <w:autoSpaceDN w:val="0"/>
        <w:adjustRightInd w:val="0"/>
        <w:jc w:val="center"/>
        <w:rPr>
          <w:b/>
          <w:bCs/>
        </w:rPr>
      </w:pPr>
    </w:p>
    <w:p w:rsidR="0042042A" w:rsidRPr="0042042A" w:rsidRDefault="0042042A" w:rsidP="0042042A">
      <w:pPr>
        <w:pStyle w:val="aa"/>
        <w:jc w:val="center"/>
        <w:rPr>
          <w:rFonts w:ascii="Times New Roman" w:hAnsi="Times New Roman" w:cs="Times New Roman"/>
          <w:sz w:val="24"/>
          <w:szCs w:val="24"/>
        </w:rPr>
      </w:pPr>
      <w:r w:rsidRPr="0042042A">
        <w:rPr>
          <w:rFonts w:ascii="Times New Roman" w:hAnsi="Times New Roman" w:cs="Times New Roman"/>
          <w:sz w:val="24"/>
          <w:szCs w:val="24"/>
        </w:rPr>
        <w:t>ФОРМА ПАСПОРТА БЕЗОПАСНОСТИ</w:t>
      </w:r>
    </w:p>
    <w:p w:rsidR="0042042A" w:rsidRPr="0042042A" w:rsidRDefault="0042042A" w:rsidP="0042042A">
      <w:pPr>
        <w:pStyle w:val="aa"/>
        <w:jc w:val="center"/>
        <w:rPr>
          <w:rFonts w:ascii="Times New Roman" w:hAnsi="Times New Roman" w:cs="Times New Roman"/>
          <w:sz w:val="24"/>
          <w:szCs w:val="24"/>
        </w:rPr>
      </w:pPr>
      <w:r w:rsidRPr="0042042A">
        <w:rPr>
          <w:rFonts w:ascii="Times New Roman" w:hAnsi="Times New Roman" w:cs="Times New Roman"/>
          <w:sz w:val="24"/>
          <w:szCs w:val="24"/>
        </w:rPr>
        <w:t>МЕСТ МАССОВОГО ПРЕБЫВАНИЯ ЛЮДЕЙ</w:t>
      </w:r>
    </w:p>
    <w:p w:rsidR="0042042A" w:rsidRPr="0042042A" w:rsidRDefault="0042042A" w:rsidP="0042042A">
      <w:pPr>
        <w:widowControl w:val="0"/>
        <w:autoSpaceDE w:val="0"/>
        <w:autoSpaceDN w:val="0"/>
        <w:adjustRightInd w:val="0"/>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1708"/>
        <w:gridCol w:w="8"/>
        <w:gridCol w:w="3104"/>
      </w:tblGrid>
      <w:tr w:rsidR="0042042A" w:rsidRPr="0042042A" w:rsidTr="0042042A">
        <w:tc>
          <w:tcPr>
            <w:tcW w:w="6527"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rPr>
                <w:rFonts w:ascii="Times New Roman" w:hAnsi="Times New Roman" w:cs="Times New Roman"/>
              </w:rPr>
            </w:pPr>
          </w:p>
        </w:tc>
        <w:tc>
          <w:tcPr>
            <w:tcW w:w="3112"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Pr>
                <w:rFonts w:ascii="Times New Roman" w:hAnsi="Times New Roman" w:cs="Times New Roman"/>
              </w:rPr>
              <w:t>Для служебного пользования</w:t>
            </w:r>
          </w:p>
        </w:tc>
      </w:tr>
      <w:tr w:rsidR="0042042A" w:rsidRPr="0042042A" w:rsidTr="0042042A">
        <w:tc>
          <w:tcPr>
            <w:tcW w:w="6527"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rPr>
                <w:rFonts w:ascii="Times New Roman" w:hAnsi="Times New Roman" w:cs="Times New Roman"/>
              </w:rPr>
            </w:pPr>
          </w:p>
        </w:tc>
        <w:tc>
          <w:tcPr>
            <w:tcW w:w="3112"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Экз. N _________</w:t>
            </w:r>
          </w:p>
        </w:tc>
      </w:tr>
      <w:tr w:rsidR="0042042A" w:rsidRPr="0042042A" w:rsidTr="0042042A">
        <w:tc>
          <w:tcPr>
            <w:tcW w:w="4819" w:type="dxa"/>
            <w:vMerge w:val="restart"/>
            <w:tcMar>
              <w:top w:w="102" w:type="dxa"/>
              <w:left w:w="62" w:type="dxa"/>
              <w:bottom w:w="102" w:type="dxa"/>
              <w:right w:w="62" w:type="dxa"/>
            </w:tcMar>
          </w:tcPr>
          <w:p w:rsidR="0042042A" w:rsidRPr="0042042A" w:rsidRDefault="0042042A" w:rsidP="0042042A">
            <w:pPr>
              <w:widowControl w:val="0"/>
              <w:autoSpaceDE w:val="0"/>
              <w:autoSpaceDN w:val="0"/>
              <w:adjustRightInd w:val="0"/>
              <w:rPr>
                <w:rFonts w:ascii="Times New Roman" w:hAnsi="Times New Roman" w:cs="Times New Roman"/>
              </w:rPr>
            </w:pPr>
          </w:p>
        </w:tc>
        <w:tc>
          <w:tcPr>
            <w:tcW w:w="4820" w:type="dxa"/>
            <w:gridSpan w:val="3"/>
            <w:tcMar>
              <w:top w:w="102" w:type="dxa"/>
              <w:left w:w="62" w:type="dxa"/>
              <w:bottom w:w="102" w:type="dxa"/>
              <w:right w:w="62" w:type="dxa"/>
            </w:tcMar>
          </w:tcPr>
          <w:p w:rsid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УТВЕРЖДАЮ</w:t>
            </w:r>
          </w:p>
          <w:p w:rsidR="0042042A" w:rsidRPr="0042042A" w:rsidRDefault="0042042A" w:rsidP="0042042A">
            <w:pPr>
              <w:widowControl w:val="0"/>
              <w:autoSpaceDE w:val="0"/>
              <w:autoSpaceDN w:val="0"/>
              <w:adjustRightInd w:val="0"/>
              <w:rPr>
                <w:rFonts w:ascii="Times New Roman" w:hAnsi="Times New Roman" w:cs="Times New Roman"/>
              </w:rPr>
            </w:pPr>
            <w:r>
              <w:rPr>
                <w:rFonts w:ascii="Times New Roman" w:hAnsi="Times New Roman" w:cs="Times New Roman"/>
              </w:rPr>
              <w:t>Глава  Енисейского района</w:t>
            </w:r>
          </w:p>
        </w:tc>
      </w:tr>
      <w:tr w:rsidR="0042042A" w:rsidRPr="0042042A" w:rsidTr="0042042A">
        <w:tc>
          <w:tcPr>
            <w:tcW w:w="4819" w:type="dxa"/>
            <w:vMerge/>
            <w:tcMar>
              <w:top w:w="102" w:type="dxa"/>
              <w:left w:w="62" w:type="dxa"/>
              <w:bottom w:w="102" w:type="dxa"/>
              <w:right w:w="62" w:type="dxa"/>
            </w:tcMar>
          </w:tcPr>
          <w:p w:rsidR="0042042A" w:rsidRPr="0042042A" w:rsidRDefault="0042042A" w:rsidP="0042042A">
            <w:pPr>
              <w:widowControl w:val="0"/>
              <w:autoSpaceDE w:val="0"/>
              <w:autoSpaceDN w:val="0"/>
              <w:adjustRightInd w:val="0"/>
              <w:jc w:val="both"/>
              <w:rPr>
                <w:rFonts w:ascii="Times New Roman" w:hAnsi="Times New Roman" w:cs="Times New Roman"/>
              </w:rPr>
            </w:pPr>
          </w:p>
        </w:tc>
        <w:tc>
          <w:tcPr>
            <w:tcW w:w="1716"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(подпись)</w:t>
            </w:r>
          </w:p>
        </w:tc>
        <w:tc>
          <w:tcPr>
            <w:tcW w:w="3104"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(ф.и.о.)</w:t>
            </w:r>
          </w:p>
        </w:tc>
      </w:tr>
      <w:tr w:rsidR="0042042A" w:rsidRPr="0042042A" w:rsidTr="0042042A">
        <w:tc>
          <w:tcPr>
            <w:tcW w:w="4819" w:type="dxa"/>
            <w:vMerge/>
            <w:tcMar>
              <w:top w:w="102" w:type="dxa"/>
              <w:left w:w="62" w:type="dxa"/>
              <w:bottom w:w="102" w:type="dxa"/>
              <w:right w:w="62" w:type="dxa"/>
            </w:tcMar>
          </w:tcPr>
          <w:p w:rsidR="0042042A" w:rsidRPr="0042042A" w:rsidRDefault="0042042A" w:rsidP="0042042A">
            <w:pPr>
              <w:widowControl w:val="0"/>
              <w:autoSpaceDE w:val="0"/>
              <w:autoSpaceDN w:val="0"/>
              <w:adjustRightInd w:val="0"/>
              <w:jc w:val="both"/>
              <w:rPr>
                <w:rFonts w:ascii="Times New Roman" w:hAnsi="Times New Roman" w:cs="Times New Roman"/>
              </w:rPr>
            </w:pPr>
          </w:p>
        </w:tc>
        <w:tc>
          <w:tcPr>
            <w:tcW w:w="4820" w:type="dxa"/>
            <w:gridSpan w:val="3"/>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 _______________ 20__ г.</w:t>
            </w:r>
          </w:p>
        </w:tc>
      </w:tr>
    </w:tbl>
    <w:p w:rsidR="0042042A" w:rsidRPr="0042042A" w:rsidRDefault="0042042A" w:rsidP="0042042A">
      <w:pPr>
        <w:widowControl w:val="0"/>
        <w:autoSpaceDE w:val="0"/>
        <w:autoSpaceDN w:val="0"/>
        <w:adjustRightInd w:val="0"/>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0"/>
        <w:gridCol w:w="2839"/>
        <w:gridCol w:w="1716"/>
        <w:gridCol w:w="3104"/>
      </w:tblGrid>
      <w:tr w:rsidR="0042042A" w:rsidRPr="0042042A" w:rsidTr="0042042A">
        <w:trPr>
          <w:trHeight w:val="1650"/>
        </w:trPr>
        <w:tc>
          <w:tcPr>
            <w:tcW w:w="4819"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СОГЛАСОВАНО</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______________________________________</w:t>
            </w:r>
          </w:p>
          <w:p w:rsidR="0042042A" w:rsidRPr="0042042A" w:rsidRDefault="0042042A" w:rsidP="0042042A">
            <w:pPr>
              <w:widowControl w:val="0"/>
              <w:autoSpaceDE w:val="0"/>
              <w:autoSpaceDN w:val="0"/>
              <w:adjustRightInd w:val="0"/>
              <w:jc w:val="center"/>
              <w:rPr>
                <w:rFonts w:ascii="Times New Roman" w:hAnsi="Times New Roman" w:cs="Times New Roman"/>
                <w:sz w:val="16"/>
                <w:szCs w:val="16"/>
              </w:rPr>
            </w:pPr>
            <w:r w:rsidRPr="0042042A">
              <w:rPr>
                <w:rFonts w:ascii="Times New Roman" w:hAnsi="Times New Roman" w:cs="Times New Roman"/>
                <w:sz w:val="16"/>
                <w:szCs w:val="16"/>
              </w:rPr>
              <w:t>(руководитель территориального органа безопасности)</w:t>
            </w:r>
          </w:p>
        </w:tc>
        <w:tc>
          <w:tcPr>
            <w:tcW w:w="4820"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СОГЛАСОВАНО</w:t>
            </w:r>
          </w:p>
          <w:p w:rsidR="0042042A" w:rsidRPr="0042042A" w:rsidRDefault="0042042A" w:rsidP="0042042A">
            <w:pPr>
              <w:pStyle w:val="aa"/>
              <w:rPr>
                <w:rFonts w:ascii="Times New Roman" w:hAnsi="Times New Roman" w:cs="Times New Roman"/>
                <w:sz w:val="24"/>
                <w:szCs w:val="24"/>
              </w:rPr>
            </w:pPr>
            <w:r w:rsidRPr="0042042A">
              <w:rPr>
                <w:rFonts w:ascii="Times New Roman" w:hAnsi="Times New Roman" w:cs="Times New Roman"/>
                <w:sz w:val="24"/>
                <w:szCs w:val="24"/>
              </w:rPr>
              <w:t xml:space="preserve">Начальник </w:t>
            </w:r>
            <w:r>
              <w:rPr>
                <w:rFonts w:ascii="Times New Roman" w:hAnsi="Times New Roman" w:cs="Times New Roman"/>
                <w:sz w:val="24"/>
                <w:szCs w:val="24"/>
              </w:rPr>
              <w:t xml:space="preserve"> </w:t>
            </w:r>
            <w:proofErr w:type="gramStart"/>
            <w:r w:rsidR="001B31FD">
              <w:rPr>
                <w:rFonts w:ascii="Times New Roman" w:hAnsi="Times New Roman" w:cs="Times New Roman"/>
                <w:sz w:val="24"/>
                <w:szCs w:val="24"/>
              </w:rPr>
              <w:t>М</w:t>
            </w:r>
            <w:r w:rsidRPr="0042042A">
              <w:rPr>
                <w:rFonts w:ascii="Times New Roman" w:hAnsi="Times New Roman" w:cs="Times New Roman"/>
                <w:sz w:val="24"/>
                <w:szCs w:val="24"/>
              </w:rPr>
              <w:t>ежмуниципального</w:t>
            </w:r>
            <w:proofErr w:type="gramEnd"/>
          </w:p>
          <w:p w:rsidR="0042042A" w:rsidRPr="0042042A" w:rsidRDefault="0042042A" w:rsidP="0042042A">
            <w:pPr>
              <w:pStyle w:val="aa"/>
            </w:pPr>
            <w:r w:rsidRPr="0042042A">
              <w:rPr>
                <w:rFonts w:ascii="Times New Roman" w:hAnsi="Times New Roman" w:cs="Times New Roman"/>
                <w:sz w:val="24"/>
                <w:szCs w:val="24"/>
              </w:rPr>
              <w:t xml:space="preserve"> отдела МВД  РФ «Енисейский»</w:t>
            </w:r>
          </w:p>
        </w:tc>
      </w:tr>
      <w:tr w:rsidR="0042042A" w:rsidRPr="0042042A" w:rsidTr="0042042A">
        <w:tc>
          <w:tcPr>
            <w:tcW w:w="1980"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(подпись)</w:t>
            </w:r>
          </w:p>
        </w:tc>
        <w:tc>
          <w:tcPr>
            <w:tcW w:w="2839"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(ф.и.о.)</w:t>
            </w:r>
          </w:p>
        </w:tc>
        <w:tc>
          <w:tcPr>
            <w:tcW w:w="1716"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(подпись)</w:t>
            </w:r>
          </w:p>
        </w:tc>
        <w:tc>
          <w:tcPr>
            <w:tcW w:w="3104"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(ф.и.о.)</w:t>
            </w:r>
          </w:p>
        </w:tc>
      </w:tr>
      <w:tr w:rsidR="0042042A" w:rsidRPr="0042042A" w:rsidTr="0042042A">
        <w:tc>
          <w:tcPr>
            <w:tcW w:w="4819"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 _______________ 20__ г.</w:t>
            </w:r>
          </w:p>
        </w:tc>
        <w:tc>
          <w:tcPr>
            <w:tcW w:w="4820"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 _______________ 20__ г.</w:t>
            </w:r>
          </w:p>
        </w:tc>
      </w:tr>
    </w:tbl>
    <w:p w:rsidR="0042042A" w:rsidRPr="0042042A" w:rsidRDefault="0042042A" w:rsidP="0042042A">
      <w:pPr>
        <w:widowControl w:val="0"/>
        <w:autoSpaceDE w:val="0"/>
        <w:autoSpaceDN w:val="0"/>
        <w:adjustRightInd w:val="0"/>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0"/>
        <w:gridCol w:w="2839"/>
      </w:tblGrid>
      <w:tr w:rsidR="0042042A" w:rsidRPr="0042042A" w:rsidTr="0042042A">
        <w:tc>
          <w:tcPr>
            <w:tcW w:w="4819"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СОГЛАСОВАНО</w:t>
            </w:r>
          </w:p>
          <w:p w:rsidR="0042042A" w:rsidRPr="0042042A" w:rsidRDefault="0042042A" w:rsidP="0042042A">
            <w:pPr>
              <w:pStyle w:val="aa"/>
              <w:rPr>
                <w:rFonts w:ascii="Times New Roman" w:hAnsi="Times New Roman" w:cs="Times New Roman"/>
                <w:sz w:val="24"/>
                <w:szCs w:val="24"/>
              </w:rPr>
            </w:pPr>
            <w:r>
              <w:rPr>
                <w:rFonts w:ascii="Times New Roman" w:hAnsi="Times New Roman" w:cs="Times New Roman"/>
                <w:sz w:val="24"/>
                <w:szCs w:val="24"/>
              </w:rPr>
              <w:t>Н</w:t>
            </w:r>
            <w:r w:rsidRPr="0042042A">
              <w:rPr>
                <w:rFonts w:ascii="Times New Roman" w:hAnsi="Times New Roman" w:cs="Times New Roman"/>
                <w:sz w:val="24"/>
                <w:szCs w:val="24"/>
              </w:rPr>
              <w:t xml:space="preserve">ачальник  ФГКУ «13 отряд ФПС </w:t>
            </w:r>
            <w:r w:rsidR="00FC49E8">
              <w:rPr>
                <w:rFonts w:ascii="Times New Roman" w:hAnsi="Times New Roman" w:cs="Times New Roman"/>
                <w:sz w:val="24"/>
                <w:szCs w:val="24"/>
              </w:rPr>
              <w:t xml:space="preserve">МЧС РФ </w:t>
            </w:r>
            <w:r w:rsidRPr="0042042A">
              <w:rPr>
                <w:rFonts w:ascii="Times New Roman" w:hAnsi="Times New Roman" w:cs="Times New Roman"/>
                <w:sz w:val="24"/>
                <w:szCs w:val="24"/>
              </w:rPr>
              <w:t>по Красноярскому краю»</w:t>
            </w:r>
          </w:p>
        </w:tc>
      </w:tr>
      <w:tr w:rsidR="0042042A" w:rsidRPr="0042042A" w:rsidTr="0042042A">
        <w:tc>
          <w:tcPr>
            <w:tcW w:w="1980"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(подпись)</w:t>
            </w:r>
          </w:p>
        </w:tc>
        <w:tc>
          <w:tcPr>
            <w:tcW w:w="2839" w:type="dxa"/>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_________________</w:t>
            </w:r>
          </w:p>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(ф.и.о.)</w:t>
            </w:r>
          </w:p>
        </w:tc>
      </w:tr>
      <w:tr w:rsidR="0042042A" w:rsidRPr="0042042A" w:rsidTr="0042042A">
        <w:tc>
          <w:tcPr>
            <w:tcW w:w="4819" w:type="dxa"/>
            <w:gridSpan w:val="2"/>
            <w:tcMar>
              <w:top w:w="102" w:type="dxa"/>
              <w:left w:w="62" w:type="dxa"/>
              <w:bottom w:w="102" w:type="dxa"/>
              <w:right w:w="62" w:type="dxa"/>
            </w:tcMar>
          </w:tcPr>
          <w:p w:rsidR="0042042A" w:rsidRPr="0042042A" w:rsidRDefault="0042042A" w:rsidP="0042042A">
            <w:pPr>
              <w:widowControl w:val="0"/>
              <w:autoSpaceDE w:val="0"/>
              <w:autoSpaceDN w:val="0"/>
              <w:adjustRightInd w:val="0"/>
              <w:jc w:val="center"/>
              <w:rPr>
                <w:rFonts w:ascii="Times New Roman" w:hAnsi="Times New Roman" w:cs="Times New Roman"/>
              </w:rPr>
            </w:pPr>
            <w:r w:rsidRPr="0042042A">
              <w:rPr>
                <w:rFonts w:ascii="Times New Roman" w:hAnsi="Times New Roman" w:cs="Times New Roman"/>
              </w:rPr>
              <w:t>"__" _______________ 20__ г.</w:t>
            </w:r>
          </w:p>
        </w:tc>
      </w:tr>
    </w:tbl>
    <w:p w:rsidR="0042042A" w:rsidRPr="00565184" w:rsidRDefault="0042042A" w:rsidP="0042042A">
      <w:pPr>
        <w:pStyle w:val="ConsPlusNonformat"/>
        <w:jc w:val="both"/>
      </w:pPr>
      <w:r w:rsidRPr="00565184">
        <w:lastRenderedPageBreak/>
        <w:t xml:space="preserve">                           ПАСПОРТ БЕЗОПАСНОСТИ</w:t>
      </w:r>
    </w:p>
    <w:p w:rsidR="0042042A" w:rsidRPr="00565184" w:rsidRDefault="0042042A" w:rsidP="0042042A">
      <w:pPr>
        <w:pStyle w:val="ConsPlusNonformat"/>
        <w:jc w:val="both"/>
      </w:pPr>
      <w:r w:rsidRPr="00565184">
        <w:t xml:space="preserve">                     места массового пребывания людей</w:t>
      </w:r>
    </w:p>
    <w:p w:rsidR="0042042A" w:rsidRPr="00565184" w:rsidRDefault="0042042A" w:rsidP="0042042A">
      <w:pPr>
        <w:pStyle w:val="ConsPlusNonformat"/>
        <w:jc w:val="both"/>
      </w:pPr>
      <w:r w:rsidRPr="00565184">
        <w:t xml:space="preserve">                ___________________________________________</w:t>
      </w:r>
    </w:p>
    <w:p w:rsidR="0042042A" w:rsidRPr="00565184" w:rsidRDefault="0042042A" w:rsidP="0042042A">
      <w:pPr>
        <w:pStyle w:val="ConsPlusNonformat"/>
        <w:jc w:val="both"/>
      </w:pPr>
      <w:r w:rsidRPr="00565184">
        <w:t xml:space="preserve">                    (наименование населенного пункта)</w:t>
      </w:r>
    </w:p>
    <w:p w:rsidR="0042042A" w:rsidRPr="00565184" w:rsidRDefault="0042042A" w:rsidP="0042042A">
      <w:pPr>
        <w:pStyle w:val="ConsPlusNonformat"/>
        <w:jc w:val="both"/>
      </w:pPr>
      <w:r w:rsidRPr="00565184">
        <w:t xml:space="preserve">                                  20__ г.</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1. Общие сведения о месте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(наименование)</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(адрес места расположения)</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(принадлежность (федеральная, региональная, муниципальная, др.), основное</w:t>
      </w:r>
      <w:proofErr w:type="gramEnd"/>
    </w:p>
    <w:p w:rsidR="0042042A" w:rsidRPr="00565184" w:rsidRDefault="0042042A" w:rsidP="0042042A">
      <w:pPr>
        <w:pStyle w:val="ConsPlusNonformat"/>
        <w:jc w:val="both"/>
      </w:pPr>
      <w:r w:rsidRPr="00565184">
        <w:t xml:space="preserve"> функциональное назначение, дата и реквизиты решения об отнесении к месту</w:t>
      </w:r>
    </w:p>
    <w:p w:rsidR="0042042A" w:rsidRPr="00565184" w:rsidRDefault="0042042A" w:rsidP="0042042A">
      <w:pPr>
        <w:pStyle w:val="ConsPlusNonformat"/>
        <w:jc w:val="both"/>
      </w:pPr>
      <w:r w:rsidRPr="00565184">
        <w:t xml:space="preserve">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(границы места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(общая площадь, протяженность периметра, метров)</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proofErr w:type="gramStart"/>
      <w:r w:rsidRPr="00565184">
        <w:t>(результаты мониторинга количества людей, одновременно находящихся в месте</w:t>
      </w:r>
      <w:proofErr w:type="gramEnd"/>
    </w:p>
    <w:p w:rsidR="0042042A" w:rsidRPr="00565184" w:rsidRDefault="0042042A" w:rsidP="0042042A">
      <w:pPr>
        <w:pStyle w:val="ConsPlusNonformat"/>
        <w:jc w:val="both"/>
      </w:pPr>
      <w:r w:rsidRPr="00565184">
        <w:t xml:space="preserve">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(категория места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(территориальный орган МВД России, на территории обслуживания которого</w:t>
      </w:r>
      <w:proofErr w:type="gramEnd"/>
    </w:p>
    <w:p w:rsidR="0042042A" w:rsidRPr="00565184" w:rsidRDefault="0042042A" w:rsidP="0042042A">
      <w:pPr>
        <w:pStyle w:val="ConsPlusNonformat"/>
        <w:jc w:val="both"/>
      </w:pPr>
      <w:r w:rsidRPr="00565184">
        <w:t xml:space="preserve">      расположено место массового пребывания людей, адрес и телефоны</w:t>
      </w:r>
    </w:p>
    <w:p w:rsidR="0042042A" w:rsidRPr="00565184" w:rsidRDefault="0042042A" w:rsidP="0042042A">
      <w:pPr>
        <w:pStyle w:val="ConsPlusNonformat"/>
        <w:jc w:val="both"/>
      </w:pPr>
      <w:r w:rsidRPr="00565184">
        <w:t xml:space="preserve">                              дежурной части)</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(общественные объединения и (или) организации, принимающие участие</w:t>
      </w:r>
      <w:proofErr w:type="gramEnd"/>
    </w:p>
    <w:p w:rsidR="0042042A" w:rsidRPr="00565184" w:rsidRDefault="0042042A" w:rsidP="0042042A">
      <w:pPr>
        <w:pStyle w:val="ConsPlusNonformat"/>
        <w:jc w:val="both"/>
      </w:pPr>
      <w:r w:rsidRPr="00565184">
        <w:t xml:space="preserve">   в обеспечении правопорядка в месте массового пребывания людей, ф.и.о.</w:t>
      </w:r>
    </w:p>
    <w:p w:rsidR="0042042A" w:rsidRPr="00565184" w:rsidRDefault="0042042A" w:rsidP="0042042A">
      <w:pPr>
        <w:pStyle w:val="ConsPlusNonformat"/>
        <w:jc w:val="both"/>
      </w:pPr>
      <w:r w:rsidRPr="00565184">
        <w:t xml:space="preserve">          руководителя, служебный, мобильный, домашний телефоны)</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(краткая характеристика местности в районе расположения места массового</w:t>
      </w:r>
      <w:proofErr w:type="gramEnd"/>
    </w:p>
    <w:p w:rsidR="0042042A" w:rsidRPr="00565184" w:rsidRDefault="0042042A" w:rsidP="0042042A">
      <w:pPr>
        <w:pStyle w:val="ConsPlusNonformat"/>
        <w:jc w:val="both"/>
      </w:pPr>
      <w:r w:rsidRPr="00565184">
        <w:t xml:space="preserve">     пребывания людей, рельеф, прилегающие лесные массивы, возможность</w:t>
      </w:r>
    </w:p>
    <w:p w:rsidR="0042042A" w:rsidRPr="00565184" w:rsidRDefault="0042042A" w:rsidP="0042042A">
      <w:pPr>
        <w:pStyle w:val="ConsPlusNonformat"/>
        <w:jc w:val="both"/>
      </w:pPr>
      <w:r w:rsidRPr="00565184">
        <w:t xml:space="preserve">                           незаметного подхода)</w:t>
      </w:r>
    </w:p>
    <w:p w:rsidR="0042042A" w:rsidRPr="00565184" w:rsidRDefault="0042042A" w:rsidP="0042042A">
      <w:pPr>
        <w:pStyle w:val="ConsPlusNonformat"/>
        <w:jc w:val="both"/>
      </w:pPr>
      <w:r w:rsidRPr="00565184">
        <w:t xml:space="preserve">    2.  Сведения  об  объектах,  расположенных в месте массового пребывания</w:t>
      </w:r>
    </w:p>
    <w:p w:rsidR="0042042A" w:rsidRPr="00565184" w:rsidRDefault="0042042A" w:rsidP="0042042A">
      <w:pPr>
        <w:pStyle w:val="ConsPlusNonformat"/>
        <w:jc w:val="both"/>
      </w:pPr>
      <w:r w:rsidRPr="00565184">
        <w:t>людей</w:t>
      </w:r>
    </w:p>
    <w:p w:rsidR="0042042A" w:rsidRPr="00565184" w:rsidRDefault="0042042A" w:rsidP="0042042A">
      <w:pPr>
        <w:widowControl w:val="0"/>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5"/>
        <w:gridCol w:w="1685"/>
        <w:gridCol w:w="3443"/>
        <w:gridCol w:w="1678"/>
        <w:gridCol w:w="2148"/>
      </w:tblGrid>
      <w:tr w:rsidR="0042042A" w:rsidRPr="00565184" w:rsidTr="0042042A">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Место расположения объекта</w:t>
            </w: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Сведения о технической </w:t>
            </w:r>
            <w:proofErr w:type="spellStart"/>
            <w:r w:rsidRPr="00565184">
              <w:rPr>
                <w:rFonts w:ascii="Courier New" w:hAnsi="Courier New" w:cs="Courier New"/>
                <w:sz w:val="20"/>
                <w:szCs w:val="20"/>
              </w:rPr>
              <w:t>укрепленности</w:t>
            </w:r>
            <w:proofErr w:type="spellEnd"/>
            <w:r w:rsidRPr="00565184">
              <w:rPr>
                <w:rFonts w:ascii="Courier New" w:hAnsi="Courier New" w:cs="Courier New"/>
                <w:sz w:val="20"/>
                <w:szCs w:val="20"/>
              </w:rPr>
              <w:t xml:space="preserve"> и организации охраны объекта</w:t>
            </w:r>
          </w:p>
        </w:tc>
      </w:tr>
      <w:tr w:rsidR="0042042A" w:rsidRPr="00565184" w:rsidTr="0042042A">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pStyle w:val="ConsPlusNonformat"/>
        <w:jc w:val="both"/>
      </w:pPr>
      <w:r w:rsidRPr="00565184">
        <w:t xml:space="preserve">    3.  Сведения  об  объектах, расположенных в непосредственной близости </w:t>
      </w:r>
      <w:proofErr w:type="gramStart"/>
      <w:r w:rsidRPr="00565184">
        <w:t>к</w:t>
      </w:r>
      <w:proofErr w:type="gramEnd"/>
    </w:p>
    <w:p w:rsidR="0042042A" w:rsidRDefault="0042042A" w:rsidP="0042042A">
      <w:pPr>
        <w:pStyle w:val="ConsPlusNonformat"/>
        <w:jc w:val="both"/>
      </w:pPr>
      <w:r w:rsidRPr="00565184">
        <w:t>месту массового пребывания людей</w:t>
      </w:r>
    </w:p>
    <w:p w:rsidR="000D6C9C" w:rsidRPr="00565184" w:rsidRDefault="000D6C9C" w:rsidP="0042042A">
      <w:pPr>
        <w:pStyle w:val="ConsPlusNonformat"/>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2"/>
        <w:gridCol w:w="1870"/>
        <w:gridCol w:w="2800"/>
        <w:gridCol w:w="1819"/>
        <w:gridCol w:w="2468"/>
      </w:tblGrid>
      <w:tr w:rsidR="0042042A" w:rsidRPr="00565184" w:rsidTr="0042042A">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Сторона расположения объекта</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Расстояние до места массового пребывания людей (метров)</w:t>
            </w:r>
          </w:p>
        </w:tc>
      </w:tr>
      <w:tr w:rsidR="0042042A" w:rsidRPr="00565184" w:rsidTr="0042042A">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lastRenderedPageBreak/>
        <w:t xml:space="preserve">    4.   Размещение   места  массового  пребывания  людей  по  отношению  </w:t>
      </w:r>
      <w:proofErr w:type="gramStart"/>
      <w:r w:rsidRPr="00565184">
        <w:t>к</w:t>
      </w:r>
      <w:proofErr w:type="gramEnd"/>
    </w:p>
    <w:p w:rsidR="0042042A" w:rsidRDefault="0042042A" w:rsidP="0042042A">
      <w:pPr>
        <w:pStyle w:val="ConsPlusNonformat"/>
        <w:jc w:val="both"/>
      </w:pPr>
      <w:r w:rsidRPr="00565184">
        <w:t>транспортным коммуникациям</w:t>
      </w:r>
    </w:p>
    <w:p w:rsidR="000D6C9C" w:rsidRPr="00565184" w:rsidRDefault="000D6C9C" w:rsidP="0042042A">
      <w:pPr>
        <w:pStyle w:val="ConsPlusNonformat"/>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2"/>
        <w:gridCol w:w="5229"/>
        <w:gridCol w:w="1946"/>
        <w:gridCol w:w="1922"/>
      </w:tblGrid>
      <w:tr w:rsidR="0042042A" w:rsidRPr="00565184" w:rsidTr="0042042A">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Расстояние до транспортных коммуникаций (метров)</w:t>
            </w:r>
          </w:p>
        </w:tc>
      </w:tr>
      <w:tr w:rsidR="0042042A" w:rsidRPr="00565184" w:rsidTr="0042042A">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1</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roofErr w:type="gramStart"/>
            <w:r w:rsidRPr="00565184">
              <w:rPr>
                <w:rFonts w:ascii="Courier New" w:hAnsi="Courier New" w:cs="Courier New"/>
                <w:sz w:val="20"/>
                <w:szCs w:val="20"/>
              </w:rPr>
              <w:t>Автомобильный</w:t>
            </w:r>
            <w:proofErr w:type="gramEnd"/>
            <w:r w:rsidRPr="00565184">
              <w:rPr>
                <w:rFonts w:ascii="Courier New" w:hAnsi="Courier New" w:cs="Courier New"/>
                <w:sz w:val="20"/>
                <w:szCs w:val="20"/>
              </w:rPr>
              <w:t xml:space="preserve"> (магистрали, шоссе, дороги, 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2</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roofErr w:type="gramStart"/>
            <w:r w:rsidRPr="00565184">
              <w:rPr>
                <w:rFonts w:ascii="Courier New" w:hAnsi="Courier New" w:cs="Courier New"/>
                <w:sz w:val="20"/>
                <w:szCs w:val="20"/>
              </w:rPr>
              <w:t>Железнодорожный</w:t>
            </w:r>
            <w:proofErr w:type="gramEnd"/>
            <w:r w:rsidRPr="00565184">
              <w:rPr>
                <w:rFonts w:ascii="Courier New" w:hAnsi="Courier New" w:cs="Courier New"/>
                <w:sz w:val="20"/>
                <w:szCs w:val="20"/>
              </w:rPr>
              <w:t xml:space="preserve">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3</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roofErr w:type="gramStart"/>
            <w:r w:rsidRPr="00565184">
              <w:rPr>
                <w:rFonts w:ascii="Courier New" w:hAnsi="Courier New" w:cs="Courier New"/>
                <w:sz w:val="20"/>
                <w:szCs w:val="20"/>
              </w:rPr>
              <w:t>Воздушный</w:t>
            </w:r>
            <w:proofErr w:type="gramEnd"/>
            <w:r w:rsidRPr="00565184">
              <w:rPr>
                <w:rFonts w:ascii="Courier New" w:hAnsi="Courier New" w:cs="Courier New"/>
                <w:sz w:val="20"/>
                <w:szCs w:val="20"/>
              </w:rPr>
              <w:t xml:space="preserve">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4</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roofErr w:type="gramStart"/>
            <w:r w:rsidRPr="00565184">
              <w:rPr>
                <w:rFonts w:ascii="Courier New" w:hAnsi="Courier New" w:cs="Courier New"/>
                <w:sz w:val="20"/>
                <w:szCs w:val="20"/>
              </w:rPr>
              <w:t>Водный</w:t>
            </w:r>
            <w:proofErr w:type="gramEnd"/>
            <w:r w:rsidRPr="00565184">
              <w:rPr>
                <w:rFonts w:ascii="Courier New" w:hAnsi="Courier New" w:cs="Courier New"/>
                <w:sz w:val="20"/>
                <w:szCs w:val="20"/>
              </w:rPr>
              <w:t xml:space="preserve">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5.   Сведения   об   организациях,  осуществляющих  обслуживание  места</w:t>
      </w:r>
    </w:p>
    <w:p w:rsidR="0042042A" w:rsidRPr="00565184" w:rsidRDefault="0042042A" w:rsidP="0042042A">
      <w:pPr>
        <w:pStyle w:val="ConsPlusNonformat"/>
        <w:jc w:val="both"/>
      </w:pPr>
      <w:r w:rsidRPr="00565184">
        <w:t>массового пребывания людей</w:t>
      </w:r>
    </w:p>
    <w:p w:rsidR="0042042A" w:rsidRPr="00565184" w:rsidRDefault="0042042A" w:rsidP="0042042A">
      <w:pPr>
        <w:widowControl w:val="0"/>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4"/>
        <w:gridCol w:w="4416"/>
        <w:gridCol w:w="2400"/>
        <w:gridCol w:w="2139"/>
      </w:tblGrid>
      <w:tr w:rsidR="0042042A" w:rsidRPr="00565184" w:rsidTr="0042042A">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Вид деятельности по обслуживанию</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График проведения работ</w:t>
            </w:r>
          </w:p>
        </w:tc>
      </w:tr>
      <w:tr w:rsidR="0042042A" w:rsidRPr="00565184" w:rsidTr="0042042A">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6.  Общие  сведения  о  работниках  и (или) арендаторах места массового</w:t>
      </w:r>
    </w:p>
    <w:p w:rsidR="0042042A" w:rsidRPr="00565184" w:rsidRDefault="0042042A" w:rsidP="0042042A">
      <w:pPr>
        <w:pStyle w:val="ConsPlusNonformat"/>
        <w:jc w:val="both"/>
      </w:pPr>
      <w:r w:rsidRPr="00565184">
        <w:t>пребывания  людей,  а  также  объектов,  расположенных  в  месте  массового</w:t>
      </w:r>
    </w:p>
    <w:p w:rsidR="0042042A" w:rsidRPr="00565184" w:rsidRDefault="0042042A" w:rsidP="0042042A">
      <w:pPr>
        <w:pStyle w:val="ConsPlusNonformat"/>
        <w:jc w:val="both"/>
      </w:pPr>
      <w:r w:rsidRPr="00565184">
        <w:t>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(численность работников)</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(средняя и максимальная посещаемость объекта, количество одновременно</w:t>
      </w:r>
      <w:proofErr w:type="gramEnd"/>
    </w:p>
    <w:p w:rsidR="0042042A" w:rsidRPr="00565184" w:rsidRDefault="0042042A" w:rsidP="0042042A">
      <w:pPr>
        <w:pStyle w:val="ConsPlusNonformat"/>
        <w:jc w:val="both"/>
      </w:pPr>
      <w:r w:rsidRPr="00565184">
        <w:t xml:space="preserve">                            пребывающих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(сведения об арендаторах)</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7.  Сведения  о  потенциально  опасных  участках  и  (или)  критических</w:t>
      </w:r>
    </w:p>
    <w:p w:rsidR="0042042A" w:rsidRPr="00565184" w:rsidRDefault="0042042A" w:rsidP="0042042A">
      <w:pPr>
        <w:pStyle w:val="ConsPlusNonformat"/>
        <w:jc w:val="both"/>
      </w:pPr>
      <w:proofErr w:type="gramStart"/>
      <w:r w:rsidRPr="00565184">
        <w:t>элементах</w:t>
      </w:r>
      <w:proofErr w:type="gramEnd"/>
      <w:r w:rsidRPr="00565184">
        <w:t xml:space="preserve"> места массового пребывания людей</w:t>
      </w:r>
    </w:p>
    <w:p w:rsidR="0042042A" w:rsidRPr="00565184" w:rsidRDefault="0042042A" w:rsidP="0042042A">
      <w:pPr>
        <w:widowControl w:val="0"/>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0"/>
        <w:gridCol w:w="3623"/>
        <w:gridCol w:w="1829"/>
        <w:gridCol w:w="3567"/>
      </w:tblGrid>
      <w:tr w:rsidR="0042042A" w:rsidRPr="00565184" w:rsidTr="0042042A">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Количество работающих человек</w:t>
            </w: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Характер возможной чрезвычайной ситуации</w:t>
            </w:r>
          </w:p>
        </w:tc>
      </w:tr>
      <w:tr w:rsidR="0042042A" w:rsidRPr="00565184" w:rsidTr="0042042A">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8.  Возможные  противоправные  действия  в  месте  массового пребывания</w:t>
      </w:r>
    </w:p>
    <w:p w:rsidR="0042042A" w:rsidRPr="00565184" w:rsidRDefault="0042042A" w:rsidP="0042042A">
      <w:pPr>
        <w:pStyle w:val="ConsPlusNonformat"/>
        <w:jc w:val="both"/>
      </w:pPr>
      <w:r w:rsidRPr="00565184">
        <w:t>людей:</w:t>
      </w:r>
    </w:p>
    <w:p w:rsidR="0042042A" w:rsidRPr="00565184" w:rsidRDefault="0042042A" w:rsidP="0042042A">
      <w:pPr>
        <w:pStyle w:val="ConsPlusNonformat"/>
        <w:jc w:val="both"/>
      </w:pPr>
      <w:r w:rsidRPr="00565184">
        <w:t xml:space="preserve">    а) 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(описание возможных противоправных действий (совершение взрыва,</w:t>
      </w:r>
      <w:proofErr w:type="gramEnd"/>
    </w:p>
    <w:p w:rsidR="0042042A" w:rsidRPr="00565184" w:rsidRDefault="0042042A" w:rsidP="0042042A">
      <w:pPr>
        <w:pStyle w:val="ConsPlusNonformat"/>
        <w:jc w:val="both"/>
      </w:pPr>
      <w:r w:rsidRPr="00565184">
        <w:t xml:space="preserve">        поджога или иных действий, направленных на причинение вреда жизни</w:t>
      </w:r>
    </w:p>
    <w:p w:rsidR="0042042A" w:rsidRPr="00565184" w:rsidRDefault="0042042A" w:rsidP="0042042A">
      <w:pPr>
        <w:pStyle w:val="ConsPlusNonformat"/>
        <w:jc w:val="both"/>
      </w:pPr>
      <w:r w:rsidRPr="00565184">
        <w:t xml:space="preserve">          и здоровью людей, разрушение расположенных в месте </w:t>
      </w:r>
      <w:proofErr w:type="gramStart"/>
      <w:r w:rsidRPr="00565184">
        <w:t>массового</w:t>
      </w:r>
      <w:proofErr w:type="gramEnd"/>
    </w:p>
    <w:p w:rsidR="0042042A" w:rsidRPr="00565184" w:rsidRDefault="0042042A" w:rsidP="0042042A">
      <w:pPr>
        <w:pStyle w:val="ConsPlusNonformat"/>
        <w:jc w:val="both"/>
      </w:pPr>
      <w:r w:rsidRPr="00565184">
        <w:t xml:space="preserve">          пребывания людей объектов и сооружений или угроза совершения</w:t>
      </w:r>
    </w:p>
    <w:p w:rsidR="0042042A" w:rsidRPr="00565184" w:rsidRDefault="0042042A" w:rsidP="0042042A">
      <w:pPr>
        <w:pStyle w:val="ConsPlusNonformat"/>
        <w:jc w:val="both"/>
      </w:pPr>
      <w:r w:rsidRPr="00565184">
        <w:t xml:space="preserve">            указанных действий, захват заложников, вывод из строя или</w:t>
      </w:r>
    </w:p>
    <w:p w:rsidR="0042042A" w:rsidRPr="00565184" w:rsidRDefault="0042042A" w:rsidP="0042042A">
      <w:pPr>
        <w:pStyle w:val="ConsPlusNonformat"/>
        <w:jc w:val="both"/>
      </w:pPr>
      <w:r w:rsidRPr="00565184">
        <w:t xml:space="preserve">       несанкционированное вмешательство в работу различных коммуникаций,</w:t>
      </w:r>
    </w:p>
    <w:p w:rsidR="0042042A" w:rsidRPr="00565184" w:rsidRDefault="0042042A" w:rsidP="0042042A">
      <w:pPr>
        <w:pStyle w:val="ConsPlusNonformat"/>
        <w:jc w:val="both"/>
      </w:pPr>
      <w:r w:rsidRPr="00565184">
        <w:t xml:space="preserve">                                 иные ситуации)</w:t>
      </w:r>
    </w:p>
    <w:p w:rsidR="0042042A" w:rsidRPr="00565184" w:rsidRDefault="0042042A" w:rsidP="0042042A">
      <w:pPr>
        <w:pStyle w:val="ConsPlusNonformat"/>
        <w:jc w:val="both"/>
      </w:pPr>
      <w:r w:rsidRPr="00565184">
        <w:t xml:space="preserve">    б) 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(зафиксированные диверсионно-террористические проявления в месте</w:t>
      </w:r>
      <w:proofErr w:type="gramEnd"/>
    </w:p>
    <w:p w:rsidR="0042042A" w:rsidRPr="00565184" w:rsidRDefault="0042042A" w:rsidP="0042042A">
      <w:pPr>
        <w:pStyle w:val="ConsPlusNonformat"/>
        <w:jc w:val="both"/>
      </w:pPr>
      <w:r w:rsidRPr="00565184">
        <w:t xml:space="preserve">            массового пребывания людей или в районе его расположения,</w:t>
      </w:r>
    </w:p>
    <w:p w:rsidR="0042042A" w:rsidRPr="00565184" w:rsidRDefault="0042042A" w:rsidP="0042042A">
      <w:pPr>
        <w:pStyle w:val="ConsPlusNonformat"/>
        <w:jc w:val="both"/>
      </w:pPr>
      <w:r w:rsidRPr="00565184">
        <w:t xml:space="preserve">                            их краткая характеристика)</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9.  Оценка социально-экономических последствий террористического акта </w:t>
      </w:r>
      <w:proofErr w:type="gramStart"/>
      <w:r w:rsidRPr="00565184">
        <w:t>в</w:t>
      </w:r>
      <w:proofErr w:type="gramEnd"/>
    </w:p>
    <w:p w:rsidR="0042042A" w:rsidRPr="00565184" w:rsidRDefault="0042042A" w:rsidP="0042042A">
      <w:pPr>
        <w:pStyle w:val="ConsPlusNonformat"/>
        <w:jc w:val="both"/>
      </w:pPr>
      <w:proofErr w:type="gramStart"/>
      <w:r w:rsidRPr="00565184">
        <w:t>месте</w:t>
      </w:r>
      <w:proofErr w:type="gramEnd"/>
      <w:r w:rsidRPr="00565184">
        <w:t xml:space="preserve"> массового пребывания людей</w:t>
      </w:r>
    </w:p>
    <w:p w:rsidR="0042042A" w:rsidRPr="00565184" w:rsidRDefault="0042042A" w:rsidP="0042042A">
      <w:pPr>
        <w:widowControl w:val="0"/>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0"/>
        <w:gridCol w:w="2142"/>
        <w:gridCol w:w="4003"/>
        <w:gridCol w:w="2804"/>
      </w:tblGrid>
      <w:tr w:rsidR="0042042A" w:rsidRPr="00565184" w:rsidTr="0042042A">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 xml:space="preserve">N </w:t>
            </w:r>
            <w:proofErr w:type="gramStart"/>
            <w:r w:rsidRPr="00565184">
              <w:rPr>
                <w:rFonts w:ascii="Courier New" w:hAnsi="Courier New" w:cs="Courier New"/>
                <w:sz w:val="20"/>
                <w:szCs w:val="20"/>
              </w:rPr>
              <w:t>п</w:t>
            </w:r>
            <w:proofErr w:type="gramEnd"/>
            <w:r w:rsidRPr="00565184">
              <w:rPr>
                <w:rFonts w:ascii="Courier New" w:hAnsi="Courier New" w:cs="Courier New"/>
                <w:sz w:val="20"/>
                <w:szCs w:val="20"/>
              </w:rPr>
              <w:t>/п</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Масштаб последствий террористического акта</w:t>
            </w:r>
          </w:p>
        </w:tc>
      </w:tr>
      <w:tr w:rsidR="0042042A" w:rsidRPr="00565184" w:rsidTr="0042042A">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10.  Силы и средства, привлекаемые для обеспечения антитеррористической</w:t>
      </w:r>
    </w:p>
    <w:p w:rsidR="0042042A" w:rsidRPr="00565184" w:rsidRDefault="0042042A" w:rsidP="0042042A">
      <w:pPr>
        <w:pStyle w:val="ConsPlusNonformat"/>
        <w:jc w:val="both"/>
      </w:pPr>
      <w:r w:rsidRPr="00565184">
        <w:t>защищенности места массового пребывания людей:</w:t>
      </w:r>
    </w:p>
    <w:p w:rsidR="0042042A" w:rsidRPr="00565184" w:rsidRDefault="0042042A" w:rsidP="0042042A">
      <w:pPr>
        <w:pStyle w:val="ConsPlusNonformat"/>
        <w:jc w:val="both"/>
      </w:pPr>
      <w:r w:rsidRPr="00565184">
        <w:t xml:space="preserve">    а) 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(территориальный орган МВД России, подразделение ведомственной</w:t>
      </w:r>
      <w:proofErr w:type="gramEnd"/>
    </w:p>
    <w:p w:rsidR="0042042A" w:rsidRPr="00565184" w:rsidRDefault="0042042A" w:rsidP="0042042A">
      <w:pPr>
        <w:pStyle w:val="ConsPlusNonformat"/>
        <w:jc w:val="both"/>
      </w:pPr>
      <w:r w:rsidRPr="00565184">
        <w:t xml:space="preserve">         охраны, частная охранная организация, общественное формирование;</w:t>
      </w:r>
    </w:p>
    <w:p w:rsidR="0042042A" w:rsidRPr="00565184" w:rsidRDefault="0042042A" w:rsidP="0042042A">
      <w:pPr>
        <w:pStyle w:val="ConsPlusNonformat"/>
        <w:jc w:val="both"/>
      </w:pPr>
      <w:r w:rsidRPr="00565184">
        <w:t xml:space="preserve">           адрес, ф.и.о., телефон руководителя, телефоны дежурной части,</w:t>
      </w:r>
    </w:p>
    <w:p w:rsidR="0042042A" w:rsidRPr="00565184" w:rsidRDefault="0042042A" w:rsidP="0042042A">
      <w:pPr>
        <w:pStyle w:val="ConsPlusNonformat"/>
        <w:jc w:val="both"/>
      </w:pPr>
      <w:r w:rsidRPr="00565184">
        <w:t xml:space="preserve">           номер, дата выдачи и срок действия лицензии на осуществление</w:t>
      </w:r>
    </w:p>
    <w:p w:rsidR="0042042A" w:rsidRPr="00565184" w:rsidRDefault="0042042A" w:rsidP="0042042A">
      <w:pPr>
        <w:pStyle w:val="ConsPlusNonformat"/>
        <w:jc w:val="both"/>
      </w:pPr>
      <w:r w:rsidRPr="00565184">
        <w:t xml:space="preserve">             охранной деятельности (для частных охранных организаций)</w:t>
      </w:r>
    </w:p>
    <w:p w:rsidR="0042042A" w:rsidRPr="00565184" w:rsidRDefault="0042042A" w:rsidP="0042042A">
      <w:pPr>
        <w:pStyle w:val="ConsPlusNonformat"/>
        <w:jc w:val="both"/>
      </w:pPr>
      <w:r w:rsidRPr="00565184">
        <w:t xml:space="preserve">    б) 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 xml:space="preserve">(маршруты </w:t>
      </w:r>
      <w:proofErr w:type="spellStart"/>
      <w:r w:rsidRPr="00565184">
        <w:t>автопатрулей</w:t>
      </w:r>
      <w:proofErr w:type="spellEnd"/>
      <w:r w:rsidRPr="00565184">
        <w:t xml:space="preserve"> полиции, приближенные к месту массового</w:t>
      </w:r>
      <w:proofErr w:type="gramEnd"/>
    </w:p>
    <w:p w:rsidR="0042042A" w:rsidRPr="00565184" w:rsidRDefault="0042042A" w:rsidP="0042042A">
      <w:pPr>
        <w:pStyle w:val="ConsPlusNonformat"/>
        <w:jc w:val="both"/>
      </w:pPr>
      <w:r w:rsidRPr="00565184">
        <w:t xml:space="preserve">       пребывания людей, график объезда места массового пребывания людей,</w:t>
      </w:r>
    </w:p>
    <w:p w:rsidR="0042042A" w:rsidRPr="00565184" w:rsidRDefault="0042042A" w:rsidP="0042042A">
      <w:pPr>
        <w:pStyle w:val="ConsPlusNonformat"/>
        <w:jc w:val="both"/>
      </w:pPr>
      <w:r w:rsidRPr="00565184">
        <w:t xml:space="preserve">        время </w:t>
      </w:r>
      <w:proofErr w:type="gramStart"/>
      <w:r w:rsidRPr="00565184">
        <w:t>прибытия группы быстрого реагирования подразделения полиции</w:t>
      </w:r>
      <w:proofErr w:type="gramEnd"/>
    </w:p>
    <w:p w:rsidR="0042042A" w:rsidRPr="00565184" w:rsidRDefault="0042042A" w:rsidP="0042042A">
      <w:pPr>
        <w:pStyle w:val="ConsPlusNonformat"/>
        <w:jc w:val="both"/>
      </w:pPr>
      <w:r w:rsidRPr="00565184">
        <w:t xml:space="preserve">                         от места постоянной дислокации)</w:t>
      </w:r>
    </w:p>
    <w:p w:rsidR="0042042A" w:rsidRPr="00565184" w:rsidRDefault="0042042A" w:rsidP="0042042A">
      <w:pPr>
        <w:pStyle w:val="ConsPlusNonformat"/>
        <w:jc w:val="both"/>
      </w:pPr>
      <w:r w:rsidRPr="00565184">
        <w:t xml:space="preserve">    в) 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(наличие и характеристика стационарных постов полиции в месте</w:t>
      </w:r>
      <w:proofErr w:type="gramEnd"/>
    </w:p>
    <w:p w:rsidR="0042042A" w:rsidRPr="00565184" w:rsidRDefault="0042042A" w:rsidP="0042042A">
      <w:pPr>
        <w:pStyle w:val="ConsPlusNonformat"/>
        <w:jc w:val="both"/>
      </w:pPr>
      <w:r w:rsidRPr="00565184">
        <w:t xml:space="preserve">             массового пребывания людей, их дислокация, техническая</w:t>
      </w:r>
    </w:p>
    <w:p w:rsidR="0042042A" w:rsidRPr="00565184" w:rsidRDefault="0042042A" w:rsidP="0042042A">
      <w:pPr>
        <w:pStyle w:val="ConsPlusNonformat"/>
        <w:jc w:val="both"/>
      </w:pPr>
      <w:r w:rsidRPr="00565184">
        <w:t xml:space="preserve">                           оснащенность, режим службы)</w:t>
      </w:r>
    </w:p>
    <w:p w:rsidR="0042042A" w:rsidRPr="00565184" w:rsidRDefault="0042042A" w:rsidP="0042042A">
      <w:pPr>
        <w:pStyle w:val="ConsPlusNonformat"/>
        <w:jc w:val="both"/>
      </w:pPr>
      <w:r w:rsidRPr="00565184">
        <w:t xml:space="preserve">    г)  состав наряда, обеспечивающего охрану общественного порядка </w:t>
      </w:r>
      <w:proofErr w:type="gramStart"/>
      <w:r w:rsidRPr="00565184">
        <w:t>в месте</w:t>
      </w:r>
      <w:proofErr w:type="gramEnd"/>
    </w:p>
    <w:p w:rsidR="0042042A" w:rsidRPr="00565184" w:rsidRDefault="0042042A" w:rsidP="0042042A">
      <w:pPr>
        <w:pStyle w:val="ConsPlusNonformat"/>
        <w:jc w:val="both"/>
      </w:pPr>
      <w:r w:rsidRPr="00565184">
        <w:t>массового пребывания людей, отдельно по его принадлежности и виду</w:t>
      </w:r>
    </w:p>
    <w:p w:rsidR="0042042A" w:rsidRPr="00565184" w:rsidRDefault="0042042A" w:rsidP="0042042A">
      <w:pPr>
        <w:widowControl w:val="0"/>
        <w:autoSpaceDE w:val="0"/>
        <w:autoSpaceDN w:val="0"/>
        <w:adjustRightInd w:val="0"/>
        <w:jc w:val="both"/>
        <w:rPr>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62"/>
        <w:gridCol w:w="1688"/>
        <w:gridCol w:w="1689"/>
      </w:tblGrid>
      <w:tr w:rsidR="0042042A" w:rsidRPr="00565184" w:rsidTr="0042042A">
        <w:tc>
          <w:tcPr>
            <w:tcW w:w="626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Вид наряда</w:t>
            </w:r>
          </w:p>
        </w:tc>
        <w:tc>
          <w:tcPr>
            <w:tcW w:w="3377" w:type="dxa"/>
            <w:gridSpan w:val="2"/>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Количество</w:t>
            </w:r>
          </w:p>
        </w:tc>
      </w:tr>
      <w:tr w:rsidR="0042042A" w:rsidRPr="00565184" w:rsidTr="0042042A">
        <w:tc>
          <w:tcPr>
            <w:tcW w:w="626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both"/>
              <w:rPr>
                <w:rFonts w:ascii="Courier New" w:hAnsi="Courier New" w:cs="Courier New"/>
                <w:sz w:val="20"/>
                <w:szCs w:val="20"/>
              </w:rPr>
            </w:pP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единиц</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jc w:val="center"/>
              <w:rPr>
                <w:rFonts w:ascii="Courier New" w:hAnsi="Courier New" w:cs="Courier New"/>
                <w:sz w:val="20"/>
                <w:szCs w:val="20"/>
              </w:rPr>
            </w:pPr>
            <w:r w:rsidRPr="00565184">
              <w:rPr>
                <w:rFonts w:ascii="Courier New" w:hAnsi="Courier New" w:cs="Courier New"/>
                <w:sz w:val="20"/>
                <w:szCs w:val="20"/>
              </w:rPr>
              <w:t>человек</w:t>
            </w:r>
          </w:p>
        </w:tc>
      </w:tr>
      <w:tr w:rsidR="0042042A" w:rsidRPr="00565184" w:rsidTr="0042042A">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t>Стационарный пост полиции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lastRenderedPageBreak/>
              <w:t>Пеший внутренний пост полиции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t>Суточный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t>12-часовой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t>8-часовой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r w:rsidR="0042042A" w:rsidRPr="00565184" w:rsidTr="0042042A">
        <w:tc>
          <w:tcPr>
            <w:tcW w:w="6262" w:type="dxa"/>
            <w:tcBorders>
              <w:top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r w:rsidRPr="00565184">
              <w:rPr>
                <w:rFonts w:ascii="Courier New" w:hAnsi="Courier New" w:cs="Courier New"/>
                <w:sz w:val="20"/>
                <w:szCs w:val="20"/>
              </w:rPr>
              <w:t>Всего</w:t>
            </w:r>
          </w:p>
        </w:tc>
        <w:tc>
          <w:tcPr>
            <w:tcW w:w="1688" w:type="dxa"/>
            <w:tcBorders>
              <w:top w:val="single" w:sz="4" w:space="0" w:color="auto"/>
              <w:left w:val="single" w:sz="4" w:space="0" w:color="auto"/>
              <w:righ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c>
          <w:tcPr>
            <w:tcW w:w="1689" w:type="dxa"/>
            <w:tcBorders>
              <w:top w:val="single" w:sz="4" w:space="0" w:color="auto"/>
              <w:left w:val="single" w:sz="4" w:space="0" w:color="auto"/>
            </w:tcBorders>
            <w:tcMar>
              <w:top w:w="102" w:type="dxa"/>
              <w:left w:w="62" w:type="dxa"/>
              <w:bottom w:w="102" w:type="dxa"/>
              <w:right w:w="62" w:type="dxa"/>
            </w:tcMar>
          </w:tcPr>
          <w:p w:rsidR="0042042A" w:rsidRPr="00565184"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д) ___________________________________________________________________;</w:t>
      </w:r>
    </w:p>
    <w:p w:rsidR="0042042A" w:rsidRPr="00565184" w:rsidRDefault="0042042A" w:rsidP="0042042A">
      <w:pPr>
        <w:pStyle w:val="ConsPlusNonformat"/>
        <w:jc w:val="both"/>
      </w:pPr>
      <w:r w:rsidRPr="00565184">
        <w:t xml:space="preserve">           (сведения о наличии добровольной народной дружины или других организаций по охране общественного порядка)</w:t>
      </w:r>
    </w:p>
    <w:p w:rsidR="0042042A" w:rsidRPr="00565184" w:rsidRDefault="0042042A" w:rsidP="0042042A">
      <w:pPr>
        <w:pStyle w:val="ConsPlusNonformat"/>
        <w:jc w:val="both"/>
      </w:pPr>
      <w:r w:rsidRPr="00565184">
        <w:t xml:space="preserve">    е) средства охраны</w:t>
      </w:r>
    </w:p>
    <w:p w:rsidR="0042042A" w:rsidRPr="00565184" w:rsidRDefault="0042042A" w:rsidP="0042042A">
      <w:pPr>
        <w:pStyle w:val="ConsPlusNonformat"/>
        <w:jc w:val="both"/>
      </w:pPr>
      <w:r w:rsidRPr="00565184">
        <w:t>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42042A" w:rsidRPr="00565184" w:rsidRDefault="0042042A" w:rsidP="0042042A">
      <w:pPr>
        <w:pStyle w:val="ConsPlusNonformat"/>
        <w:jc w:val="both"/>
      </w:pPr>
      <w:r w:rsidRPr="00565184">
        <w:t xml:space="preserve">    ж) организация оповещения и связи</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(между постами: телефоны, радиостанции)</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(между постами и дежурной частью: телефоны, радиостанции)</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(телефоны частных охранных организаций, диспетчерских и дежурных служб</w:t>
      </w:r>
      <w:proofErr w:type="gramEnd"/>
    </w:p>
    <w:p w:rsidR="0042042A" w:rsidRPr="00565184" w:rsidRDefault="0042042A" w:rsidP="0042042A">
      <w:pPr>
        <w:pStyle w:val="ConsPlusNonformat"/>
        <w:jc w:val="both"/>
      </w:pPr>
      <w:r w:rsidRPr="00565184">
        <w:t xml:space="preserve">                             (города, района)</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(телефоны дежурных территориального органа безопасности, территориальных</w:t>
      </w:r>
      <w:proofErr w:type="gramEnd"/>
    </w:p>
    <w:p w:rsidR="0042042A" w:rsidRPr="00565184" w:rsidRDefault="0042042A" w:rsidP="0042042A">
      <w:pPr>
        <w:pStyle w:val="ConsPlusNonformat"/>
        <w:jc w:val="both"/>
      </w:pPr>
      <w:r w:rsidRPr="00565184">
        <w:t xml:space="preserve">                     органов МВД России и МЧС России)</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proofErr w:type="gramStart"/>
      <w:r w:rsidRPr="00565184">
        <w:t>(телефоны исполнительного органа государственной власти субъекта Российской</w:t>
      </w:r>
      <w:proofErr w:type="gramEnd"/>
    </w:p>
    <w:p w:rsidR="0042042A" w:rsidRPr="00565184" w:rsidRDefault="0042042A" w:rsidP="0042042A">
      <w:pPr>
        <w:pStyle w:val="ConsPlusNonformat"/>
        <w:jc w:val="both"/>
      </w:pPr>
      <w:r w:rsidRPr="00565184">
        <w:t xml:space="preserve"> Федерации или органа местного самоуправления по подведомственности места</w:t>
      </w:r>
    </w:p>
    <w:p w:rsidR="0042042A" w:rsidRPr="00565184" w:rsidRDefault="0042042A" w:rsidP="0042042A">
      <w:pPr>
        <w:pStyle w:val="ConsPlusNonformat"/>
        <w:jc w:val="both"/>
      </w:pPr>
      <w:r w:rsidRPr="00565184">
        <w:t xml:space="preserve">                        массового пребывания людей)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(наименование ближайших подразделений аварийно-спасательных служб</w:t>
      </w:r>
      <w:proofErr w:type="gramEnd"/>
    </w:p>
    <w:p w:rsidR="0042042A" w:rsidRPr="00565184" w:rsidRDefault="0042042A" w:rsidP="0042042A">
      <w:pPr>
        <w:pStyle w:val="ConsPlusNonformat"/>
        <w:jc w:val="both"/>
      </w:pPr>
      <w:r w:rsidRPr="00565184">
        <w:t xml:space="preserve">                     и расстояние до них, километров)</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11.   Меры  по  инженерно-технической,  физической  защите  и  пожарной</w:t>
      </w:r>
    </w:p>
    <w:p w:rsidR="0042042A" w:rsidRPr="00565184" w:rsidRDefault="0042042A" w:rsidP="0042042A">
      <w:pPr>
        <w:pStyle w:val="ConsPlusNonformat"/>
        <w:jc w:val="both"/>
      </w:pPr>
      <w:r w:rsidRPr="00565184">
        <w:t>безопасности места массового пребывания людей:</w:t>
      </w:r>
    </w:p>
    <w:p w:rsidR="0042042A" w:rsidRPr="00565184" w:rsidRDefault="0042042A" w:rsidP="0042042A">
      <w:pPr>
        <w:pStyle w:val="ConsPlusNonformat"/>
        <w:jc w:val="both"/>
      </w:pPr>
      <w:r w:rsidRPr="00565184">
        <w:t xml:space="preserve">    а) наличие и характеристика инженерно-технических средств</w:t>
      </w:r>
    </w:p>
    <w:p w:rsidR="0042042A" w:rsidRPr="00565184" w:rsidRDefault="0042042A" w:rsidP="0042042A">
      <w:pPr>
        <w:pStyle w:val="ConsPlusNonformat"/>
        <w:jc w:val="both"/>
      </w:pPr>
      <w:r w:rsidRPr="00565184">
        <w:t>__________________________________________________________________________;</w:t>
      </w:r>
    </w:p>
    <w:p w:rsidR="0042042A" w:rsidRPr="00565184" w:rsidRDefault="0042042A" w:rsidP="0042042A">
      <w:pPr>
        <w:pStyle w:val="ConsPlusNonformat"/>
        <w:jc w:val="both"/>
      </w:pPr>
      <w:r w:rsidRPr="00565184">
        <w:t xml:space="preserve">  </w:t>
      </w:r>
      <w:proofErr w:type="gramStart"/>
      <w:r w:rsidRPr="00565184">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rsidRPr="00565184">
        <w:t xml:space="preserve"> массового пребывания людей)</w:t>
      </w:r>
    </w:p>
    <w:p w:rsidR="0042042A" w:rsidRPr="00565184" w:rsidRDefault="0042042A" w:rsidP="0042042A">
      <w:pPr>
        <w:pStyle w:val="ConsPlusNonformat"/>
        <w:jc w:val="both"/>
      </w:pPr>
      <w:r w:rsidRPr="00565184">
        <w:t xml:space="preserve">    б) обеспечение пожарной безопасности</w:t>
      </w:r>
    </w:p>
    <w:p w:rsidR="0042042A" w:rsidRPr="00565184" w:rsidRDefault="0042042A" w:rsidP="0042042A">
      <w:pPr>
        <w:pStyle w:val="ConsPlusNonformat"/>
        <w:jc w:val="both"/>
      </w:pPr>
      <w:r w:rsidRPr="00565184">
        <w:t>__________________________________________________________________________;</w:t>
      </w:r>
    </w:p>
    <w:p w:rsidR="0042042A" w:rsidRPr="00565184" w:rsidRDefault="0042042A" w:rsidP="0042042A">
      <w:pPr>
        <w:pStyle w:val="ConsPlusNonformat"/>
        <w:jc w:val="both"/>
      </w:pPr>
      <w:r w:rsidRPr="00565184">
        <w:t xml:space="preserve">           (пожарная сигнализация, места расположения первичных средств пожаротушения)</w:t>
      </w:r>
    </w:p>
    <w:p w:rsidR="0042042A" w:rsidRPr="00565184" w:rsidRDefault="0042042A" w:rsidP="0042042A">
      <w:pPr>
        <w:pStyle w:val="ConsPlusNonformat"/>
        <w:jc w:val="both"/>
      </w:pPr>
      <w:r w:rsidRPr="00565184">
        <w:t xml:space="preserve">    в) система оповещения и управления эвакуацией</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(характеристика, пути эвакуации)</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lastRenderedPageBreak/>
        <w:t xml:space="preserve">    12.  Оценка достаточности мероприятий по защите критических элементов и</w:t>
      </w:r>
    </w:p>
    <w:p w:rsidR="0042042A" w:rsidRPr="00565184" w:rsidRDefault="0042042A" w:rsidP="0042042A">
      <w:pPr>
        <w:pStyle w:val="ConsPlusNonformat"/>
        <w:jc w:val="both"/>
      </w:pPr>
      <w:r w:rsidRPr="00565184">
        <w:t>потенциально опасных участков места массового пребывания людей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7"/>
        <w:gridCol w:w="1875"/>
        <w:gridCol w:w="1563"/>
        <w:gridCol w:w="1563"/>
        <w:gridCol w:w="1563"/>
        <w:gridCol w:w="1264"/>
        <w:gridCol w:w="1264"/>
      </w:tblGrid>
      <w:tr w:rsidR="0042042A" w:rsidRPr="000D6C9C" w:rsidTr="0042042A">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 xml:space="preserve">N </w:t>
            </w:r>
            <w:proofErr w:type="gramStart"/>
            <w:r w:rsidRPr="000D6C9C">
              <w:rPr>
                <w:rFonts w:ascii="Courier New" w:hAnsi="Courier New" w:cs="Courier New"/>
                <w:sz w:val="20"/>
                <w:szCs w:val="20"/>
              </w:rPr>
              <w:t>п</w:t>
            </w:r>
            <w:proofErr w:type="gramEnd"/>
            <w:r w:rsidRPr="000D6C9C">
              <w:rPr>
                <w:rFonts w:ascii="Courier New" w:hAnsi="Courier New" w:cs="Courier New"/>
                <w:sz w:val="20"/>
                <w:szCs w:val="20"/>
              </w:rPr>
              <w:t>/п</w:t>
            </w: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jc w:val="center"/>
              <w:rPr>
                <w:rFonts w:ascii="Courier New" w:hAnsi="Courier New" w:cs="Courier New"/>
                <w:sz w:val="20"/>
                <w:szCs w:val="20"/>
              </w:rPr>
            </w:pPr>
            <w:r w:rsidRPr="000D6C9C">
              <w:rPr>
                <w:rFonts w:ascii="Courier New" w:hAnsi="Courier New" w:cs="Courier New"/>
                <w:sz w:val="20"/>
                <w:szCs w:val="20"/>
              </w:rPr>
              <w:t>Компенсационные мероприятия</w:t>
            </w:r>
          </w:p>
        </w:tc>
      </w:tr>
      <w:tr w:rsidR="0042042A" w:rsidRPr="000D6C9C" w:rsidTr="0042042A">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42042A" w:rsidRPr="000D6C9C" w:rsidRDefault="0042042A" w:rsidP="0042042A">
            <w:pPr>
              <w:widowControl w:val="0"/>
              <w:autoSpaceDE w:val="0"/>
              <w:autoSpaceDN w:val="0"/>
              <w:adjustRightInd w:val="0"/>
              <w:rPr>
                <w:rFonts w:ascii="Courier New" w:hAnsi="Courier New" w:cs="Courier New"/>
                <w:sz w:val="20"/>
                <w:szCs w:val="20"/>
              </w:rPr>
            </w:pPr>
          </w:p>
        </w:tc>
      </w:tr>
    </w:tbl>
    <w:p w:rsidR="0042042A" w:rsidRPr="00565184" w:rsidRDefault="0042042A" w:rsidP="0042042A">
      <w:pPr>
        <w:widowControl w:val="0"/>
        <w:autoSpaceDE w:val="0"/>
        <w:autoSpaceDN w:val="0"/>
        <w:adjustRightInd w:val="0"/>
        <w:jc w:val="both"/>
        <w:rPr>
          <w:sz w:val="20"/>
          <w:szCs w:val="20"/>
        </w:rPr>
      </w:pPr>
    </w:p>
    <w:p w:rsidR="0042042A" w:rsidRPr="00565184" w:rsidRDefault="0042042A" w:rsidP="0042042A">
      <w:pPr>
        <w:pStyle w:val="ConsPlusNonformat"/>
        <w:jc w:val="both"/>
      </w:pPr>
      <w:r w:rsidRPr="00565184">
        <w:t xml:space="preserve">    13.  Выводы  о  надежности  охраны  места  массового пребывания людей и</w:t>
      </w:r>
    </w:p>
    <w:p w:rsidR="0042042A" w:rsidRPr="00565184" w:rsidRDefault="0042042A" w:rsidP="0042042A">
      <w:pPr>
        <w:pStyle w:val="ConsPlusNonformat"/>
        <w:jc w:val="both"/>
      </w:pPr>
      <w:r w:rsidRPr="00565184">
        <w:t>рекомендации по укреплению его антитеррористической защищенности:</w:t>
      </w:r>
    </w:p>
    <w:p w:rsidR="0042042A" w:rsidRPr="00565184" w:rsidRDefault="0042042A" w:rsidP="0042042A">
      <w:pPr>
        <w:pStyle w:val="ConsPlusNonformat"/>
        <w:jc w:val="both"/>
      </w:pPr>
      <w:r w:rsidRPr="00565184">
        <w:t xml:space="preserve">    а) ___________________________________________________________________;</w:t>
      </w:r>
    </w:p>
    <w:p w:rsidR="0042042A" w:rsidRPr="00565184" w:rsidRDefault="0042042A" w:rsidP="0042042A">
      <w:pPr>
        <w:pStyle w:val="ConsPlusNonformat"/>
        <w:jc w:val="both"/>
      </w:pPr>
      <w:r w:rsidRPr="00565184">
        <w:t xml:space="preserve">        (выводы о надежности охраны и способности противостоять попыткам совершения террористических актов и иных противоправных действий)</w:t>
      </w:r>
    </w:p>
    <w:p w:rsidR="0042042A" w:rsidRPr="00565184" w:rsidRDefault="0042042A" w:rsidP="0042042A">
      <w:pPr>
        <w:pStyle w:val="ConsPlusNonformat"/>
        <w:jc w:val="both"/>
      </w:pPr>
      <w:r w:rsidRPr="00565184">
        <w:t xml:space="preserve">    б) ___________________________________________________________________;</w:t>
      </w:r>
    </w:p>
    <w:p w:rsidR="0042042A" w:rsidRPr="00565184" w:rsidRDefault="0042042A" w:rsidP="0042042A">
      <w:pPr>
        <w:pStyle w:val="ConsPlusNonformat"/>
        <w:jc w:val="both"/>
      </w:pPr>
      <w:r w:rsidRPr="00565184">
        <w:t xml:space="preserve">              (первоочередные, неотложные мероприятия, направленные на обеспечение антитеррористической защищенности, устранение выявленных недостатков)</w:t>
      </w:r>
    </w:p>
    <w:p w:rsidR="0042042A" w:rsidRPr="00565184" w:rsidRDefault="0042042A" w:rsidP="0042042A">
      <w:pPr>
        <w:pStyle w:val="ConsPlusNonformat"/>
        <w:jc w:val="both"/>
      </w:pPr>
      <w:r w:rsidRPr="00565184">
        <w:t xml:space="preserve">    в) ____________________________________________________________________</w:t>
      </w:r>
    </w:p>
    <w:p w:rsidR="0042042A" w:rsidRPr="00565184" w:rsidRDefault="0042042A" w:rsidP="0042042A">
      <w:pPr>
        <w:pStyle w:val="ConsPlusNonformat"/>
        <w:jc w:val="both"/>
      </w:pPr>
      <w:r w:rsidRPr="00565184">
        <w:t xml:space="preserve">                 (требуемое финансирование обеспечения мероприятий по антитеррористической защищенности места массового пребывания людей)</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14. Дополнительная информация</w:t>
      </w: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(дополнительная информация с учетом особенностей места массового пребывания людей)</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 xml:space="preserve">    Приложения: 1. Акт обследования места массового пребывания людей.</w:t>
      </w:r>
    </w:p>
    <w:p w:rsidR="0042042A" w:rsidRPr="00565184" w:rsidRDefault="0042042A" w:rsidP="0042042A">
      <w:pPr>
        <w:pStyle w:val="ConsPlusNonformat"/>
        <w:jc w:val="both"/>
      </w:pPr>
      <w:r w:rsidRPr="00565184">
        <w:t xml:space="preserve">                2. План-схема места массового пребывания людей с  привязкой</w:t>
      </w:r>
    </w:p>
    <w:p w:rsidR="0042042A" w:rsidRPr="00565184" w:rsidRDefault="0042042A" w:rsidP="0042042A">
      <w:pPr>
        <w:pStyle w:val="ConsPlusNonformat"/>
        <w:jc w:val="both"/>
      </w:pPr>
      <w:r w:rsidRPr="00565184">
        <w:t xml:space="preserve">                   к местности  и  с   указанием   расположения   объектов,</w:t>
      </w:r>
    </w:p>
    <w:p w:rsidR="0042042A" w:rsidRPr="00565184" w:rsidRDefault="0042042A" w:rsidP="0042042A">
      <w:pPr>
        <w:pStyle w:val="ConsPlusNonformat"/>
        <w:jc w:val="both"/>
      </w:pPr>
      <w:r w:rsidRPr="00565184">
        <w:t xml:space="preserve">                   </w:t>
      </w:r>
      <w:proofErr w:type="gramStart"/>
      <w:r w:rsidRPr="00565184">
        <w:t>находящихся</w:t>
      </w:r>
      <w:proofErr w:type="gramEnd"/>
      <w:r w:rsidRPr="00565184">
        <w:t xml:space="preserve">  на  территории  места  массового пребывания</w:t>
      </w:r>
    </w:p>
    <w:p w:rsidR="0042042A" w:rsidRPr="00565184" w:rsidRDefault="0042042A" w:rsidP="0042042A">
      <w:pPr>
        <w:pStyle w:val="ConsPlusNonformat"/>
        <w:jc w:val="both"/>
      </w:pPr>
      <w:r w:rsidRPr="00565184">
        <w:t xml:space="preserve">                   людей  и  в  непосредственной  близости  к  нему, постов</w:t>
      </w:r>
    </w:p>
    <w:p w:rsidR="0042042A" w:rsidRPr="00565184" w:rsidRDefault="0042042A" w:rsidP="0042042A">
      <w:pPr>
        <w:pStyle w:val="ConsPlusNonformat"/>
        <w:jc w:val="both"/>
      </w:pPr>
      <w:r w:rsidRPr="00565184">
        <w:t xml:space="preserve">                   охраны,   маршрутов   патрулирования   нарядов  полиции,</w:t>
      </w:r>
    </w:p>
    <w:p w:rsidR="0042042A" w:rsidRPr="00565184" w:rsidRDefault="0042042A" w:rsidP="0042042A">
      <w:pPr>
        <w:pStyle w:val="ConsPlusNonformat"/>
        <w:jc w:val="both"/>
      </w:pPr>
      <w:r w:rsidRPr="00565184">
        <w:t xml:space="preserve">                   расположения инженерно-технических средств, расположения</w:t>
      </w:r>
    </w:p>
    <w:p w:rsidR="0042042A" w:rsidRPr="00565184" w:rsidRDefault="0042042A" w:rsidP="0042042A">
      <w:pPr>
        <w:pStyle w:val="ConsPlusNonformat"/>
        <w:jc w:val="both"/>
      </w:pPr>
      <w:r w:rsidRPr="00565184">
        <w:t xml:space="preserve">                   произведений  монументального  искусства,   мест  отдыха</w:t>
      </w:r>
    </w:p>
    <w:p w:rsidR="0042042A" w:rsidRPr="00565184" w:rsidRDefault="0042042A" w:rsidP="0042042A">
      <w:pPr>
        <w:pStyle w:val="ConsPlusNonformat"/>
        <w:jc w:val="both"/>
      </w:pPr>
      <w:r w:rsidRPr="00565184">
        <w:t xml:space="preserve">                   (лавочек, скамеек, детских площадок, летних кафе и др.),</w:t>
      </w:r>
    </w:p>
    <w:p w:rsidR="0042042A" w:rsidRPr="00565184" w:rsidRDefault="0042042A" w:rsidP="0042042A">
      <w:pPr>
        <w:pStyle w:val="ConsPlusNonformat"/>
        <w:jc w:val="both"/>
      </w:pPr>
      <w:r w:rsidRPr="00565184">
        <w:t xml:space="preserve">                   мусорных контейнеров.</w:t>
      </w:r>
    </w:p>
    <w:p w:rsidR="0042042A" w:rsidRPr="00565184" w:rsidRDefault="0042042A" w:rsidP="0042042A">
      <w:pPr>
        <w:pStyle w:val="ConsPlusNonformat"/>
        <w:jc w:val="both"/>
      </w:pPr>
      <w:r w:rsidRPr="00565184">
        <w:t xml:space="preserve">                3. Схемы  коммуникаций  места  массового  пребывания  людей</w:t>
      </w:r>
    </w:p>
    <w:p w:rsidR="0042042A" w:rsidRPr="00565184" w:rsidRDefault="0042042A" w:rsidP="0042042A">
      <w:pPr>
        <w:pStyle w:val="ConsPlusNonformat"/>
        <w:jc w:val="both"/>
      </w:pPr>
      <w:r w:rsidRPr="00565184">
        <w:t xml:space="preserve">                   (водоснабжения, электроснабжения, газоснабжения и др.).</w:t>
      </w:r>
    </w:p>
    <w:p w:rsidR="0042042A" w:rsidRPr="00565184" w:rsidRDefault="0042042A" w:rsidP="0042042A">
      <w:pPr>
        <w:pStyle w:val="ConsPlusNonformat"/>
        <w:jc w:val="both"/>
      </w:pPr>
      <w:r w:rsidRPr="00565184">
        <w:t xml:space="preserve">                4. Инструкция по эвакуации людей.</w:t>
      </w:r>
    </w:p>
    <w:p w:rsidR="0042042A" w:rsidRPr="00565184" w:rsidRDefault="0042042A" w:rsidP="0042042A">
      <w:pPr>
        <w:pStyle w:val="ConsPlusNonformat"/>
        <w:jc w:val="both"/>
      </w:pPr>
      <w:r w:rsidRPr="00565184">
        <w:t xml:space="preserve">                5. Лист учета корректировок.</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___________________________________________________________________________</w:t>
      </w:r>
    </w:p>
    <w:p w:rsidR="0042042A" w:rsidRPr="00565184" w:rsidRDefault="0042042A" w:rsidP="0042042A">
      <w:pPr>
        <w:pStyle w:val="ConsPlusNonformat"/>
        <w:jc w:val="both"/>
      </w:pPr>
      <w:r w:rsidRPr="00565184">
        <w:t xml:space="preserve">            (правообладатель места массового пребывания людей)</w:t>
      </w:r>
    </w:p>
    <w:p w:rsidR="0042042A" w:rsidRPr="00565184" w:rsidRDefault="0042042A" w:rsidP="0042042A">
      <w:pPr>
        <w:pStyle w:val="ConsPlusNonformat"/>
        <w:jc w:val="both"/>
      </w:pPr>
      <w:r w:rsidRPr="00565184">
        <w:t>________________________________ __________________________________________</w:t>
      </w:r>
    </w:p>
    <w:p w:rsidR="0042042A" w:rsidRPr="00565184" w:rsidRDefault="0042042A" w:rsidP="0042042A">
      <w:pPr>
        <w:pStyle w:val="ConsPlusNonformat"/>
        <w:jc w:val="both"/>
      </w:pPr>
      <w:r w:rsidRPr="00565184">
        <w:t xml:space="preserve">            (подпись)                            (ф.и.о.)</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Составлен "__" ____________ 20__ г.</w:t>
      </w:r>
    </w:p>
    <w:p w:rsidR="0042042A" w:rsidRPr="00565184" w:rsidRDefault="0042042A" w:rsidP="0042042A">
      <w:pPr>
        <w:pStyle w:val="ConsPlusNonformat"/>
        <w:jc w:val="both"/>
      </w:pPr>
    </w:p>
    <w:p w:rsidR="0042042A" w:rsidRPr="00565184" w:rsidRDefault="0042042A" w:rsidP="0042042A">
      <w:pPr>
        <w:pStyle w:val="ConsPlusNonformat"/>
        <w:jc w:val="both"/>
      </w:pPr>
      <w:r w:rsidRPr="00565184">
        <w:t>Актуализирован "__" _________ 20__ г.</w:t>
      </w:r>
    </w:p>
    <w:p w:rsidR="00291460" w:rsidRPr="00565184" w:rsidRDefault="00291460" w:rsidP="0042042A">
      <w:pPr>
        <w:jc w:val="center"/>
        <w:rPr>
          <w:rFonts w:ascii="Times New Roman" w:hAnsi="Times New Roman" w:cs="Times New Roman"/>
          <w:color w:val="000000" w:themeColor="text1"/>
          <w:sz w:val="20"/>
          <w:szCs w:val="20"/>
        </w:rPr>
      </w:pPr>
    </w:p>
    <w:p w:rsidR="00291460" w:rsidRDefault="00291460" w:rsidP="00B67EAD">
      <w:pPr>
        <w:jc w:val="both"/>
        <w:rPr>
          <w:rFonts w:ascii="Times New Roman" w:hAnsi="Times New Roman" w:cs="Times New Roman"/>
          <w:color w:val="000000" w:themeColor="text1"/>
          <w:sz w:val="24"/>
          <w:szCs w:val="24"/>
        </w:rPr>
      </w:pPr>
    </w:p>
    <w:p w:rsidR="00291460" w:rsidRDefault="00291460" w:rsidP="00B67EAD">
      <w:pPr>
        <w:jc w:val="both"/>
        <w:rPr>
          <w:rFonts w:ascii="Times New Roman" w:hAnsi="Times New Roman" w:cs="Times New Roman"/>
          <w:color w:val="000000" w:themeColor="text1"/>
          <w:sz w:val="24"/>
          <w:szCs w:val="24"/>
        </w:rPr>
      </w:pPr>
    </w:p>
    <w:p w:rsidR="00291460" w:rsidRDefault="00291460" w:rsidP="00B67EAD">
      <w:pPr>
        <w:jc w:val="both"/>
        <w:rPr>
          <w:rFonts w:ascii="Times New Roman" w:hAnsi="Times New Roman" w:cs="Times New Roman"/>
          <w:color w:val="000000" w:themeColor="text1"/>
          <w:sz w:val="24"/>
          <w:szCs w:val="24"/>
        </w:rPr>
      </w:pPr>
    </w:p>
    <w:p w:rsidR="009873F6" w:rsidRDefault="009873F6" w:rsidP="009873F6">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5D0E">
        <w:rPr>
          <w:rFonts w:ascii="Times New Roman" w:hAnsi="Times New Roman" w:cs="Times New Roman"/>
          <w:sz w:val="28"/>
          <w:szCs w:val="28"/>
        </w:rPr>
        <w:t xml:space="preserve">    </w:t>
      </w:r>
      <w:r w:rsidRPr="00713DFA">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713DFA">
        <w:rPr>
          <w:rFonts w:ascii="Times New Roman" w:hAnsi="Times New Roman" w:cs="Times New Roman"/>
          <w:sz w:val="28"/>
          <w:szCs w:val="28"/>
        </w:rPr>
        <w:t xml:space="preserve"> к постановлению</w:t>
      </w:r>
    </w:p>
    <w:p w:rsidR="009873F6" w:rsidRPr="00713DFA" w:rsidRDefault="009873F6" w:rsidP="009873F6">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администрации Енисейского района</w:t>
      </w:r>
    </w:p>
    <w:p w:rsidR="009873F6" w:rsidRDefault="009873F6" w:rsidP="009873F6">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от «__»______2016 № _____</w:t>
      </w:r>
    </w:p>
    <w:p w:rsidR="00EF195A" w:rsidRDefault="00EF195A" w:rsidP="009873F6">
      <w:pPr>
        <w:pStyle w:val="aa"/>
        <w:jc w:val="center"/>
        <w:rPr>
          <w:rFonts w:ascii="Times New Roman" w:hAnsi="Times New Roman" w:cs="Times New Roman"/>
          <w:sz w:val="24"/>
          <w:szCs w:val="24"/>
        </w:rPr>
      </w:pPr>
    </w:p>
    <w:p w:rsidR="009873F6" w:rsidRPr="00F67377" w:rsidRDefault="009873F6" w:rsidP="009873F6">
      <w:pPr>
        <w:pStyle w:val="aa"/>
        <w:jc w:val="center"/>
        <w:rPr>
          <w:rFonts w:ascii="Times New Roman" w:hAnsi="Times New Roman" w:cs="Times New Roman"/>
          <w:sz w:val="24"/>
          <w:szCs w:val="24"/>
        </w:rPr>
      </w:pPr>
      <w:r>
        <w:rPr>
          <w:rFonts w:ascii="Times New Roman" w:hAnsi="Times New Roman" w:cs="Times New Roman"/>
          <w:sz w:val="24"/>
          <w:szCs w:val="24"/>
        </w:rPr>
        <w:t>ПЕРЕЧЕНЬ</w:t>
      </w:r>
    </w:p>
    <w:p w:rsidR="009873F6" w:rsidRDefault="009873F6" w:rsidP="009873F6">
      <w:pPr>
        <w:pStyle w:val="aa"/>
        <w:jc w:val="center"/>
        <w:rPr>
          <w:rStyle w:val="blk"/>
          <w:rFonts w:ascii="Times New Roman" w:hAnsi="Times New Roman"/>
          <w:sz w:val="24"/>
          <w:szCs w:val="24"/>
        </w:rPr>
      </w:pPr>
      <w:r w:rsidRPr="00F67377">
        <w:rPr>
          <w:rFonts w:ascii="Times New Roman" w:hAnsi="Times New Roman" w:cs="Times New Roman"/>
          <w:sz w:val="24"/>
          <w:szCs w:val="24"/>
        </w:rPr>
        <w:t>объектов антитеррористической защиты с массовым пребыванием людей</w:t>
      </w:r>
      <w:r w:rsidR="008C5D0E">
        <w:rPr>
          <w:rFonts w:ascii="Times New Roman" w:hAnsi="Times New Roman" w:cs="Times New Roman"/>
          <w:sz w:val="24"/>
          <w:szCs w:val="24"/>
        </w:rPr>
        <w:t>,</w:t>
      </w:r>
      <w:r w:rsidRPr="00F67377">
        <w:rPr>
          <w:rFonts w:ascii="Times New Roman" w:hAnsi="Times New Roman" w:cs="Times New Roman"/>
          <w:sz w:val="24"/>
          <w:szCs w:val="24"/>
        </w:rPr>
        <w:t xml:space="preserve"> </w:t>
      </w:r>
      <w:r w:rsidR="0019261E">
        <w:rPr>
          <w:rFonts w:ascii="Times New Roman" w:hAnsi="Times New Roman" w:cs="Times New Roman"/>
          <w:sz w:val="24"/>
          <w:szCs w:val="24"/>
        </w:rPr>
        <w:t xml:space="preserve"> </w:t>
      </w:r>
      <w:r w:rsidRPr="00F67377">
        <w:rPr>
          <w:rFonts w:ascii="Times New Roman" w:hAnsi="Times New Roman" w:cs="Times New Roman"/>
          <w:sz w:val="24"/>
          <w:szCs w:val="24"/>
        </w:rPr>
        <w:t>расположенных на территории Енисейского района</w:t>
      </w:r>
      <w:r w:rsidR="0019261E">
        <w:rPr>
          <w:rFonts w:ascii="Times New Roman" w:hAnsi="Times New Roman" w:cs="Times New Roman"/>
          <w:sz w:val="24"/>
          <w:szCs w:val="24"/>
        </w:rPr>
        <w:t>,</w:t>
      </w:r>
      <w:r w:rsidR="0019261E" w:rsidRPr="0019261E">
        <w:rPr>
          <w:rStyle w:val="blk"/>
          <w:rFonts w:ascii="Times New Roman" w:hAnsi="Times New Roman"/>
          <w:sz w:val="28"/>
          <w:szCs w:val="28"/>
        </w:rPr>
        <w:t xml:space="preserve"> </w:t>
      </w:r>
      <w:r w:rsidR="0019261E" w:rsidRPr="0019261E">
        <w:rPr>
          <w:rStyle w:val="blk"/>
          <w:rFonts w:ascii="Times New Roman" w:hAnsi="Times New Roman"/>
          <w:sz w:val="24"/>
          <w:szCs w:val="24"/>
        </w:rPr>
        <w:t>подлежащих обязательной охране полицией</w:t>
      </w:r>
    </w:p>
    <w:p w:rsidR="0012759A" w:rsidRPr="00F67377" w:rsidRDefault="0012759A" w:rsidP="009873F6">
      <w:pPr>
        <w:pStyle w:val="aa"/>
        <w:jc w:val="center"/>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675"/>
        <w:gridCol w:w="5529"/>
        <w:gridCol w:w="1701"/>
        <w:gridCol w:w="1559"/>
      </w:tblGrid>
      <w:tr w:rsidR="009873F6" w:rsidRPr="0012759A" w:rsidTr="00ED407B">
        <w:tc>
          <w:tcPr>
            <w:tcW w:w="675" w:type="dxa"/>
            <w:shd w:val="clear" w:color="auto" w:fill="auto"/>
            <w:vAlign w:val="center"/>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 xml:space="preserve">№ </w:t>
            </w:r>
            <w:proofErr w:type="gramStart"/>
            <w:r w:rsidRPr="0012759A">
              <w:rPr>
                <w:rFonts w:ascii="Times New Roman" w:hAnsi="Times New Roman" w:cs="Times New Roman"/>
              </w:rPr>
              <w:t>п</w:t>
            </w:r>
            <w:proofErr w:type="gramEnd"/>
            <w:r w:rsidRPr="0012759A">
              <w:rPr>
                <w:rFonts w:ascii="Times New Roman" w:hAnsi="Times New Roman" w:cs="Times New Roman"/>
              </w:rPr>
              <w:t>/п</w:t>
            </w:r>
          </w:p>
        </w:tc>
        <w:tc>
          <w:tcPr>
            <w:tcW w:w="5529" w:type="dxa"/>
            <w:shd w:val="clear" w:color="auto" w:fill="auto"/>
            <w:vAlign w:val="center"/>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Наименование учреждения</w:t>
            </w:r>
          </w:p>
        </w:tc>
        <w:tc>
          <w:tcPr>
            <w:tcW w:w="1701" w:type="dxa"/>
            <w:shd w:val="clear" w:color="auto" w:fill="auto"/>
            <w:vAlign w:val="center"/>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Количество человек</w:t>
            </w:r>
          </w:p>
        </w:tc>
        <w:tc>
          <w:tcPr>
            <w:tcW w:w="1559" w:type="dxa"/>
            <w:shd w:val="clear" w:color="auto" w:fill="auto"/>
            <w:vAlign w:val="center"/>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Категория</w:t>
            </w:r>
          </w:p>
        </w:tc>
      </w:tr>
      <w:tr w:rsidR="009873F6" w:rsidRPr="0012759A" w:rsidTr="00ED407B">
        <w:tc>
          <w:tcPr>
            <w:tcW w:w="9464" w:type="dxa"/>
            <w:gridSpan w:val="4"/>
            <w:shd w:val="clear" w:color="auto" w:fill="auto"/>
          </w:tcPr>
          <w:p w:rsidR="009873F6" w:rsidRPr="0012759A" w:rsidRDefault="009873F6" w:rsidP="0019261E">
            <w:pPr>
              <w:jc w:val="center"/>
              <w:rPr>
                <w:rFonts w:ascii="Times New Roman" w:hAnsi="Times New Roman" w:cs="Times New Roman"/>
                <w:b/>
              </w:rPr>
            </w:pPr>
            <w:r w:rsidRPr="0012759A">
              <w:rPr>
                <w:rFonts w:ascii="Times New Roman" w:hAnsi="Times New Roman" w:cs="Times New Roman"/>
                <w:b/>
                <w:lang w:val="en-US"/>
              </w:rPr>
              <w:t>I</w:t>
            </w:r>
            <w:r w:rsidRPr="0012759A">
              <w:rPr>
                <w:rFonts w:ascii="Times New Roman" w:hAnsi="Times New Roman" w:cs="Times New Roman"/>
                <w:b/>
              </w:rPr>
              <w:t xml:space="preserve">. </w:t>
            </w:r>
            <w:r w:rsidR="0019261E" w:rsidRPr="0012759A">
              <w:rPr>
                <w:rFonts w:ascii="Times New Roman" w:hAnsi="Times New Roman" w:cs="Times New Roman"/>
                <w:b/>
              </w:rPr>
              <w:t>МКУ «</w:t>
            </w:r>
            <w:r w:rsidRPr="0012759A">
              <w:rPr>
                <w:rFonts w:ascii="Times New Roman" w:hAnsi="Times New Roman" w:cs="Times New Roman"/>
                <w:b/>
              </w:rPr>
              <w:t>Управление образования Енисейского района</w:t>
            </w:r>
            <w:r w:rsidR="0019261E" w:rsidRPr="0012759A">
              <w:rPr>
                <w:rFonts w:ascii="Times New Roman" w:hAnsi="Times New Roman" w:cs="Times New Roman"/>
                <w:b/>
              </w:rPr>
              <w:t>»</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Абалаковский</w:t>
            </w:r>
            <w:proofErr w:type="spellEnd"/>
            <w:r w:rsidRPr="0012759A">
              <w:rPr>
                <w:rFonts w:ascii="Times New Roman" w:hAnsi="Times New Roman" w:cs="Times New Roman"/>
              </w:rPr>
              <w:t xml:space="preserve"> детский сад №1</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109</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Верхнепашинский</w:t>
            </w:r>
            <w:proofErr w:type="spellEnd"/>
            <w:r w:rsidRPr="0012759A">
              <w:rPr>
                <w:rFonts w:ascii="Times New Roman" w:hAnsi="Times New Roman" w:cs="Times New Roman"/>
              </w:rPr>
              <w:t xml:space="preserve"> детский сад №7</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152</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Верхнепашинский</w:t>
            </w:r>
            <w:proofErr w:type="spellEnd"/>
            <w:r w:rsidRPr="0012759A">
              <w:rPr>
                <w:rFonts w:ascii="Times New Roman" w:hAnsi="Times New Roman" w:cs="Times New Roman"/>
              </w:rPr>
              <w:t xml:space="preserve"> детский сад №8</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54</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МБДОУ Высокогорский детский сад №2</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53</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Новокаргинский</w:t>
            </w:r>
            <w:proofErr w:type="spellEnd"/>
            <w:r w:rsidRPr="0012759A">
              <w:rPr>
                <w:rFonts w:ascii="Times New Roman" w:hAnsi="Times New Roman" w:cs="Times New Roman"/>
              </w:rPr>
              <w:t xml:space="preserve"> детский сад №20</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75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Новоназимовский</w:t>
            </w:r>
            <w:proofErr w:type="spellEnd"/>
            <w:r w:rsidRPr="0012759A">
              <w:rPr>
                <w:rFonts w:ascii="Times New Roman" w:hAnsi="Times New Roman" w:cs="Times New Roman"/>
              </w:rPr>
              <w:t xml:space="preserve"> детский сад №5</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76</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МБДОУ Озерновский детский сад №6</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149</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Подтесовский</w:t>
            </w:r>
            <w:proofErr w:type="spellEnd"/>
            <w:r w:rsidRPr="0012759A">
              <w:rPr>
                <w:rFonts w:ascii="Times New Roman" w:hAnsi="Times New Roman" w:cs="Times New Roman"/>
              </w:rPr>
              <w:t xml:space="preserve"> детский сад №19</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95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Подтесовский</w:t>
            </w:r>
            <w:proofErr w:type="spellEnd"/>
            <w:r w:rsidRPr="0012759A">
              <w:rPr>
                <w:rFonts w:ascii="Times New Roman" w:hAnsi="Times New Roman" w:cs="Times New Roman"/>
              </w:rPr>
              <w:t xml:space="preserve"> детский сад №28</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67</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Подтесовский</w:t>
            </w:r>
            <w:proofErr w:type="spellEnd"/>
            <w:r w:rsidRPr="0012759A">
              <w:rPr>
                <w:rFonts w:ascii="Times New Roman" w:hAnsi="Times New Roman" w:cs="Times New Roman"/>
              </w:rPr>
              <w:t xml:space="preserve"> детский сад №29</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115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МБДОУ </w:t>
            </w:r>
            <w:proofErr w:type="spellStart"/>
            <w:r w:rsidRPr="0012759A">
              <w:rPr>
                <w:rFonts w:ascii="Times New Roman" w:hAnsi="Times New Roman" w:cs="Times New Roman"/>
              </w:rPr>
              <w:t>Ярцевский</w:t>
            </w:r>
            <w:proofErr w:type="spellEnd"/>
            <w:r w:rsidRPr="0012759A">
              <w:rPr>
                <w:rFonts w:ascii="Times New Roman" w:hAnsi="Times New Roman" w:cs="Times New Roman"/>
              </w:rPr>
              <w:t xml:space="preserve"> детский сад №3</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86</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Абалаковская</w:t>
            </w:r>
            <w:proofErr w:type="spellEnd"/>
            <w:r w:rsidRPr="0012759A">
              <w:rPr>
                <w:rFonts w:ascii="Times New Roman" w:hAnsi="Times New Roman" w:cs="Times New Roman"/>
              </w:rPr>
              <w:t xml:space="preserve"> СОШ№ 1</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182</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Безымянская</w:t>
            </w:r>
            <w:proofErr w:type="spellEnd"/>
            <w:r w:rsidRPr="0012759A">
              <w:rPr>
                <w:rFonts w:ascii="Times New Roman" w:hAnsi="Times New Roman" w:cs="Times New Roman"/>
              </w:rPr>
              <w:t xml:space="preserve"> СОШ № 28</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68</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Верхепашинская</w:t>
            </w:r>
            <w:proofErr w:type="spellEnd"/>
            <w:r w:rsidRPr="0012759A">
              <w:rPr>
                <w:rFonts w:ascii="Times New Roman" w:hAnsi="Times New Roman" w:cs="Times New Roman"/>
              </w:rPr>
              <w:t xml:space="preserve"> СОШ №2</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365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2</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МКОУ Высокогорская СОШ № 7</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100</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Епишинская</w:t>
            </w:r>
            <w:proofErr w:type="spellEnd"/>
            <w:r w:rsidRPr="0012759A">
              <w:rPr>
                <w:rFonts w:ascii="Times New Roman" w:hAnsi="Times New Roman" w:cs="Times New Roman"/>
              </w:rPr>
              <w:t xml:space="preserve"> СОШ № 6</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53</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Кривлякская</w:t>
            </w:r>
            <w:proofErr w:type="spellEnd"/>
            <w:r w:rsidRPr="0012759A">
              <w:rPr>
                <w:rFonts w:ascii="Times New Roman" w:hAnsi="Times New Roman" w:cs="Times New Roman"/>
              </w:rPr>
              <w:t xml:space="preserve"> СОШ № 3</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93</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Новокаргинская</w:t>
            </w:r>
            <w:proofErr w:type="spellEnd"/>
            <w:r w:rsidRPr="0012759A">
              <w:rPr>
                <w:rFonts w:ascii="Times New Roman" w:hAnsi="Times New Roman" w:cs="Times New Roman"/>
              </w:rPr>
              <w:t xml:space="preserve"> СОШ № 5</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151</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Новоназимовская</w:t>
            </w:r>
            <w:proofErr w:type="spellEnd"/>
            <w:r w:rsidRPr="0012759A">
              <w:rPr>
                <w:rFonts w:ascii="Times New Roman" w:hAnsi="Times New Roman" w:cs="Times New Roman"/>
              </w:rPr>
              <w:t xml:space="preserve"> СОШ № 4</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143</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Озерновская</w:t>
            </w:r>
            <w:proofErr w:type="spellEnd"/>
            <w:r w:rsidRPr="0012759A">
              <w:rPr>
                <w:rFonts w:ascii="Times New Roman" w:hAnsi="Times New Roman" w:cs="Times New Roman"/>
              </w:rPr>
              <w:t xml:space="preserve"> СОШ № 47</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345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2</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Потаповская</w:t>
            </w:r>
            <w:proofErr w:type="spellEnd"/>
            <w:r w:rsidRPr="0012759A">
              <w:rPr>
                <w:rFonts w:ascii="Times New Roman" w:hAnsi="Times New Roman" w:cs="Times New Roman"/>
              </w:rPr>
              <w:t xml:space="preserve"> СОШ № 8</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69</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Подгорновская</w:t>
            </w:r>
            <w:proofErr w:type="spellEnd"/>
            <w:r w:rsidRPr="0012759A">
              <w:rPr>
                <w:rFonts w:ascii="Times New Roman" w:hAnsi="Times New Roman" w:cs="Times New Roman"/>
              </w:rPr>
              <w:t xml:space="preserve"> СОШ № 17</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57</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Погодаевская</w:t>
            </w:r>
            <w:proofErr w:type="spellEnd"/>
            <w:r w:rsidRPr="0012759A">
              <w:rPr>
                <w:rFonts w:ascii="Times New Roman" w:hAnsi="Times New Roman" w:cs="Times New Roman"/>
              </w:rPr>
              <w:t xml:space="preserve"> СОШ № 18</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80</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Подтесовская</w:t>
            </w:r>
            <w:proofErr w:type="spellEnd"/>
            <w:r w:rsidRPr="0012759A">
              <w:rPr>
                <w:rFonts w:ascii="Times New Roman" w:hAnsi="Times New Roman" w:cs="Times New Roman"/>
              </w:rPr>
              <w:t xml:space="preserve"> СОШ № 46</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466</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2</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Усть-Кемская</w:t>
            </w:r>
            <w:proofErr w:type="spellEnd"/>
            <w:r w:rsidRPr="0012759A">
              <w:rPr>
                <w:rFonts w:ascii="Times New Roman" w:hAnsi="Times New Roman" w:cs="Times New Roman"/>
              </w:rPr>
              <w:t xml:space="preserve"> СОШ № 10</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155</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Шапкинская</w:t>
            </w:r>
            <w:proofErr w:type="spellEnd"/>
            <w:r w:rsidRPr="0012759A">
              <w:rPr>
                <w:rFonts w:ascii="Times New Roman" w:hAnsi="Times New Roman" w:cs="Times New Roman"/>
              </w:rPr>
              <w:t xml:space="preserve"> СОШ №11</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109</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 xml:space="preserve">МКОУ </w:t>
            </w:r>
            <w:proofErr w:type="spellStart"/>
            <w:r w:rsidRPr="0012759A">
              <w:rPr>
                <w:rFonts w:ascii="Times New Roman" w:hAnsi="Times New Roman" w:cs="Times New Roman"/>
              </w:rPr>
              <w:t>Ярцевская</w:t>
            </w:r>
            <w:proofErr w:type="spellEnd"/>
            <w:r w:rsidRPr="0012759A">
              <w:rPr>
                <w:rFonts w:ascii="Times New Roman" w:hAnsi="Times New Roman" w:cs="Times New Roman"/>
              </w:rPr>
              <w:t xml:space="preserve"> СОШ № 12</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208</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2</w:t>
            </w:r>
          </w:p>
        </w:tc>
      </w:tr>
      <w:tr w:rsidR="009873F6" w:rsidRPr="0012759A" w:rsidTr="00ED407B">
        <w:tc>
          <w:tcPr>
            <w:tcW w:w="675" w:type="dxa"/>
            <w:shd w:val="clear" w:color="auto" w:fill="auto"/>
          </w:tcPr>
          <w:p w:rsidR="009873F6" w:rsidRPr="0012759A" w:rsidRDefault="009873F6" w:rsidP="001B31FD">
            <w:pPr>
              <w:pStyle w:val="a9"/>
              <w:numPr>
                <w:ilvl w:val="0"/>
                <w:numId w:val="4"/>
              </w:numPr>
              <w:jc w:val="center"/>
              <w:rPr>
                <w:sz w:val="22"/>
                <w:szCs w:val="22"/>
              </w:rPr>
            </w:pPr>
          </w:p>
        </w:tc>
        <w:tc>
          <w:tcPr>
            <w:tcW w:w="5529" w:type="dxa"/>
            <w:shd w:val="clear" w:color="auto" w:fill="auto"/>
          </w:tcPr>
          <w:p w:rsidR="009873F6" w:rsidRPr="0012759A" w:rsidRDefault="009873F6" w:rsidP="001B31FD">
            <w:pPr>
              <w:rPr>
                <w:rFonts w:ascii="Times New Roman" w:hAnsi="Times New Roman" w:cs="Times New Roman"/>
              </w:rPr>
            </w:pPr>
            <w:r w:rsidRPr="0012759A">
              <w:rPr>
                <w:rFonts w:ascii="Times New Roman" w:hAnsi="Times New Roman" w:cs="Times New Roman"/>
              </w:rPr>
              <w:t>МКОУ Майская СОШ № 15</w:t>
            </w:r>
          </w:p>
        </w:tc>
        <w:tc>
          <w:tcPr>
            <w:tcW w:w="1701" w:type="dxa"/>
            <w:shd w:val="clear" w:color="auto" w:fill="auto"/>
          </w:tcPr>
          <w:p w:rsidR="009873F6" w:rsidRPr="0012759A" w:rsidRDefault="009873F6" w:rsidP="001B31FD">
            <w:pPr>
              <w:jc w:val="center"/>
              <w:rPr>
                <w:rFonts w:ascii="Times New Roman" w:hAnsi="Times New Roman" w:cs="Times New Roman"/>
              </w:rPr>
            </w:pPr>
            <w:r w:rsidRPr="0012759A">
              <w:rPr>
                <w:rFonts w:ascii="Times New Roman" w:hAnsi="Times New Roman" w:cs="Times New Roman"/>
              </w:rPr>
              <w:t>72</w:t>
            </w:r>
          </w:p>
        </w:tc>
        <w:tc>
          <w:tcPr>
            <w:tcW w:w="1559" w:type="dxa"/>
            <w:shd w:val="clear" w:color="auto" w:fill="auto"/>
          </w:tcPr>
          <w:p w:rsidR="009873F6" w:rsidRPr="0012759A" w:rsidRDefault="0019261E" w:rsidP="001B31FD">
            <w:pPr>
              <w:jc w:val="center"/>
              <w:rPr>
                <w:rFonts w:ascii="Times New Roman" w:hAnsi="Times New Roman" w:cs="Times New Roman"/>
              </w:rPr>
            </w:pPr>
            <w:r w:rsidRPr="0012759A">
              <w:rPr>
                <w:rFonts w:ascii="Times New Roman" w:hAnsi="Times New Roman" w:cs="Times New Roman"/>
              </w:rPr>
              <w:t>3</w:t>
            </w:r>
          </w:p>
        </w:tc>
      </w:tr>
      <w:tr w:rsidR="003A64E5" w:rsidRPr="0012759A" w:rsidTr="001B31FD">
        <w:tc>
          <w:tcPr>
            <w:tcW w:w="9464" w:type="dxa"/>
            <w:gridSpan w:val="4"/>
            <w:shd w:val="clear" w:color="auto" w:fill="auto"/>
          </w:tcPr>
          <w:p w:rsidR="003A64E5" w:rsidRPr="0012759A" w:rsidRDefault="003A64E5" w:rsidP="00703FB2">
            <w:pPr>
              <w:jc w:val="center"/>
              <w:rPr>
                <w:rFonts w:ascii="Times New Roman" w:hAnsi="Times New Roman" w:cs="Times New Roman"/>
              </w:rPr>
            </w:pPr>
            <w:r w:rsidRPr="0012759A">
              <w:rPr>
                <w:rFonts w:ascii="Times New Roman" w:hAnsi="Times New Roman" w:cs="Times New Roman"/>
                <w:b/>
                <w:lang w:val="en-US"/>
              </w:rPr>
              <w:t>II</w:t>
            </w:r>
            <w:r w:rsidRPr="0012759A">
              <w:rPr>
                <w:rFonts w:ascii="Times New Roman" w:hAnsi="Times New Roman" w:cs="Times New Roman"/>
                <w:b/>
              </w:rPr>
              <w:t>. МКУ «Комитет по культуре Енисейского района»</w:t>
            </w:r>
          </w:p>
        </w:tc>
      </w:tr>
      <w:tr w:rsidR="003A64E5" w:rsidRPr="0012759A" w:rsidTr="001B31FD">
        <w:tc>
          <w:tcPr>
            <w:tcW w:w="675" w:type="dxa"/>
            <w:shd w:val="clear" w:color="auto" w:fill="auto"/>
          </w:tcPr>
          <w:p w:rsidR="003A64E5" w:rsidRPr="0012759A" w:rsidRDefault="003A64E5" w:rsidP="003A64E5">
            <w:pPr>
              <w:pStyle w:val="a9"/>
              <w:numPr>
                <w:ilvl w:val="0"/>
                <w:numId w:val="4"/>
              </w:numPr>
              <w:jc w:val="center"/>
              <w:rPr>
                <w:sz w:val="22"/>
                <w:szCs w:val="22"/>
              </w:rPr>
            </w:pPr>
          </w:p>
        </w:tc>
        <w:tc>
          <w:tcPr>
            <w:tcW w:w="5529" w:type="dxa"/>
            <w:shd w:val="clear" w:color="auto" w:fill="auto"/>
          </w:tcPr>
          <w:p w:rsidR="003A64E5" w:rsidRPr="0012759A" w:rsidRDefault="003A64E5" w:rsidP="001B31FD">
            <w:pPr>
              <w:rPr>
                <w:rFonts w:ascii="Times New Roman" w:hAnsi="Times New Roman" w:cs="Times New Roman"/>
              </w:rPr>
            </w:pPr>
            <w:r w:rsidRPr="0012759A">
              <w:rPr>
                <w:rFonts w:ascii="Times New Roman" w:hAnsi="Times New Roman" w:cs="Times New Roman"/>
              </w:rPr>
              <w:t>с</w:t>
            </w:r>
            <w:proofErr w:type="gramStart"/>
            <w:r w:rsidRPr="0012759A">
              <w:rPr>
                <w:rFonts w:ascii="Times New Roman" w:hAnsi="Times New Roman" w:cs="Times New Roman"/>
              </w:rPr>
              <w:t>.О</w:t>
            </w:r>
            <w:proofErr w:type="gramEnd"/>
            <w:r w:rsidRPr="0012759A">
              <w:rPr>
                <w:rFonts w:ascii="Times New Roman" w:hAnsi="Times New Roman" w:cs="Times New Roman"/>
              </w:rPr>
              <w:t>зерное МБУК «Центр культуры» Енисейского района</w:t>
            </w:r>
          </w:p>
        </w:tc>
        <w:tc>
          <w:tcPr>
            <w:tcW w:w="1701" w:type="dxa"/>
            <w:shd w:val="clear" w:color="auto" w:fill="auto"/>
          </w:tcPr>
          <w:p w:rsidR="003A64E5" w:rsidRPr="0012759A" w:rsidRDefault="003A64E5" w:rsidP="001B31FD">
            <w:pPr>
              <w:jc w:val="center"/>
              <w:rPr>
                <w:rFonts w:ascii="Times New Roman" w:hAnsi="Times New Roman" w:cs="Times New Roman"/>
              </w:rPr>
            </w:pPr>
            <w:r w:rsidRPr="0012759A">
              <w:rPr>
                <w:rFonts w:ascii="Times New Roman" w:hAnsi="Times New Roman" w:cs="Times New Roman"/>
              </w:rPr>
              <w:t>250</w:t>
            </w:r>
          </w:p>
        </w:tc>
        <w:tc>
          <w:tcPr>
            <w:tcW w:w="1559" w:type="dxa"/>
            <w:shd w:val="clear" w:color="auto" w:fill="auto"/>
          </w:tcPr>
          <w:p w:rsidR="003A64E5" w:rsidRPr="0012759A" w:rsidRDefault="003A64E5" w:rsidP="001B31FD">
            <w:pPr>
              <w:jc w:val="center"/>
              <w:rPr>
                <w:rFonts w:ascii="Times New Roman" w:hAnsi="Times New Roman" w:cs="Times New Roman"/>
              </w:rPr>
            </w:pPr>
            <w:r w:rsidRPr="0012759A">
              <w:rPr>
                <w:rFonts w:ascii="Times New Roman" w:hAnsi="Times New Roman" w:cs="Times New Roman"/>
              </w:rPr>
              <w:t>2</w:t>
            </w:r>
          </w:p>
        </w:tc>
      </w:tr>
      <w:tr w:rsidR="003A64E5" w:rsidRPr="0012759A" w:rsidTr="001B31FD">
        <w:tc>
          <w:tcPr>
            <w:tcW w:w="675" w:type="dxa"/>
            <w:shd w:val="clear" w:color="auto" w:fill="auto"/>
          </w:tcPr>
          <w:p w:rsidR="003A64E5" w:rsidRPr="0012759A" w:rsidRDefault="003A64E5" w:rsidP="003A64E5">
            <w:pPr>
              <w:pStyle w:val="a9"/>
              <w:numPr>
                <w:ilvl w:val="0"/>
                <w:numId w:val="4"/>
              </w:numPr>
              <w:jc w:val="center"/>
              <w:rPr>
                <w:sz w:val="22"/>
                <w:szCs w:val="22"/>
                <w:lang w:val="en-US"/>
              </w:rPr>
            </w:pPr>
          </w:p>
        </w:tc>
        <w:tc>
          <w:tcPr>
            <w:tcW w:w="5529" w:type="dxa"/>
            <w:shd w:val="clear" w:color="auto" w:fill="auto"/>
          </w:tcPr>
          <w:p w:rsidR="003A64E5" w:rsidRPr="0012759A" w:rsidRDefault="003A64E5" w:rsidP="001B31FD">
            <w:pPr>
              <w:rPr>
                <w:rFonts w:ascii="Times New Roman" w:hAnsi="Times New Roman" w:cs="Times New Roman"/>
              </w:rPr>
            </w:pPr>
            <w:proofErr w:type="spellStart"/>
            <w:r w:rsidRPr="0012759A">
              <w:rPr>
                <w:rFonts w:ascii="Times New Roman" w:hAnsi="Times New Roman" w:cs="Times New Roman"/>
              </w:rPr>
              <w:t>п</w:t>
            </w:r>
            <w:proofErr w:type="gramStart"/>
            <w:r w:rsidRPr="0012759A">
              <w:rPr>
                <w:rFonts w:ascii="Times New Roman" w:hAnsi="Times New Roman" w:cs="Times New Roman"/>
              </w:rPr>
              <w:t>.П</w:t>
            </w:r>
            <w:proofErr w:type="gramEnd"/>
            <w:r w:rsidRPr="0012759A">
              <w:rPr>
                <w:rFonts w:ascii="Times New Roman" w:hAnsi="Times New Roman" w:cs="Times New Roman"/>
              </w:rPr>
              <w:t>одтесово</w:t>
            </w:r>
            <w:proofErr w:type="spellEnd"/>
            <w:r w:rsidRPr="0012759A">
              <w:rPr>
                <w:rFonts w:ascii="Times New Roman" w:hAnsi="Times New Roman" w:cs="Times New Roman"/>
              </w:rPr>
              <w:t xml:space="preserve"> МБУК «</w:t>
            </w:r>
            <w:proofErr w:type="spellStart"/>
            <w:r w:rsidRPr="0012759A">
              <w:rPr>
                <w:rFonts w:ascii="Times New Roman" w:hAnsi="Times New Roman" w:cs="Times New Roman"/>
              </w:rPr>
              <w:t>Подтесовский</w:t>
            </w:r>
            <w:proofErr w:type="spellEnd"/>
            <w:r w:rsidRPr="0012759A">
              <w:rPr>
                <w:rFonts w:ascii="Times New Roman" w:hAnsi="Times New Roman" w:cs="Times New Roman"/>
              </w:rPr>
              <w:t xml:space="preserve"> Дом культуры»</w:t>
            </w:r>
          </w:p>
        </w:tc>
        <w:tc>
          <w:tcPr>
            <w:tcW w:w="1701" w:type="dxa"/>
            <w:shd w:val="clear" w:color="auto" w:fill="auto"/>
          </w:tcPr>
          <w:p w:rsidR="003A64E5" w:rsidRPr="0012759A" w:rsidRDefault="003A64E5" w:rsidP="001B31FD">
            <w:pPr>
              <w:jc w:val="center"/>
              <w:rPr>
                <w:rFonts w:ascii="Times New Roman" w:hAnsi="Times New Roman" w:cs="Times New Roman"/>
              </w:rPr>
            </w:pPr>
            <w:r w:rsidRPr="0012759A">
              <w:rPr>
                <w:rFonts w:ascii="Times New Roman" w:hAnsi="Times New Roman" w:cs="Times New Roman"/>
              </w:rPr>
              <w:t>100</w:t>
            </w:r>
          </w:p>
        </w:tc>
        <w:tc>
          <w:tcPr>
            <w:tcW w:w="1559" w:type="dxa"/>
            <w:shd w:val="clear" w:color="auto" w:fill="auto"/>
          </w:tcPr>
          <w:p w:rsidR="003A64E5" w:rsidRPr="0012759A" w:rsidRDefault="003A64E5" w:rsidP="001B31FD">
            <w:pPr>
              <w:jc w:val="center"/>
              <w:rPr>
                <w:rFonts w:ascii="Times New Roman" w:hAnsi="Times New Roman" w:cs="Times New Roman"/>
              </w:rPr>
            </w:pPr>
            <w:r w:rsidRPr="0012759A">
              <w:rPr>
                <w:rFonts w:ascii="Times New Roman" w:hAnsi="Times New Roman" w:cs="Times New Roman"/>
              </w:rPr>
              <w:t>3</w:t>
            </w:r>
          </w:p>
        </w:tc>
      </w:tr>
      <w:tr w:rsidR="003A64E5" w:rsidRPr="0012759A" w:rsidTr="001B31FD">
        <w:tc>
          <w:tcPr>
            <w:tcW w:w="9464" w:type="dxa"/>
            <w:gridSpan w:val="4"/>
            <w:shd w:val="clear" w:color="auto" w:fill="auto"/>
          </w:tcPr>
          <w:p w:rsidR="003A64E5" w:rsidRPr="0012759A" w:rsidRDefault="003A64E5" w:rsidP="00703FB2">
            <w:pPr>
              <w:jc w:val="center"/>
              <w:rPr>
                <w:rFonts w:ascii="Times New Roman" w:hAnsi="Times New Roman" w:cs="Times New Roman"/>
              </w:rPr>
            </w:pPr>
            <w:r w:rsidRPr="0012759A">
              <w:rPr>
                <w:rFonts w:ascii="Times New Roman" w:hAnsi="Times New Roman" w:cs="Times New Roman"/>
                <w:b/>
                <w:lang w:val="en-US"/>
              </w:rPr>
              <w:t>III</w:t>
            </w:r>
            <w:r w:rsidRPr="0012759A">
              <w:rPr>
                <w:rFonts w:ascii="Times New Roman" w:hAnsi="Times New Roman" w:cs="Times New Roman"/>
                <w:b/>
              </w:rPr>
              <w:t>. КГБУЗ «Енисейская районная больница»</w:t>
            </w:r>
          </w:p>
        </w:tc>
      </w:tr>
      <w:tr w:rsidR="003A64E5" w:rsidRPr="00017260" w:rsidTr="001B31FD">
        <w:tc>
          <w:tcPr>
            <w:tcW w:w="675" w:type="dxa"/>
            <w:shd w:val="clear" w:color="auto" w:fill="auto"/>
          </w:tcPr>
          <w:p w:rsidR="003A64E5" w:rsidRPr="0012759A" w:rsidRDefault="003A64E5" w:rsidP="003A64E5">
            <w:pPr>
              <w:pStyle w:val="a9"/>
              <w:numPr>
                <w:ilvl w:val="0"/>
                <w:numId w:val="4"/>
              </w:numPr>
              <w:rPr>
                <w:sz w:val="22"/>
                <w:szCs w:val="22"/>
              </w:rPr>
            </w:pPr>
          </w:p>
        </w:tc>
        <w:tc>
          <w:tcPr>
            <w:tcW w:w="5529" w:type="dxa"/>
            <w:shd w:val="clear" w:color="auto" w:fill="auto"/>
          </w:tcPr>
          <w:p w:rsidR="003A64E5" w:rsidRPr="00017260" w:rsidRDefault="003A64E5" w:rsidP="001B31FD">
            <w:pPr>
              <w:rPr>
                <w:rFonts w:ascii="Times New Roman" w:hAnsi="Times New Roman" w:cs="Times New Roman"/>
              </w:rPr>
            </w:pPr>
            <w:proofErr w:type="spellStart"/>
            <w:r w:rsidRPr="00017260">
              <w:rPr>
                <w:rFonts w:ascii="Times New Roman" w:hAnsi="Times New Roman" w:cs="Times New Roman"/>
              </w:rPr>
              <w:t>Новокаргинская</w:t>
            </w:r>
            <w:proofErr w:type="spellEnd"/>
            <w:r w:rsidRPr="00017260">
              <w:rPr>
                <w:rFonts w:ascii="Times New Roman" w:hAnsi="Times New Roman" w:cs="Times New Roman"/>
              </w:rPr>
              <w:t xml:space="preserve"> участковая больница</w:t>
            </w:r>
          </w:p>
        </w:tc>
        <w:tc>
          <w:tcPr>
            <w:tcW w:w="1701" w:type="dxa"/>
            <w:shd w:val="clear" w:color="auto" w:fill="auto"/>
          </w:tcPr>
          <w:p w:rsidR="003A64E5" w:rsidRPr="00017260" w:rsidRDefault="003A64E5" w:rsidP="001B31FD">
            <w:pPr>
              <w:jc w:val="center"/>
              <w:rPr>
                <w:rFonts w:ascii="Times New Roman" w:hAnsi="Times New Roman" w:cs="Times New Roman"/>
              </w:rPr>
            </w:pPr>
            <w:r w:rsidRPr="00017260">
              <w:rPr>
                <w:rFonts w:ascii="Times New Roman" w:hAnsi="Times New Roman" w:cs="Times New Roman"/>
              </w:rPr>
              <w:t>Более 50 чел.</w:t>
            </w:r>
          </w:p>
        </w:tc>
        <w:tc>
          <w:tcPr>
            <w:tcW w:w="1559" w:type="dxa"/>
            <w:shd w:val="clear" w:color="auto" w:fill="auto"/>
          </w:tcPr>
          <w:p w:rsidR="003A64E5" w:rsidRPr="00017260" w:rsidRDefault="003A64E5" w:rsidP="001B31FD">
            <w:pPr>
              <w:jc w:val="center"/>
              <w:rPr>
                <w:rFonts w:ascii="Times New Roman" w:hAnsi="Times New Roman" w:cs="Times New Roman"/>
              </w:rPr>
            </w:pPr>
            <w:r w:rsidRPr="00017260">
              <w:rPr>
                <w:rFonts w:ascii="Times New Roman" w:hAnsi="Times New Roman" w:cs="Times New Roman"/>
              </w:rPr>
              <w:t>3</w:t>
            </w:r>
          </w:p>
        </w:tc>
      </w:tr>
      <w:tr w:rsidR="003A64E5" w:rsidRPr="00017260" w:rsidTr="001B31FD">
        <w:tc>
          <w:tcPr>
            <w:tcW w:w="675" w:type="dxa"/>
            <w:shd w:val="clear" w:color="auto" w:fill="auto"/>
          </w:tcPr>
          <w:p w:rsidR="003A64E5" w:rsidRPr="00017260" w:rsidRDefault="003A64E5" w:rsidP="003A64E5">
            <w:pPr>
              <w:pStyle w:val="a9"/>
              <w:numPr>
                <w:ilvl w:val="0"/>
                <w:numId w:val="4"/>
              </w:numPr>
              <w:rPr>
                <w:sz w:val="22"/>
                <w:szCs w:val="22"/>
                <w:lang w:val="en-US"/>
              </w:rPr>
            </w:pPr>
          </w:p>
        </w:tc>
        <w:tc>
          <w:tcPr>
            <w:tcW w:w="5529" w:type="dxa"/>
            <w:shd w:val="clear" w:color="auto" w:fill="auto"/>
          </w:tcPr>
          <w:p w:rsidR="003A64E5" w:rsidRPr="00017260" w:rsidRDefault="003A64E5" w:rsidP="001B31FD">
            <w:pPr>
              <w:rPr>
                <w:rFonts w:ascii="Times New Roman" w:hAnsi="Times New Roman" w:cs="Times New Roman"/>
                <w:lang w:val="en-US"/>
              </w:rPr>
            </w:pPr>
            <w:proofErr w:type="spellStart"/>
            <w:r w:rsidRPr="00017260">
              <w:rPr>
                <w:rFonts w:ascii="Times New Roman" w:hAnsi="Times New Roman" w:cs="Times New Roman"/>
              </w:rPr>
              <w:t>Подтёсовская</w:t>
            </w:r>
            <w:proofErr w:type="spellEnd"/>
            <w:r w:rsidRPr="00017260">
              <w:rPr>
                <w:rFonts w:ascii="Times New Roman" w:hAnsi="Times New Roman" w:cs="Times New Roman"/>
              </w:rPr>
              <w:t xml:space="preserve"> участковая больница</w:t>
            </w:r>
          </w:p>
        </w:tc>
        <w:tc>
          <w:tcPr>
            <w:tcW w:w="1701" w:type="dxa"/>
            <w:shd w:val="clear" w:color="auto" w:fill="auto"/>
          </w:tcPr>
          <w:p w:rsidR="003A64E5" w:rsidRPr="00017260" w:rsidRDefault="003A64E5" w:rsidP="001B31FD">
            <w:pPr>
              <w:jc w:val="center"/>
              <w:rPr>
                <w:rFonts w:ascii="Times New Roman" w:hAnsi="Times New Roman" w:cs="Times New Roman"/>
              </w:rPr>
            </w:pPr>
            <w:r w:rsidRPr="00017260">
              <w:rPr>
                <w:rFonts w:ascii="Times New Roman" w:hAnsi="Times New Roman" w:cs="Times New Roman"/>
              </w:rPr>
              <w:t>Более 50 чел.</w:t>
            </w:r>
          </w:p>
        </w:tc>
        <w:tc>
          <w:tcPr>
            <w:tcW w:w="1559" w:type="dxa"/>
            <w:shd w:val="clear" w:color="auto" w:fill="auto"/>
          </w:tcPr>
          <w:p w:rsidR="003A64E5" w:rsidRPr="00017260" w:rsidRDefault="003A64E5" w:rsidP="001B31FD">
            <w:pPr>
              <w:jc w:val="center"/>
              <w:rPr>
                <w:rFonts w:ascii="Times New Roman" w:hAnsi="Times New Roman" w:cs="Times New Roman"/>
              </w:rPr>
            </w:pPr>
            <w:r w:rsidRPr="00017260">
              <w:rPr>
                <w:rFonts w:ascii="Times New Roman" w:hAnsi="Times New Roman" w:cs="Times New Roman"/>
              </w:rPr>
              <w:t>3</w:t>
            </w:r>
          </w:p>
        </w:tc>
      </w:tr>
      <w:tr w:rsidR="003A64E5" w:rsidRPr="0012759A" w:rsidTr="001B31FD">
        <w:tc>
          <w:tcPr>
            <w:tcW w:w="675" w:type="dxa"/>
            <w:shd w:val="clear" w:color="auto" w:fill="auto"/>
          </w:tcPr>
          <w:p w:rsidR="003A64E5" w:rsidRPr="00017260" w:rsidRDefault="003A64E5" w:rsidP="003A64E5">
            <w:pPr>
              <w:pStyle w:val="a9"/>
              <w:numPr>
                <w:ilvl w:val="0"/>
                <w:numId w:val="4"/>
              </w:numPr>
              <w:rPr>
                <w:sz w:val="22"/>
                <w:szCs w:val="22"/>
                <w:lang w:val="en-US"/>
              </w:rPr>
            </w:pPr>
          </w:p>
        </w:tc>
        <w:tc>
          <w:tcPr>
            <w:tcW w:w="5529" w:type="dxa"/>
            <w:shd w:val="clear" w:color="auto" w:fill="auto"/>
          </w:tcPr>
          <w:p w:rsidR="003A64E5" w:rsidRPr="00017260" w:rsidRDefault="003A64E5" w:rsidP="001B31FD">
            <w:pPr>
              <w:rPr>
                <w:rFonts w:ascii="Times New Roman" w:hAnsi="Times New Roman" w:cs="Times New Roman"/>
                <w:lang w:val="en-US"/>
              </w:rPr>
            </w:pPr>
            <w:proofErr w:type="spellStart"/>
            <w:r w:rsidRPr="00017260">
              <w:rPr>
                <w:rFonts w:ascii="Times New Roman" w:hAnsi="Times New Roman" w:cs="Times New Roman"/>
              </w:rPr>
              <w:t>Ярцевскаяучастковая</w:t>
            </w:r>
            <w:proofErr w:type="spellEnd"/>
            <w:r w:rsidRPr="00017260">
              <w:rPr>
                <w:rFonts w:ascii="Times New Roman" w:hAnsi="Times New Roman" w:cs="Times New Roman"/>
              </w:rPr>
              <w:t xml:space="preserve"> больница</w:t>
            </w:r>
          </w:p>
        </w:tc>
        <w:tc>
          <w:tcPr>
            <w:tcW w:w="1701" w:type="dxa"/>
            <w:shd w:val="clear" w:color="auto" w:fill="auto"/>
          </w:tcPr>
          <w:p w:rsidR="003A64E5" w:rsidRPr="00017260" w:rsidRDefault="003A64E5" w:rsidP="001B31FD">
            <w:pPr>
              <w:jc w:val="center"/>
              <w:rPr>
                <w:rFonts w:ascii="Times New Roman" w:hAnsi="Times New Roman" w:cs="Times New Roman"/>
              </w:rPr>
            </w:pPr>
            <w:r w:rsidRPr="00017260">
              <w:rPr>
                <w:rFonts w:ascii="Times New Roman" w:hAnsi="Times New Roman" w:cs="Times New Roman"/>
              </w:rPr>
              <w:t>Более 50 чел.</w:t>
            </w:r>
          </w:p>
        </w:tc>
        <w:tc>
          <w:tcPr>
            <w:tcW w:w="1559" w:type="dxa"/>
            <w:shd w:val="clear" w:color="auto" w:fill="auto"/>
          </w:tcPr>
          <w:p w:rsidR="003A64E5" w:rsidRPr="0012759A" w:rsidRDefault="003A64E5" w:rsidP="001B31FD">
            <w:pPr>
              <w:jc w:val="center"/>
              <w:rPr>
                <w:rFonts w:ascii="Times New Roman" w:hAnsi="Times New Roman" w:cs="Times New Roman"/>
              </w:rPr>
            </w:pPr>
            <w:r w:rsidRPr="00017260">
              <w:rPr>
                <w:rFonts w:ascii="Times New Roman" w:hAnsi="Times New Roman" w:cs="Times New Roman"/>
              </w:rPr>
              <w:t>3</w:t>
            </w:r>
          </w:p>
        </w:tc>
      </w:tr>
    </w:tbl>
    <w:p w:rsidR="00291460" w:rsidRDefault="00291460" w:rsidP="00B67EAD">
      <w:pPr>
        <w:jc w:val="both"/>
        <w:rPr>
          <w:rFonts w:ascii="Times New Roman" w:hAnsi="Times New Roman" w:cs="Times New Roman"/>
          <w:color w:val="000000" w:themeColor="text1"/>
          <w:sz w:val="24"/>
          <w:szCs w:val="24"/>
        </w:rPr>
      </w:pPr>
    </w:p>
    <w:p w:rsidR="00017260" w:rsidRDefault="00017260" w:rsidP="00B67EAD">
      <w:pPr>
        <w:jc w:val="both"/>
        <w:rPr>
          <w:rFonts w:ascii="Times New Roman" w:hAnsi="Times New Roman" w:cs="Times New Roman"/>
          <w:color w:val="000000" w:themeColor="text1"/>
          <w:sz w:val="24"/>
          <w:szCs w:val="24"/>
        </w:rPr>
      </w:pPr>
    </w:p>
    <w:p w:rsidR="00017260" w:rsidRDefault="00017260" w:rsidP="00B67EAD">
      <w:pPr>
        <w:jc w:val="both"/>
        <w:rPr>
          <w:rFonts w:ascii="Times New Roman" w:hAnsi="Times New Roman" w:cs="Times New Roman"/>
          <w:color w:val="000000" w:themeColor="text1"/>
          <w:sz w:val="24"/>
          <w:szCs w:val="24"/>
        </w:rPr>
      </w:pPr>
    </w:p>
    <w:p w:rsidR="00017260" w:rsidRDefault="00017260" w:rsidP="00B67EAD">
      <w:pPr>
        <w:jc w:val="both"/>
        <w:rPr>
          <w:rFonts w:ascii="Times New Roman" w:hAnsi="Times New Roman" w:cs="Times New Roman"/>
          <w:color w:val="000000" w:themeColor="text1"/>
          <w:sz w:val="24"/>
          <w:szCs w:val="24"/>
        </w:rPr>
      </w:pPr>
    </w:p>
    <w:p w:rsidR="00D22A80" w:rsidRDefault="00D22A80" w:rsidP="00D22A80">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5D0E">
        <w:rPr>
          <w:rFonts w:ascii="Times New Roman" w:hAnsi="Times New Roman" w:cs="Times New Roman"/>
          <w:sz w:val="28"/>
          <w:szCs w:val="28"/>
        </w:rPr>
        <w:t xml:space="preserve">    </w:t>
      </w:r>
      <w:r w:rsidRPr="00713DFA">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C5D0E">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713DFA">
        <w:rPr>
          <w:rFonts w:ascii="Times New Roman" w:hAnsi="Times New Roman" w:cs="Times New Roman"/>
          <w:sz w:val="28"/>
          <w:szCs w:val="28"/>
        </w:rPr>
        <w:t xml:space="preserve"> к постановлению</w:t>
      </w:r>
    </w:p>
    <w:p w:rsidR="00D22A80" w:rsidRPr="00713DFA" w:rsidRDefault="00D22A80" w:rsidP="00D22A80">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администрации Енисейского района</w:t>
      </w:r>
    </w:p>
    <w:p w:rsidR="00D22A80" w:rsidRDefault="00D22A80" w:rsidP="00D22A80">
      <w:pPr>
        <w:pStyle w:val="aa"/>
        <w:rPr>
          <w:rFonts w:ascii="Times New Roman" w:hAnsi="Times New Roman" w:cs="Times New Roman"/>
          <w:sz w:val="28"/>
          <w:szCs w:val="28"/>
        </w:rPr>
      </w:pPr>
      <w:r>
        <w:rPr>
          <w:rFonts w:ascii="Times New Roman" w:hAnsi="Times New Roman" w:cs="Times New Roman"/>
          <w:sz w:val="28"/>
          <w:szCs w:val="28"/>
        </w:rPr>
        <w:t xml:space="preserve">                                                                           </w:t>
      </w:r>
      <w:r w:rsidRPr="00713DFA">
        <w:rPr>
          <w:rFonts w:ascii="Times New Roman" w:hAnsi="Times New Roman" w:cs="Times New Roman"/>
          <w:sz w:val="28"/>
          <w:szCs w:val="28"/>
        </w:rPr>
        <w:t>от «__»______2016 № _____</w:t>
      </w:r>
    </w:p>
    <w:p w:rsidR="00B67EAD" w:rsidRPr="00D146D4" w:rsidRDefault="00B67EAD" w:rsidP="00B67EAD">
      <w:pPr>
        <w:spacing w:after="0" w:line="240" w:lineRule="auto"/>
        <w:jc w:val="right"/>
        <w:rPr>
          <w:rFonts w:ascii="Times New Roman" w:hAnsi="Times New Roman" w:cs="Times New Roman"/>
          <w:sz w:val="24"/>
          <w:szCs w:val="24"/>
        </w:rPr>
      </w:pPr>
    </w:p>
    <w:p w:rsidR="00B67EAD" w:rsidRPr="00D146D4" w:rsidRDefault="00B67EAD" w:rsidP="00B67EAD">
      <w:pPr>
        <w:spacing w:after="0" w:line="240" w:lineRule="auto"/>
        <w:jc w:val="center"/>
        <w:rPr>
          <w:rStyle w:val="blk"/>
          <w:rFonts w:ascii="Times New Roman" w:hAnsi="Times New Roman"/>
          <w:sz w:val="24"/>
          <w:szCs w:val="24"/>
        </w:rPr>
      </w:pPr>
    </w:p>
    <w:p w:rsidR="00B67EAD" w:rsidRPr="00D146D4" w:rsidRDefault="002904F5" w:rsidP="00B67EAD">
      <w:pPr>
        <w:spacing w:after="0" w:line="240" w:lineRule="auto"/>
        <w:jc w:val="center"/>
        <w:rPr>
          <w:rStyle w:val="blk"/>
          <w:rFonts w:ascii="Times New Roman" w:hAnsi="Times New Roman"/>
          <w:sz w:val="24"/>
          <w:szCs w:val="24"/>
        </w:rPr>
      </w:pPr>
      <w:r>
        <w:rPr>
          <w:rStyle w:val="blk"/>
          <w:rFonts w:ascii="Times New Roman" w:hAnsi="Times New Roman"/>
          <w:sz w:val="24"/>
          <w:szCs w:val="24"/>
        </w:rPr>
        <w:t>ФОРМА АКТА</w:t>
      </w:r>
    </w:p>
    <w:p w:rsidR="00B67EAD" w:rsidRPr="00D146D4" w:rsidRDefault="00B67EAD" w:rsidP="00B67EAD">
      <w:pPr>
        <w:spacing w:after="0" w:line="240" w:lineRule="auto"/>
        <w:jc w:val="center"/>
        <w:rPr>
          <w:rStyle w:val="blk"/>
          <w:rFonts w:ascii="Times New Roman" w:hAnsi="Times New Roman"/>
          <w:sz w:val="24"/>
          <w:szCs w:val="24"/>
        </w:rPr>
      </w:pPr>
      <w:r w:rsidRPr="00D146D4">
        <w:rPr>
          <w:rStyle w:val="blk"/>
          <w:rFonts w:ascii="Times New Roman" w:hAnsi="Times New Roman"/>
          <w:sz w:val="24"/>
          <w:szCs w:val="24"/>
        </w:rPr>
        <w:t xml:space="preserve">обследования </w:t>
      </w:r>
      <w:r w:rsidR="002904F5">
        <w:rPr>
          <w:rStyle w:val="blk"/>
          <w:rFonts w:ascii="Times New Roman" w:hAnsi="Times New Roman"/>
          <w:sz w:val="24"/>
          <w:szCs w:val="24"/>
        </w:rPr>
        <w:t xml:space="preserve"> </w:t>
      </w:r>
      <w:r w:rsidRPr="00D146D4">
        <w:rPr>
          <w:rStyle w:val="blk"/>
          <w:rFonts w:ascii="Times New Roman" w:hAnsi="Times New Roman"/>
          <w:sz w:val="24"/>
          <w:szCs w:val="24"/>
        </w:rPr>
        <w:t xml:space="preserve">и категорирования места массового пребывания людей </w:t>
      </w:r>
    </w:p>
    <w:p w:rsidR="00B67EAD" w:rsidRPr="00D146D4" w:rsidRDefault="00B67EAD" w:rsidP="00B67EAD">
      <w:pPr>
        <w:spacing w:after="0" w:line="240" w:lineRule="auto"/>
        <w:jc w:val="center"/>
        <w:rPr>
          <w:rFonts w:ascii="Times New Roman" w:hAnsi="Times New Roman" w:cs="Times New Roman"/>
          <w:sz w:val="24"/>
          <w:szCs w:val="24"/>
        </w:rPr>
      </w:pPr>
      <w:r w:rsidRPr="00D146D4">
        <w:rPr>
          <w:rStyle w:val="blk"/>
          <w:rFonts w:ascii="Times New Roman" w:hAnsi="Times New Roman"/>
          <w:sz w:val="24"/>
          <w:szCs w:val="24"/>
        </w:rPr>
        <w:t>в Енисейском районе</w:t>
      </w:r>
    </w:p>
    <w:p w:rsidR="00B67EAD" w:rsidRPr="00D146D4" w:rsidRDefault="00B67EAD" w:rsidP="00B67EAD">
      <w:pPr>
        <w:spacing w:after="0" w:line="240" w:lineRule="auto"/>
        <w:rPr>
          <w:rFonts w:ascii="Times New Roman" w:hAnsi="Times New Roman" w:cs="Times New Roman"/>
          <w:sz w:val="24"/>
          <w:szCs w:val="24"/>
        </w:rPr>
      </w:pPr>
    </w:p>
    <w:p w:rsidR="00B67EAD" w:rsidRPr="00D146D4" w:rsidRDefault="00B67EAD" w:rsidP="00B67EAD">
      <w:pPr>
        <w:pStyle w:val="a3"/>
        <w:spacing w:before="0" w:beforeAutospacing="0" w:after="0" w:afterAutospacing="0"/>
      </w:pPr>
      <w:r w:rsidRPr="00D146D4">
        <w:t xml:space="preserve">Енисейский  </w:t>
      </w:r>
      <w:r w:rsidR="00DB40F4">
        <w:t>район</w:t>
      </w:r>
      <w:r w:rsidRPr="00D146D4">
        <w:t xml:space="preserve">                                                                    </w:t>
      </w:r>
      <w:r w:rsidR="00DB40F4">
        <w:t xml:space="preserve">        </w:t>
      </w:r>
      <w:r w:rsidRPr="00D146D4">
        <w:t xml:space="preserve">  «____»__________20___г.</w:t>
      </w:r>
    </w:p>
    <w:p w:rsidR="00B67EAD" w:rsidRDefault="00B67EAD" w:rsidP="00B67EAD">
      <w:pPr>
        <w:pStyle w:val="a3"/>
        <w:spacing w:before="0" w:beforeAutospacing="0" w:after="0" w:afterAutospacing="0"/>
      </w:pPr>
    </w:p>
    <w:p w:rsidR="0012759A" w:rsidRPr="00D146D4" w:rsidRDefault="0012759A" w:rsidP="00B67EAD">
      <w:pPr>
        <w:pStyle w:val="a3"/>
        <w:spacing w:before="0" w:beforeAutospacing="0" w:after="0" w:afterAutospacing="0"/>
      </w:pPr>
    </w:p>
    <w:p w:rsidR="00B67EAD" w:rsidRDefault="00B67EAD" w:rsidP="00B67EAD">
      <w:pPr>
        <w:pStyle w:val="a3"/>
        <w:spacing w:before="0" w:beforeAutospacing="0" w:after="0" w:afterAutospacing="0"/>
      </w:pPr>
      <w:r w:rsidRPr="00D146D4">
        <w:t>Комиссия в составе:</w:t>
      </w:r>
    </w:p>
    <w:p w:rsidR="00B67EAD" w:rsidRPr="00D146D4" w:rsidRDefault="00B67EAD" w:rsidP="00B67EAD">
      <w:pPr>
        <w:pStyle w:val="a3"/>
        <w:spacing w:before="0" w:beforeAutospacing="0" w:after="0" w:afterAutospacing="0"/>
      </w:pPr>
      <w:r w:rsidRPr="00D146D4">
        <w:t>председатель комиссии</w:t>
      </w:r>
      <w:r w:rsidR="00DB40F4">
        <w:t xml:space="preserve">                         _____________________</w:t>
      </w:r>
    </w:p>
    <w:tbl>
      <w:tblPr>
        <w:tblW w:w="16302" w:type="dxa"/>
        <w:tblInd w:w="-318" w:type="dxa"/>
        <w:tblLook w:val="04A0" w:firstRow="1" w:lastRow="0" w:firstColumn="1" w:lastColumn="0" w:noHBand="0" w:noVBand="1"/>
      </w:tblPr>
      <w:tblGrid>
        <w:gridCol w:w="3403"/>
        <w:gridCol w:w="425"/>
        <w:gridCol w:w="6237"/>
        <w:gridCol w:w="6237"/>
      </w:tblGrid>
      <w:tr w:rsidR="00B67EAD" w:rsidRPr="00E065D1" w:rsidTr="00DB40F4">
        <w:trPr>
          <w:gridAfter w:val="1"/>
          <w:wAfter w:w="6237" w:type="dxa"/>
        </w:trPr>
        <w:tc>
          <w:tcPr>
            <w:tcW w:w="3403" w:type="dxa"/>
          </w:tcPr>
          <w:p w:rsidR="00B67EAD" w:rsidRPr="00D146D4" w:rsidRDefault="00B67EAD" w:rsidP="0042042A">
            <w:pPr>
              <w:pStyle w:val="a6"/>
              <w:ind w:left="318"/>
              <w:jc w:val="both"/>
            </w:pPr>
          </w:p>
        </w:tc>
        <w:tc>
          <w:tcPr>
            <w:tcW w:w="425" w:type="dxa"/>
          </w:tcPr>
          <w:p w:rsidR="00B67EAD" w:rsidRPr="00D146D4" w:rsidRDefault="00B67EAD" w:rsidP="0042042A">
            <w:pPr>
              <w:pStyle w:val="a6"/>
              <w:jc w:val="both"/>
            </w:pPr>
          </w:p>
        </w:tc>
        <w:tc>
          <w:tcPr>
            <w:tcW w:w="6237" w:type="dxa"/>
          </w:tcPr>
          <w:p w:rsidR="00B67EAD" w:rsidRPr="00D146D4" w:rsidRDefault="00B67EAD" w:rsidP="0042042A">
            <w:pPr>
              <w:pStyle w:val="a6"/>
              <w:jc w:val="both"/>
            </w:pPr>
          </w:p>
        </w:tc>
      </w:tr>
      <w:tr w:rsidR="00B67EAD" w:rsidRPr="00E065D1" w:rsidTr="00DB40F4">
        <w:tc>
          <w:tcPr>
            <w:tcW w:w="3403" w:type="dxa"/>
          </w:tcPr>
          <w:p w:rsidR="00B67EAD" w:rsidRPr="00D146D4" w:rsidRDefault="00B67EAD" w:rsidP="0042042A">
            <w:pPr>
              <w:pStyle w:val="a6"/>
              <w:ind w:left="318"/>
              <w:jc w:val="both"/>
            </w:pPr>
            <w:r>
              <w:t>членов комиссии:</w:t>
            </w:r>
          </w:p>
        </w:tc>
        <w:tc>
          <w:tcPr>
            <w:tcW w:w="425" w:type="dxa"/>
          </w:tcPr>
          <w:p w:rsidR="00B67EAD" w:rsidRPr="00D146D4" w:rsidRDefault="00B67EAD" w:rsidP="0042042A">
            <w:pPr>
              <w:pStyle w:val="a6"/>
              <w:jc w:val="both"/>
            </w:pPr>
          </w:p>
        </w:tc>
        <w:tc>
          <w:tcPr>
            <w:tcW w:w="6237" w:type="dxa"/>
          </w:tcPr>
          <w:p w:rsidR="00B67EAD" w:rsidRPr="00D146D4" w:rsidRDefault="00B67EAD" w:rsidP="0042042A">
            <w:pPr>
              <w:pStyle w:val="a6"/>
              <w:jc w:val="both"/>
            </w:pPr>
          </w:p>
        </w:tc>
        <w:tc>
          <w:tcPr>
            <w:tcW w:w="6237" w:type="dxa"/>
          </w:tcPr>
          <w:p w:rsidR="00B67EAD" w:rsidRPr="00D146D4" w:rsidRDefault="00B67EAD" w:rsidP="0042042A">
            <w:pPr>
              <w:pStyle w:val="a6"/>
              <w:jc w:val="both"/>
            </w:pPr>
          </w:p>
        </w:tc>
      </w:tr>
      <w:tr w:rsidR="00B67EAD" w:rsidRPr="00E065D1" w:rsidTr="00DB40F4">
        <w:trPr>
          <w:gridAfter w:val="1"/>
          <w:wAfter w:w="6237" w:type="dxa"/>
        </w:trPr>
        <w:tc>
          <w:tcPr>
            <w:tcW w:w="3403" w:type="dxa"/>
          </w:tcPr>
          <w:p w:rsidR="00B67EAD" w:rsidRPr="00D146D4" w:rsidRDefault="00B67EAD" w:rsidP="0042042A">
            <w:pPr>
              <w:pStyle w:val="a6"/>
              <w:ind w:left="318"/>
              <w:jc w:val="both"/>
            </w:pPr>
          </w:p>
        </w:tc>
        <w:tc>
          <w:tcPr>
            <w:tcW w:w="425" w:type="dxa"/>
          </w:tcPr>
          <w:p w:rsidR="00B67EAD" w:rsidRPr="00D146D4" w:rsidRDefault="00B67EAD" w:rsidP="0042042A">
            <w:pPr>
              <w:pStyle w:val="a6"/>
              <w:jc w:val="both"/>
            </w:pPr>
          </w:p>
        </w:tc>
        <w:tc>
          <w:tcPr>
            <w:tcW w:w="6237" w:type="dxa"/>
          </w:tcPr>
          <w:p w:rsidR="00B67EAD" w:rsidRPr="00D146D4" w:rsidRDefault="00DB40F4" w:rsidP="0042042A">
            <w:pPr>
              <w:pStyle w:val="a6"/>
              <w:jc w:val="both"/>
            </w:pPr>
            <w:r>
              <w:t xml:space="preserve">       ____________________</w:t>
            </w:r>
          </w:p>
        </w:tc>
      </w:tr>
      <w:tr w:rsidR="00B67EAD" w:rsidRPr="00D146D4" w:rsidTr="00DB40F4">
        <w:trPr>
          <w:gridAfter w:val="1"/>
          <w:wAfter w:w="6237" w:type="dxa"/>
        </w:trPr>
        <w:tc>
          <w:tcPr>
            <w:tcW w:w="3403" w:type="dxa"/>
          </w:tcPr>
          <w:p w:rsidR="00B67EAD" w:rsidRPr="00D146D4" w:rsidRDefault="00B67EAD" w:rsidP="0042042A">
            <w:pPr>
              <w:pStyle w:val="a6"/>
              <w:ind w:left="318"/>
              <w:jc w:val="both"/>
            </w:pPr>
          </w:p>
        </w:tc>
        <w:tc>
          <w:tcPr>
            <w:tcW w:w="425" w:type="dxa"/>
          </w:tcPr>
          <w:p w:rsidR="00B67EAD" w:rsidRPr="00D146D4" w:rsidRDefault="00B67EAD" w:rsidP="0042042A">
            <w:pPr>
              <w:pStyle w:val="a6"/>
              <w:jc w:val="both"/>
            </w:pPr>
          </w:p>
        </w:tc>
        <w:tc>
          <w:tcPr>
            <w:tcW w:w="6237" w:type="dxa"/>
          </w:tcPr>
          <w:p w:rsidR="00B67EAD" w:rsidRPr="00D146D4" w:rsidRDefault="00DB40F4" w:rsidP="0042042A">
            <w:pPr>
              <w:pStyle w:val="a6"/>
              <w:jc w:val="both"/>
            </w:pPr>
            <w:r>
              <w:t xml:space="preserve">       _____________________</w:t>
            </w:r>
          </w:p>
        </w:tc>
      </w:tr>
    </w:tbl>
    <w:p w:rsidR="00DB40F4" w:rsidRDefault="00B67EAD" w:rsidP="00B67EAD">
      <w:pPr>
        <w:pStyle w:val="a4"/>
        <w:rPr>
          <w:rStyle w:val="blk"/>
          <w:sz w:val="24"/>
        </w:rPr>
      </w:pPr>
      <w:r w:rsidRPr="00D146D4">
        <w:rPr>
          <w:sz w:val="24"/>
        </w:rPr>
        <w:t xml:space="preserve">Представитель </w:t>
      </w:r>
      <w:r w:rsidRPr="00D146D4">
        <w:rPr>
          <w:rStyle w:val="blk"/>
          <w:sz w:val="24"/>
        </w:rPr>
        <w:t>собственника</w:t>
      </w:r>
    </w:p>
    <w:p w:rsidR="00DB40F4" w:rsidRDefault="00DB40F4" w:rsidP="00B67EAD">
      <w:pPr>
        <w:pStyle w:val="a4"/>
        <w:rPr>
          <w:rStyle w:val="blk"/>
          <w:sz w:val="24"/>
        </w:rPr>
      </w:pPr>
      <w:r>
        <w:rPr>
          <w:rStyle w:val="blk"/>
          <w:sz w:val="24"/>
        </w:rPr>
        <w:t>м</w:t>
      </w:r>
      <w:r w:rsidR="00B67EAD" w:rsidRPr="00D146D4">
        <w:rPr>
          <w:rStyle w:val="blk"/>
          <w:sz w:val="24"/>
        </w:rPr>
        <w:t>еста</w:t>
      </w:r>
      <w:r>
        <w:rPr>
          <w:rStyle w:val="blk"/>
          <w:sz w:val="24"/>
        </w:rPr>
        <w:t xml:space="preserve"> </w:t>
      </w:r>
      <w:r w:rsidR="00B67EAD" w:rsidRPr="00D146D4">
        <w:rPr>
          <w:rStyle w:val="blk"/>
          <w:sz w:val="24"/>
        </w:rPr>
        <w:t xml:space="preserve"> массового</w:t>
      </w:r>
      <w:r>
        <w:rPr>
          <w:rStyle w:val="blk"/>
          <w:sz w:val="24"/>
        </w:rPr>
        <w:t xml:space="preserve"> </w:t>
      </w:r>
      <w:r w:rsidR="00B67EAD" w:rsidRPr="00D146D4">
        <w:rPr>
          <w:rStyle w:val="blk"/>
          <w:sz w:val="24"/>
        </w:rPr>
        <w:t xml:space="preserve"> пребывания </w:t>
      </w:r>
    </w:p>
    <w:p w:rsidR="00DB40F4" w:rsidRDefault="00B67EAD" w:rsidP="00B67EAD">
      <w:pPr>
        <w:pStyle w:val="a4"/>
        <w:rPr>
          <w:rStyle w:val="blk"/>
          <w:sz w:val="24"/>
        </w:rPr>
      </w:pPr>
      <w:r w:rsidRPr="00D146D4">
        <w:rPr>
          <w:rStyle w:val="blk"/>
          <w:sz w:val="24"/>
        </w:rPr>
        <w:t>людей или лица, использующего</w:t>
      </w:r>
    </w:p>
    <w:p w:rsidR="00DB40F4" w:rsidRDefault="00B67EAD" w:rsidP="00B67EAD">
      <w:pPr>
        <w:pStyle w:val="a4"/>
        <w:rPr>
          <w:rStyle w:val="blk"/>
          <w:sz w:val="24"/>
        </w:rPr>
      </w:pPr>
      <w:r w:rsidRPr="00D146D4">
        <w:rPr>
          <w:rStyle w:val="blk"/>
          <w:sz w:val="24"/>
        </w:rPr>
        <w:t xml:space="preserve">место массового пребывания </w:t>
      </w:r>
    </w:p>
    <w:p w:rsidR="00B67EAD" w:rsidRPr="00D146D4" w:rsidRDefault="00B67EAD" w:rsidP="00B67EAD">
      <w:pPr>
        <w:pStyle w:val="a4"/>
        <w:rPr>
          <w:sz w:val="24"/>
        </w:rPr>
      </w:pPr>
      <w:r w:rsidRPr="00D146D4">
        <w:rPr>
          <w:rStyle w:val="blk"/>
          <w:sz w:val="24"/>
        </w:rPr>
        <w:t xml:space="preserve">людей на ином законном </w:t>
      </w:r>
      <w:r w:rsidR="00DB40F4" w:rsidRPr="00D146D4">
        <w:rPr>
          <w:rStyle w:val="blk"/>
          <w:sz w:val="24"/>
        </w:rPr>
        <w:t>основании</w:t>
      </w:r>
      <w:r w:rsidR="00DB40F4">
        <w:rPr>
          <w:rStyle w:val="blk"/>
          <w:sz w:val="24"/>
        </w:rPr>
        <w:t xml:space="preserve">     _____________________</w:t>
      </w:r>
    </w:p>
    <w:p w:rsidR="00B67EAD" w:rsidRPr="00D146D4" w:rsidRDefault="00B67EAD" w:rsidP="00B67EAD">
      <w:pPr>
        <w:spacing w:after="0" w:line="240" w:lineRule="auto"/>
        <w:jc w:val="center"/>
        <w:rPr>
          <w:rStyle w:val="blk"/>
          <w:rFonts w:ascii="Times New Roman" w:hAnsi="Times New Roman"/>
          <w:sz w:val="24"/>
          <w:szCs w:val="24"/>
        </w:rPr>
      </w:pPr>
    </w:p>
    <w:p w:rsidR="00B67EAD" w:rsidRPr="00D146D4" w:rsidRDefault="00DB40F4" w:rsidP="00B67EAD">
      <w:pPr>
        <w:spacing w:after="0" w:line="240" w:lineRule="auto"/>
        <w:jc w:val="both"/>
        <w:rPr>
          <w:rFonts w:ascii="Times New Roman" w:hAnsi="Times New Roman" w:cs="Times New Roman"/>
          <w:sz w:val="24"/>
          <w:szCs w:val="24"/>
        </w:rPr>
      </w:pPr>
      <w:r>
        <w:rPr>
          <w:rStyle w:val="blk"/>
          <w:rFonts w:ascii="Times New Roman" w:hAnsi="Times New Roman"/>
          <w:sz w:val="24"/>
          <w:szCs w:val="24"/>
        </w:rPr>
        <w:t xml:space="preserve">      </w:t>
      </w:r>
      <w:r w:rsidR="00B67EAD" w:rsidRPr="00D146D4">
        <w:rPr>
          <w:rStyle w:val="blk"/>
          <w:rFonts w:ascii="Times New Roman" w:hAnsi="Times New Roman"/>
          <w:sz w:val="24"/>
          <w:szCs w:val="24"/>
        </w:rPr>
        <w:t>провела обследование и категорирование места массового пребывания людей (далее ММПЛ) в Енисейском районе:</w:t>
      </w:r>
    </w:p>
    <w:p w:rsidR="00B67EAD" w:rsidRPr="00D146D4" w:rsidRDefault="00B67EAD" w:rsidP="00B67EAD">
      <w:pPr>
        <w:pStyle w:val="a3"/>
        <w:spacing w:before="0" w:beforeAutospacing="0" w:after="0" w:afterAutospacing="0"/>
      </w:pPr>
      <w:r w:rsidRPr="00D146D4">
        <w:t>1. Наименование, адрес месторасположения, форма собственности ММПЛ:_____________</w:t>
      </w:r>
      <w:r>
        <w:t>__</w:t>
      </w:r>
    </w:p>
    <w:p w:rsidR="00B67EAD" w:rsidRPr="00D146D4" w:rsidRDefault="00B67EAD" w:rsidP="00B67EAD">
      <w:pPr>
        <w:pStyle w:val="a3"/>
        <w:spacing w:before="0" w:beforeAutospacing="0" w:after="0" w:afterAutospacing="0"/>
      </w:pPr>
      <w:r w:rsidRPr="00D146D4">
        <w:t>_____________________________________________________________________________</w:t>
      </w:r>
      <w:r>
        <w:t>___</w:t>
      </w:r>
    </w:p>
    <w:p w:rsidR="00B67EAD" w:rsidRPr="00D146D4" w:rsidRDefault="00B67EAD" w:rsidP="00B67EAD">
      <w:pPr>
        <w:pStyle w:val="a3"/>
        <w:spacing w:before="0" w:beforeAutospacing="0" w:after="0" w:afterAutospacing="0"/>
      </w:pPr>
      <w:r w:rsidRPr="00D146D4">
        <w:t>Результаты мониторинга количества людей, одновременно находящихся в ММПЛ_______</w:t>
      </w:r>
      <w:r>
        <w:t>__</w:t>
      </w:r>
    </w:p>
    <w:p w:rsidR="00B67EAD" w:rsidRPr="00D146D4" w:rsidRDefault="00B67EAD" w:rsidP="00B67EAD">
      <w:pPr>
        <w:pStyle w:val="a3"/>
        <w:spacing w:before="0" w:beforeAutospacing="0" w:after="0" w:afterAutospacing="0"/>
      </w:pPr>
      <w:r w:rsidRPr="00D146D4">
        <w:t>2. Объекты, расположенные в ММПЛ и непосредственной близости к ММПЛ:__________</w:t>
      </w:r>
      <w:r>
        <w:t>___</w:t>
      </w:r>
    </w:p>
    <w:p w:rsidR="00B67EAD" w:rsidRPr="00D146D4" w:rsidRDefault="00B67EAD" w:rsidP="00B67EAD">
      <w:pPr>
        <w:pStyle w:val="a3"/>
        <w:spacing w:before="0" w:beforeAutospacing="0" w:after="0" w:afterAutospacing="0"/>
      </w:pPr>
      <w:r w:rsidRPr="00D146D4">
        <w:t>_____________________________________________________________________________</w:t>
      </w:r>
      <w:r>
        <w:t>___</w:t>
      </w:r>
    </w:p>
    <w:p w:rsidR="00B67EAD" w:rsidRPr="00D146D4" w:rsidRDefault="00B67EAD" w:rsidP="00B67EAD">
      <w:pPr>
        <w:pStyle w:val="a3"/>
        <w:spacing w:before="0" w:beforeAutospacing="0" w:after="0" w:afterAutospacing="0"/>
      </w:pPr>
      <w:r w:rsidRPr="00D146D4">
        <w:t xml:space="preserve">3. Сведения </w:t>
      </w:r>
      <w:proofErr w:type="gramStart"/>
      <w:r w:rsidRPr="00D146D4">
        <w:t>о</w:t>
      </w:r>
      <w:proofErr w:type="gramEnd"/>
      <w:r w:rsidRPr="00D146D4">
        <w:t xml:space="preserve"> ближайших к ММПЛ транспортных коммуникаций (автомобильные, железнодорожные)_____________________________________________________________</w:t>
      </w:r>
      <w:r>
        <w:t>__</w:t>
      </w:r>
    </w:p>
    <w:p w:rsidR="00B67EAD" w:rsidRPr="00D146D4" w:rsidRDefault="00B67EAD" w:rsidP="00B67EAD">
      <w:pPr>
        <w:pStyle w:val="a3"/>
        <w:spacing w:before="0" w:beforeAutospacing="0" w:after="0" w:afterAutospacing="0"/>
      </w:pPr>
      <w:r w:rsidRPr="00D146D4">
        <w:t>4. Сведения об организациях, обслуживающих ММПЛ_______________________________</w:t>
      </w:r>
      <w:r>
        <w:t>__</w:t>
      </w:r>
    </w:p>
    <w:p w:rsidR="00B67EAD" w:rsidRPr="00D146D4" w:rsidRDefault="00B67EAD" w:rsidP="00B67EAD">
      <w:pPr>
        <w:pStyle w:val="a3"/>
        <w:spacing w:before="0" w:beforeAutospacing="0" w:after="0" w:afterAutospacing="0"/>
      </w:pPr>
      <w:r w:rsidRPr="00D146D4">
        <w:t>5. Сведения о возможных (прогнозируемых) противоправных действиях в ММПЛ______</w:t>
      </w:r>
      <w:r w:rsidR="00DB40F4">
        <w:t>________________________________________________________________</w:t>
      </w:r>
      <w:r w:rsidRPr="00D146D4">
        <w:t>_</w:t>
      </w:r>
      <w:r>
        <w:t>__</w:t>
      </w:r>
    </w:p>
    <w:p w:rsidR="00B67EAD" w:rsidRPr="00D146D4" w:rsidRDefault="00B67EAD" w:rsidP="00B67EAD">
      <w:pPr>
        <w:pStyle w:val="a3"/>
        <w:spacing w:before="0" w:beforeAutospacing="0" w:after="0" w:afterAutospacing="0"/>
        <w:jc w:val="both"/>
      </w:pPr>
      <w:r w:rsidRPr="00D146D4">
        <w:t>6. Сведения о силах и средствах, привлекаемых для обеспечения антитеррористической</w:t>
      </w:r>
      <w:r>
        <w:t xml:space="preserve"> защищенности ММПЛ (</w:t>
      </w:r>
      <w:r w:rsidRPr="00D146D4">
        <w:t xml:space="preserve">МВД, вневедомственная охрана, </w:t>
      </w:r>
      <w:r>
        <w:t>частная охрана,</w:t>
      </w:r>
      <w:r w:rsidRPr="00D146D4">
        <w:t xml:space="preserve"> добровольная народная дружина)</w:t>
      </w:r>
      <w:r>
        <w:t xml:space="preserve"> </w:t>
      </w:r>
      <w:r w:rsidRPr="00D146D4">
        <w:t>____________________________________________________________</w:t>
      </w:r>
      <w:r>
        <w:t>_</w:t>
      </w:r>
    </w:p>
    <w:p w:rsidR="00B67EAD" w:rsidRPr="00D146D4" w:rsidRDefault="00B67EAD" w:rsidP="00B67EAD">
      <w:pPr>
        <w:pStyle w:val="a3"/>
        <w:spacing w:before="0" w:beforeAutospacing="0" w:after="0" w:afterAutospacing="0"/>
      </w:pPr>
      <w:r w:rsidRPr="00D146D4">
        <w:t>7. Св</w:t>
      </w:r>
      <w:r>
        <w:t>едения по инженерно-технической,</w:t>
      </w:r>
      <w:r w:rsidRPr="00D146D4">
        <w:t xml:space="preserve"> физической, противопожарной защите ММПЛ</w:t>
      </w:r>
    </w:p>
    <w:p w:rsidR="00B67EAD" w:rsidRPr="00D146D4" w:rsidRDefault="00B67EAD" w:rsidP="00B67EAD">
      <w:pPr>
        <w:pStyle w:val="a3"/>
        <w:spacing w:before="0" w:beforeAutospacing="0" w:after="0" w:afterAutospacing="0"/>
      </w:pPr>
      <w:r w:rsidRPr="00D146D4">
        <w:t>__________________________________________________________________________</w:t>
      </w:r>
      <w:r>
        <w:t>______</w:t>
      </w:r>
    </w:p>
    <w:p w:rsidR="00B67EAD" w:rsidRPr="00D146D4" w:rsidRDefault="00B67EAD" w:rsidP="00B67EAD">
      <w:pPr>
        <w:pStyle w:val="a3"/>
        <w:spacing w:before="0" w:beforeAutospacing="0" w:after="0" w:afterAutospacing="0"/>
      </w:pPr>
      <w:r w:rsidRPr="00D146D4">
        <w:t>8. Сведения о системе оповещения и управления эвакуацией ММПЛ_________________</w:t>
      </w:r>
      <w:r>
        <w:t>____</w:t>
      </w:r>
    </w:p>
    <w:p w:rsidR="00B67EAD" w:rsidRPr="00D146D4" w:rsidRDefault="00B67EAD" w:rsidP="00B67EAD">
      <w:pPr>
        <w:pStyle w:val="a3"/>
        <w:spacing w:before="0" w:beforeAutospacing="0" w:after="0" w:afterAutospacing="0"/>
        <w:jc w:val="both"/>
      </w:pPr>
      <w:r w:rsidRPr="00D146D4">
        <w:t xml:space="preserve">9. Оценка достаточности  мероприятий  по  защите  критических элементов  и  потенциально   опасных   участков   ММПЛ (наименование критического элемента, меры по его </w:t>
      </w:r>
      <w:r>
        <w:t>п</w:t>
      </w:r>
      <w:r w:rsidRPr="00D146D4">
        <w:t>редотвращению)________________________</w:t>
      </w:r>
      <w:r>
        <w:t>________________________________________</w:t>
      </w:r>
    </w:p>
    <w:p w:rsidR="00B67EAD" w:rsidRPr="00D146D4" w:rsidRDefault="00B67EAD" w:rsidP="00B67EAD">
      <w:pPr>
        <w:spacing w:after="0" w:line="240" w:lineRule="auto"/>
        <w:jc w:val="both"/>
        <w:rPr>
          <w:rFonts w:ascii="Times New Roman" w:hAnsi="Times New Roman" w:cs="Times New Roman"/>
          <w:sz w:val="24"/>
          <w:szCs w:val="24"/>
        </w:rPr>
      </w:pP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10. Выводы о  надежности  охраны  места  массового  пребывания людей  и  рекомендации  по  укреплению   его   антитеррористической защищенности:</w:t>
      </w: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 xml:space="preserve">     а) _____________________________________________________________________________</w:t>
      </w:r>
      <w:r>
        <w:rPr>
          <w:rFonts w:ascii="Times New Roman" w:hAnsi="Times New Roman" w:cs="Times New Roman"/>
          <w:sz w:val="24"/>
          <w:szCs w:val="24"/>
        </w:rPr>
        <w:t>__</w:t>
      </w:r>
      <w:r w:rsidRPr="00D146D4">
        <w:rPr>
          <w:rFonts w:ascii="Times New Roman" w:hAnsi="Times New Roman" w:cs="Times New Roman"/>
          <w:sz w:val="24"/>
          <w:szCs w:val="24"/>
        </w:rPr>
        <w:t>;</w:t>
      </w:r>
    </w:p>
    <w:p w:rsidR="00B67EAD" w:rsidRPr="007F2AB3" w:rsidRDefault="00B67EAD" w:rsidP="00B67EAD">
      <w:pPr>
        <w:spacing w:after="0" w:line="240" w:lineRule="auto"/>
        <w:jc w:val="both"/>
        <w:rPr>
          <w:rFonts w:ascii="Times New Roman" w:hAnsi="Times New Roman" w:cs="Times New Roman"/>
          <w:sz w:val="20"/>
          <w:szCs w:val="20"/>
        </w:rPr>
      </w:pPr>
      <w:r w:rsidRPr="007F2AB3">
        <w:rPr>
          <w:rFonts w:ascii="Times New Roman" w:hAnsi="Times New Roman" w:cs="Times New Roman"/>
          <w:sz w:val="20"/>
          <w:szCs w:val="20"/>
        </w:rPr>
        <w:t xml:space="preserve">          (выводы о надежности охраны и способности противостоять</w:t>
      </w:r>
      <w:r>
        <w:rPr>
          <w:rFonts w:ascii="Times New Roman" w:hAnsi="Times New Roman" w:cs="Times New Roman"/>
          <w:sz w:val="20"/>
          <w:szCs w:val="20"/>
        </w:rPr>
        <w:t xml:space="preserve"> </w:t>
      </w:r>
      <w:r w:rsidRPr="007F2AB3">
        <w:rPr>
          <w:rFonts w:ascii="Times New Roman" w:hAnsi="Times New Roman" w:cs="Times New Roman"/>
          <w:sz w:val="20"/>
          <w:szCs w:val="20"/>
        </w:rPr>
        <w:t xml:space="preserve"> попыткам совершения террористических актов и иных  противоправных действий)</w:t>
      </w:r>
    </w:p>
    <w:p w:rsidR="00B67EAD"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 xml:space="preserve">     б) </w:t>
      </w: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lastRenderedPageBreak/>
        <w:t>__________________________________________________________</w:t>
      </w:r>
      <w:r>
        <w:rPr>
          <w:rFonts w:ascii="Times New Roman" w:hAnsi="Times New Roman" w:cs="Times New Roman"/>
          <w:sz w:val="24"/>
          <w:szCs w:val="24"/>
        </w:rPr>
        <w:t>_____________________</w:t>
      </w:r>
      <w:r w:rsidRPr="00D146D4">
        <w:rPr>
          <w:rFonts w:ascii="Times New Roman" w:hAnsi="Times New Roman" w:cs="Times New Roman"/>
          <w:sz w:val="24"/>
          <w:szCs w:val="24"/>
        </w:rPr>
        <w:t>;</w:t>
      </w:r>
    </w:p>
    <w:p w:rsidR="00B67EAD" w:rsidRPr="007F2AB3" w:rsidRDefault="00B67EAD" w:rsidP="00B67EAD">
      <w:pPr>
        <w:spacing w:after="0" w:line="240" w:lineRule="auto"/>
        <w:jc w:val="both"/>
        <w:rPr>
          <w:rFonts w:ascii="Times New Roman" w:hAnsi="Times New Roman" w:cs="Times New Roman"/>
          <w:sz w:val="20"/>
          <w:szCs w:val="20"/>
        </w:rPr>
      </w:pPr>
      <w:r w:rsidRPr="007F2AB3">
        <w:rPr>
          <w:rFonts w:ascii="Times New Roman" w:hAnsi="Times New Roman" w:cs="Times New Roman"/>
          <w:sz w:val="20"/>
          <w:szCs w:val="20"/>
        </w:rPr>
        <w:t xml:space="preserve">         (первоочередные, неотложные мероприятия, направленные на</w:t>
      </w:r>
      <w:r>
        <w:rPr>
          <w:rFonts w:ascii="Times New Roman" w:hAnsi="Times New Roman" w:cs="Times New Roman"/>
          <w:sz w:val="20"/>
          <w:szCs w:val="20"/>
        </w:rPr>
        <w:t xml:space="preserve"> </w:t>
      </w:r>
      <w:r w:rsidRPr="007F2AB3">
        <w:rPr>
          <w:rFonts w:ascii="Times New Roman" w:hAnsi="Times New Roman" w:cs="Times New Roman"/>
          <w:sz w:val="20"/>
          <w:szCs w:val="20"/>
        </w:rPr>
        <w:t>обеспечение антитеррористической защищенности, устранение   выявленных недостатков)</w:t>
      </w:r>
    </w:p>
    <w:p w:rsidR="00B67EAD"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 xml:space="preserve">     в) </w:t>
      </w: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w:t>
      </w:r>
    </w:p>
    <w:p w:rsidR="00B67EAD" w:rsidRPr="007F2AB3" w:rsidRDefault="00B67EAD" w:rsidP="00B67EAD">
      <w:pPr>
        <w:spacing w:after="0" w:line="240" w:lineRule="auto"/>
        <w:jc w:val="both"/>
        <w:rPr>
          <w:rFonts w:ascii="Times New Roman" w:hAnsi="Times New Roman" w:cs="Times New Roman"/>
          <w:sz w:val="20"/>
          <w:szCs w:val="20"/>
        </w:rPr>
      </w:pPr>
      <w:r w:rsidRPr="00D146D4">
        <w:rPr>
          <w:rFonts w:ascii="Times New Roman" w:hAnsi="Times New Roman" w:cs="Times New Roman"/>
          <w:sz w:val="24"/>
          <w:szCs w:val="24"/>
        </w:rPr>
        <w:t xml:space="preserve">           </w:t>
      </w:r>
      <w:r w:rsidRPr="007F2AB3">
        <w:rPr>
          <w:rFonts w:ascii="Times New Roman" w:hAnsi="Times New Roman" w:cs="Times New Roman"/>
          <w:sz w:val="20"/>
          <w:szCs w:val="20"/>
        </w:rPr>
        <w:t>(требуемое финансирование обеспечения мероприятий по</w:t>
      </w:r>
      <w:r>
        <w:rPr>
          <w:rFonts w:ascii="Times New Roman" w:hAnsi="Times New Roman" w:cs="Times New Roman"/>
          <w:sz w:val="20"/>
          <w:szCs w:val="20"/>
        </w:rPr>
        <w:t xml:space="preserve"> </w:t>
      </w:r>
      <w:r w:rsidRPr="007F2AB3">
        <w:rPr>
          <w:rFonts w:ascii="Times New Roman" w:hAnsi="Times New Roman" w:cs="Times New Roman"/>
          <w:sz w:val="20"/>
          <w:szCs w:val="20"/>
        </w:rPr>
        <w:t xml:space="preserve"> антитеррористической защищенности места массового    пребывания людей)</w:t>
      </w: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 xml:space="preserve">     14. Дополнительная информация</w:t>
      </w:r>
    </w:p>
    <w:p w:rsidR="00B67EAD" w:rsidRPr="00D146D4" w:rsidRDefault="00B67EAD" w:rsidP="00B67EAD">
      <w:pPr>
        <w:spacing w:after="0" w:line="240" w:lineRule="auto"/>
        <w:jc w:val="both"/>
        <w:rPr>
          <w:rFonts w:ascii="Times New Roman" w:hAnsi="Times New Roman" w:cs="Times New Roman"/>
          <w:sz w:val="24"/>
          <w:szCs w:val="24"/>
        </w:rPr>
      </w:pPr>
      <w:r w:rsidRPr="00D146D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w:t>
      </w:r>
    </w:p>
    <w:p w:rsidR="00B67EAD" w:rsidRPr="007F2AB3" w:rsidRDefault="00B67EAD" w:rsidP="00B67EAD">
      <w:pPr>
        <w:spacing w:after="0" w:line="240" w:lineRule="auto"/>
        <w:jc w:val="center"/>
        <w:rPr>
          <w:rFonts w:ascii="Times New Roman" w:hAnsi="Times New Roman" w:cs="Times New Roman"/>
          <w:sz w:val="20"/>
          <w:szCs w:val="20"/>
        </w:rPr>
      </w:pPr>
      <w:r w:rsidRPr="007F2AB3">
        <w:rPr>
          <w:rFonts w:ascii="Times New Roman" w:hAnsi="Times New Roman" w:cs="Times New Roman"/>
          <w:sz w:val="20"/>
          <w:szCs w:val="20"/>
        </w:rPr>
        <w:t>(дополнительная информация с учетом особенностей места массового пребывания людей)</w:t>
      </w:r>
    </w:p>
    <w:p w:rsidR="00B67EAD" w:rsidRDefault="00B67EAD" w:rsidP="00B67EAD">
      <w:pPr>
        <w:pStyle w:val="a3"/>
        <w:spacing w:before="0" w:beforeAutospacing="0" w:after="0" w:afterAutospacing="0"/>
      </w:pPr>
      <w:r w:rsidRPr="00D146D4">
        <w:t xml:space="preserve">    </w:t>
      </w:r>
    </w:p>
    <w:p w:rsidR="00B67EAD" w:rsidRPr="00D146D4" w:rsidRDefault="00B67EAD" w:rsidP="00B67EAD">
      <w:pPr>
        <w:pStyle w:val="a3"/>
        <w:spacing w:before="0" w:beforeAutospacing="0" w:after="0" w:afterAutospacing="0"/>
      </w:pPr>
      <w:r w:rsidRPr="00D146D4">
        <w:t xml:space="preserve">Заключение комиссии: </w:t>
      </w:r>
    </w:p>
    <w:p w:rsidR="00B67EAD" w:rsidRPr="00D146D4" w:rsidRDefault="00074CDF" w:rsidP="00B67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EAD" w:rsidRPr="00D146D4">
        <w:rPr>
          <w:rFonts w:ascii="Times New Roman" w:hAnsi="Times New Roman" w:cs="Times New Roman"/>
          <w:sz w:val="24"/>
          <w:szCs w:val="24"/>
        </w:rPr>
        <w:t>1. Присвоить категорию места массового пребывания людей _____.</w:t>
      </w:r>
    </w:p>
    <w:p w:rsidR="00B67EAD" w:rsidRPr="00D146D4" w:rsidRDefault="00074CDF" w:rsidP="00B67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EAD" w:rsidRPr="00D146D4">
        <w:rPr>
          <w:rFonts w:ascii="Times New Roman" w:hAnsi="Times New Roman" w:cs="Times New Roman"/>
          <w:sz w:val="24"/>
          <w:szCs w:val="24"/>
        </w:rPr>
        <w:t xml:space="preserve">2. </w:t>
      </w:r>
      <w:proofErr w:type="gramStart"/>
      <w:r w:rsidR="00B67EAD" w:rsidRPr="00D146D4">
        <w:rPr>
          <w:rFonts w:ascii="Times New Roman" w:hAnsi="Times New Roman" w:cs="Times New Roman"/>
          <w:sz w:val="24"/>
          <w:szCs w:val="24"/>
        </w:rPr>
        <w:t xml:space="preserve">Руководителю (собственнику) объекта </w:t>
      </w:r>
      <w:r w:rsidR="00B67EAD">
        <w:rPr>
          <w:rFonts w:ascii="Times New Roman" w:hAnsi="Times New Roman" w:cs="Times New Roman"/>
          <w:sz w:val="24"/>
          <w:szCs w:val="24"/>
        </w:rPr>
        <w:t>в</w:t>
      </w:r>
      <w:r w:rsidR="00B67EAD" w:rsidRPr="00D146D4">
        <w:rPr>
          <w:rFonts w:ascii="Times New Roman" w:hAnsi="Times New Roman" w:cs="Times New Roman"/>
          <w:sz w:val="24"/>
          <w:szCs w:val="24"/>
        </w:rPr>
        <w:t xml:space="preserve"> 10-дневный срок представить</w:t>
      </w:r>
      <w:r w:rsidR="00DB40F4">
        <w:rPr>
          <w:rFonts w:ascii="Times New Roman" w:hAnsi="Times New Roman" w:cs="Times New Roman"/>
          <w:sz w:val="24"/>
          <w:szCs w:val="24"/>
        </w:rPr>
        <w:t xml:space="preserve"> </w:t>
      </w:r>
      <w:r w:rsidR="00B67EAD" w:rsidRPr="00D146D4">
        <w:rPr>
          <w:rFonts w:ascii="Times New Roman" w:hAnsi="Times New Roman" w:cs="Times New Roman"/>
          <w:sz w:val="24"/>
          <w:szCs w:val="24"/>
        </w:rPr>
        <w:t xml:space="preserve"> </w:t>
      </w:r>
      <w:r w:rsidR="00DB40F4">
        <w:rPr>
          <w:rFonts w:ascii="Times New Roman" w:hAnsi="Times New Roman" w:cs="Times New Roman"/>
          <w:sz w:val="24"/>
          <w:szCs w:val="24"/>
        </w:rPr>
        <w:t>секретарю комиссии (</w:t>
      </w:r>
      <w:r w:rsidR="00C51090">
        <w:rPr>
          <w:rFonts w:ascii="Times New Roman" w:hAnsi="Times New Roman" w:cs="Times New Roman"/>
          <w:sz w:val="24"/>
          <w:szCs w:val="24"/>
        </w:rPr>
        <w:t xml:space="preserve">в </w:t>
      </w:r>
      <w:r w:rsidR="00DB40F4">
        <w:rPr>
          <w:rFonts w:ascii="Times New Roman" w:hAnsi="Times New Roman" w:cs="Times New Roman"/>
          <w:sz w:val="24"/>
          <w:szCs w:val="24"/>
        </w:rPr>
        <w:t>МКУ «Управление по ГО, ЧС и безопасности Енисейского района)</w:t>
      </w:r>
      <w:r w:rsidR="00ED407B">
        <w:rPr>
          <w:rFonts w:ascii="Times New Roman" w:hAnsi="Times New Roman" w:cs="Times New Roman"/>
          <w:sz w:val="24"/>
          <w:szCs w:val="24"/>
        </w:rPr>
        <w:t xml:space="preserve"> </w:t>
      </w:r>
      <w:r w:rsidR="00DB40F4">
        <w:rPr>
          <w:rFonts w:ascii="Times New Roman" w:hAnsi="Times New Roman" w:cs="Times New Roman"/>
          <w:sz w:val="24"/>
          <w:szCs w:val="24"/>
        </w:rPr>
        <w:t xml:space="preserve"> </w:t>
      </w:r>
      <w:r w:rsidR="00B67EAD" w:rsidRPr="00D146D4">
        <w:rPr>
          <w:rFonts w:ascii="Times New Roman" w:hAnsi="Times New Roman" w:cs="Times New Roman"/>
          <w:sz w:val="24"/>
          <w:szCs w:val="24"/>
        </w:rPr>
        <w:t>паспорт</w:t>
      </w:r>
      <w:r w:rsidR="00DB40F4">
        <w:rPr>
          <w:rFonts w:ascii="Times New Roman" w:hAnsi="Times New Roman" w:cs="Times New Roman"/>
          <w:sz w:val="24"/>
          <w:szCs w:val="24"/>
        </w:rPr>
        <w:t xml:space="preserve"> </w:t>
      </w:r>
      <w:r w:rsidR="00B67EAD" w:rsidRPr="00D146D4">
        <w:rPr>
          <w:rFonts w:ascii="Times New Roman" w:hAnsi="Times New Roman" w:cs="Times New Roman"/>
          <w:sz w:val="24"/>
          <w:szCs w:val="24"/>
        </w:rPr>
        <w:t xml:space="preserve"> безопасности места массового пребывания людей по форме</w:t>
      </w:r>
      <w:r w:rsidR="00ED407B">
        <w:rPr>
          <w:rFonts w:ascii="Times New Roman" w:hAnsi="Times New Roman" w:cs="Times New Roman"/>
          <w:sz w:val="24"/>
          <w:szCs w:val="24"/>
        </w:rPr>
        <w:t xml:space="preserve"> (приложение 3)</w:t>
      </w:r>
      <w:r w:rsidR="00B67EAD" w:rsidRPr="00D146D4">
        <w:rPr>
          <w:rFonts w:ascii="Times New Roman" w:hAnsi="Times New Roman" w:cs="Times New Roman"/>
          <w:sz w:val="24"/>
          <w:szCs w:val="24"/>
        </w:rPr>
        <w:t>,</w:t>
      </w:r>
      <w:r w:rsidR="00ED407B">
        <w:rPr>
          <w:rFonts w:ascii="Times New Roman" w:hAnsi="Times New Roman" w:cs="Times New Roman"/>
          <w:sz w:val="24"/>
          <w:szCs w:val="24"/>
        </w:rPr>
        <w:t xml:space="preserve"> в соответствии с </w:t>
      </w:r>
      <w:r w:rsidR="00B67EAD" w:rsidRPr="00D146D4">
        <w:rPr>
          <w:rFonts w:ascii="Times New Roman" w:hAnsi="Times New Roman" w:cs="Times New Roman"/>
          <w:sz w:val="24"/>
          <w:szCs w:val="24"/>
        </w:rPr>
        <w:t xml:space="preserve"> Постановлением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w:t>
      </w:r>
      <w:proofErr w:type="gramEnd"/>
      <w:r w:rsidR="00B67EAD" w:rsidRPr="00D146D4">
        <w:rPr>
          <w:rFonts w:ascii="Times New Roman" w:hAnsi="Times New Roman" w:cs="Times New Roman"/>
          <w:sz w:val="24"/>
          <w:szCs w:val="24"/>
        </w:rPr>
        <w:t xml:space="preserve"> мест и объектов (территорий)».</w:t>
      </w:r>
    </w:p>
    <w:p w:rsidR="00074CDF" w:rsidRDefault="00074CDF" w:rsidP="00074CDF">
      <w:pPr>
        <w:pStyle w:val="a3"/>
        <w:spacing w:before="0" w:beforeAutospacing="0" w:after="0" w:afterAutospacing="0"/>
        <w:jc w:val="both"/>
      </w:pPr>
      <w:r>
        <w:t xml:space="preserve">     3. Акт составлен в 5-ти экземплярах и является </w:t>
      </w:r>
      <w:r w:rsidRPr="00074CDF">
        <w:t>неотъемлемой частью паспорта безопасности</w:t>
      </w:r>
      <w:r>
        <w:t xml:space="preserve"> </w:t>
      </w:r>
      <w:r w:rsidRPr="00074CDF">
        <w:t xml:space="preserve"> места массового пребывания людей</w:t>
      </w:r>
      <w:r>
        <w:t xml:space="preserve">. </w:t>
      </w:r>
    </w:p>
    <w:p w:rsidR="00074CDF" w:rsidRDefault="00074CDF" w:rsidP="00074CDF">
      <w:pPr>
        <w:pStyle w:val="a3"/>
        <w:spacing w:before="0" w:beforeAutospacing="0" w:after="0" w:afterAutospacing="0"/>
        <w:jc w:val="both"/>
      </w:pPr>
    </w:p>
    <w:p w:rsidR="008828D5" w:rsidRDefault="008828D5" w:rsidP="00074CDF">
      <w:pPr>
        <w:pStyle w:val="a3"/>
        <w:spacing w:before="0" w:beforeAutospacing="0" w:after="0" w:afterAutospacing="0"/>
        <w:jc w:val="both"/>
      </w:pPr>
    </w:p>
    <w:p w:rsidR="00B67EAD" w:rsidRPr="00D146D4" w:rsidRDefault="00B67EAD" w:rsidP="00B67EAD">
      <w:pPr>
        <w:pStyle w:val="a3"/>
        <w:spacing w:before="0" w:beforeAutospacing="0" w:after="0" w:afterAutospacing="0"/>
      </w:pPr>
      <w:r w:rsidRPr="00D146D4">
        <w:t>Председатель комиссии: _______________________________________</w:t>
      </w:r>
      <w:r>
        <w:t>_______</w:t>
      </w:r>
      <w:r w:rsidRPr="00D146D4">
        <w:t xml:space="preserve"> </w:t>
      </w:r>
    </w:p>
    <w:p w:rsidR="00B67EAD" w:rsidRDefault="00B67EAD" w:rsidP="00B67EAD">
      <w:pPr>
        <w:pStyle w:val="a3"/>
        <w:spacing w:before="0" w:beforeAutospacing="0" w:after="0" w:afterAutospacing="0"/>
      </w:pPr>
    </w:p>
    <w:p w:rsidR="008828D5" w:rsidRDefault="008828D5" w:rsidP="00B67EAD">
      <w:pPr>
        <w:pStyle w:val="a3"/>
        <w:spacing w:before="0" w:beforeAutospacing="0" w:after="0" w:afterAutospacing="0"/>
      </w:pPr>
    </w:p>
    <w:p w:rsidR="00B67EAD" w:rsidRPr="00D146D4" w:rsidRDefault="00B67EAD" w:rsidP="00B67EAD">
      <w:pPr>
        <w:pStyle w:val="a3"/>
        <w:spacing w:before="0" w:beforeAutospacing="0" w:after="0" w:afterAutospacing="0"/>
      </w:pPr>
      <w:r w:rsidRPr="00D146D4">
        <w:t>Члены комиссии: _____________________________________________</w:t>
      </w:r>
      <w:r w:rsidR="00ED407B">
        <w:t>_______</w:t>
      </w:r>
    </w:p>
    <w:p w:rsidR="00B67EAD" w:rsidRPr="00D146D4" w:rsidRDefault="00B67EAD" w:rsidP="00B67EAD">
      <w:pPr>
        <w:pStyle w:val="a3"/>
        <w:spacing w:before="0" w:beforeAutospacing="0" w:after="0" w:afterAutospacing="0"/>
      </w:pPr>
      <w:r w:rsidRPr="00D146D4">
        <w:t xml:space="preserve">                              _____________________________________________</w:t>
      </w:r>
      <w:r w:rsidR="00ED407B">
        <w:t xml:space="preserve">_______ </w:t>
      </w:r>
    </w:p>
    <w:p w:rsidR="00B67EAD" w:rsidRPr="00D146D4" w:rsidRDefault="00B67EAD" w:rsidP="00B67EAD">
      <w:pPr>
        <w:pStyle w:val="a3"/>
        <w:spacing w:before="0" w:beforeAutospacing="0" w:after="0" w:afterAutospacing="0"/>
      </w:pPr>
      <w:r w:rsidRPr="00D146D4">
        <w:t xml:space="preserve">                            </w:t>
      </w:r>
    </w:p>
    <w:p w:rsidR="00B67EAD" w:rsidRDefault="00B67EAD" w:rsidP="00ED407B">
      <w:pPr>
        <w:pStyle w:val="a6"/>
        <w:ind w:left="5103"/>
        <w:rPr>
          <w:rStyle w:val="blk"/>
        </w:rPr>
      </w:pPr>
      <w:r w:rsidRPr="00D146D4">
        <w:rPr>
          <w:rStyle w:val="blk"/>
        </w:rPr>
        <w:t xml:space="preserve">                                                                                                                </w:t>
      </w:r>
    </w:p>
    <w:p w:rsidR="00B67EAD" w:rsidRDefault="00B67EAD" w:rsidP="00B67EAD">
      <w:pPr>
        <w:pStyle w:val="a6"/>
        <w:ind w:left="5103"/>
        <w:jc w:val="right"/>
        <w:rPr>
          <w:rStyle w:val="blk"/>
        </w:rPr>
      </w:pPr>
    </w:p>
    <w:p w:rsidR="00F67377" w:rsidRDefault="00F67377" w:rsidP="00B67EAD">
      <w:pPr>
        <w:pStyle w:val="a6"/>
        <w:ind w:left="5103"/>
        <w:jc w:val="right"/>
      </w:pPr>
    </w:p>
    <w:sectPr w:rsidR="00F67377" w:rsidSect="0042042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B88"/>
    <w:multiLevelType w:val="hybridMultilevel"/>
    <w:tmpl w:val="8BC478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8C5E8A"/>
    <w:multiLevelType w:val="hybridMultilevel"/>
    <w:tmpl w:val="428C885C"/>
    <w:lvl w:ilvl="0" w:tplc="B938159C">
      <w:start w:val="6"/>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6A3D0011"/>
    <w:multiLevelType w:val="hybridMultilevel"/>
    <w:tmpl w:val="B07C1A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A603360"/>
    <w:multiLevelType w:val="hybridMultilevel"/>
    <w:tmpl w:val="845E8F54"/>
    <w:lvl w:ilvl="0" w:tplc="ED880B10">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67EAD"/>
    <w:rsid w:val="00013804"/>
    <w:rsid w:val="00016BFD"/>
    <w:rsid w:val="00017260"/>
    <w:rsid w:val="00017D96"/>
    <w:rsid w:val="00074CDF"/>
    <w:rsid w:val="000810CB"/>
    <w:rsid w:val="00091481"/>
    <w:rsid w:val="000D6C9C"/>
    <w:rsid w:val="000E6F3D"/>
    <w:rsid w:val="0012759A"/>
    <w:rsid w:val="0018301A"/>
    <w:rsid w:val="0019261E"/>
    <w:rsid w:val="001B31FD"/>
    <w:rsid w:val="001C1D46"/>
    <w:rsid w:val="002104BC"/>
    <w:rsid w:val="002331ED"/>
    <w:rsid w:val="002749BD"/>
    <w:rsid w:val="00286684"/>
    <w:rsid w:val="002904F5"/>
    <w:rsid w:val="00291460"/>
    <w:rsid w:val="002B50C4"/>
    <w:rsid w:val="002B5304"/>
    <w:rsid w:val="002C5AFD"/>
    <w:rsid w:val="002E4F79"/>
    <w:rsid w:val="003A64E5"/>
    <w:rsid w:val="003B5432"/>
    <w:rsid w:val="0042042A"/>
    <w:rsid w:val="00430D79"/>
    <w:rsid w:val="004711F4"/>
    <w:rsid w:val="00517FBF"/>
    <w:rsid w:val="00530AD1"/>
    <w:rsid w:val="00565184"/>
    <w:rsid w:val="0057510F"/>
    <w:rsid w:val="0069419C"/>
    <w:rsid w:val="006E3660"/>
    <w:rsid w:val="00703FB2"/>
    <w:rsid w:val="00713DFA"/>
    <w:rsid w:val="007742F3"/>
    <w:rsid w:val="00782A13"/>
    <w:rsid w:val="00784BA3"/>
    <w:rsid w:val="007B5D2E"/>
    <w:rsid w:val="008130C8"/>
    <w:rsid w:val="00840DFF"/>
    <w:rsid w:val="00870BA5"/>
    <w:rsid w:val="0088082D"/>
    <w:rsid w:val="008828D5"/>
    <w:rsid w:val="008A603C"/>
    <w:rsid w:val="008C5D0E"/>
    <w:rsid w:val="008E3DFE"/>
    <w:rsid w:val="00906DB3"/>
    <w:rsid w:val="00982408"/>
    <w:rsid w:val="009873F6"/>
    <w:rsid w:val="009B016A"/>
    <w:rsid w:val="009C78FE"/>
    <w:rsid w:val="009D284F"/>
    <w:rsid w:val="00A06619"/>
    <w:rsid w:val="00A95085"/>
    <w:rsid w:val="00B11FF5"/>
    <w:rsid w:val="00B67EAD"/>
    <w:rsid w:val="00B85A7A"/>
    <w:rsid w:val="00BC19DE"/>
    <w:rsid w:val="00C51090"/>
    <w:rsid w:val="00CA120F"/>
    <w:rsid w:val="00CE1EAE"/>
    <w:rsid w:val="00D22A80"/>
    <w:rsid w:val="00D46A32"/>
    <w:rsid w:val="00DB3306"/>
    <w:rsid w:val="00DB40F4"/>
    <w:rsid w:val="00DC5CEF"/>
    <w:rsid w:val="00DC6F5B"/>
    <w:rsid w:val="00DD022E"/>
    <w:rsid w:val="00E062F0"/>
    <w:rsid w:val="00E3097C"/>
    <w:rsid w:val="00EB2335"/>
    <w:rsid w:val="00EC4768"/>
    <w:rsid w:val="00ED407B"/>
    <w:rsid w:val="00EE04FD"/>
    <w:rsid w:val="00EF195A"/>
    <w:rsid w:val="00F67377"/>
    <w:rsid w:val="00FC49E8"/>
    <w:rsid w:val="00FD3D4B"/>
    <w:rsid w:val="00FE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A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67EAD"/>
    <w:rPr>
      <w:rFonts w:cs="Times New Roman"/>
    </w:rPr>
  </w:style>
  <w:style w:type="paragraph" w:styleId="a4">
    <w:name w:val="Body Text"/>
    <w:basedOn w:val="a"/>
    <w:link w:val="a5"/>
    <w:uiPriority w:val="99"/>
    <w:rsid w:val="00B67EAD"/>
    <w:pPr>
      <w:spacing w:after="0" w:line="240" w:lineRule="auto"/>
      <w:jc w:val="both"/>
    </w:pPr>
    <w:rPr>
      <w:rFonts w:ascii="Times New Roman" w:eastAsia="Times New Roman" w:hAnsi="Times New Roman" w:cs="Times New Roman"/>
      <w:sz w:val="26"/>
      <w:szCs w:val="24"/>
      <w:lang w:eastAsia="ru-RU"/>
    </w:rPr>
  </w:style>
  <w:style w:type="character" w:customStyle="1" w:styleId="a5">
    <w:name w:val="Основной текст Знак"/>
    <w:basedOn w:val="a0"/>
    <w:link w:val="a4"/>
    <w:uiPriority w:val="99"/>
    <w:rsid w:val="00B67EAD"/>
    <w:rPr>
      <w:rFonts w:eastAsia="Times New Roman"/>
      <w:sz w:val="26"/>
      <w:szCs w:val="24"/>
      <w:lang w:eastAsia="ru-RU"/>
    </w:rPr>
  </w:style>
  <w:style w:type="paragraph" w:customStyle="1" w:styleId="ConsPlusNormal">
    <w:name w:val="ConsPlusNormal"/>
    <w:rsid w:val="00B67EAD"/>
    <w:pPr>
      <w:autoSpaceDE w:val="0"/>
      <w:autoSpaceDN w:val="0"/>
      <w:adjustRightInd w:val="0"/>
      <w:spacing w:after="0" w:line="240" w:lineRule="auto"/>
      <w:ind w:firstLine="720"/>
    </w:pPr>
    <w:rPr>
      <w:rFonts w:ascii="Arial" w:eastAsia="Calibri" w:hAnsi="Arial" w:cs="Arial"/>
      <w:sz w:val="20"/>
      <w:szCs w:val="20"/>
    </w:rPr>
  </w:style>
  <w:style w:type="paragraph" w:customStyle="1" w:styleId="a6">
    <w:name w:val="Стиль"/>
    <w:rsid w:val="00B67EAD"/>
    <w:pPr>
      <w:widowControl w:val="0"/>
      <w:autoSpaceDE w:val="0"/>
      <w:autoSpaceDN w:val="0"/>
      <w:adjustRightInd w:val="0"/>
      <w:spacing w:after="0" w:line="240" w:lineRule="auto"/>
    </w:pPr>
    <w:rPr>
      <w:rFonts w:eastAsia="Times New Roman"/>
      <w:sz w:val="24"/>
      <w:szCs w:val="24"/>
      <w:lang w:eastAsia="ru-RU"/>
    </w:rPr>
  </w:style>
  <w:style w:type="paragraph" w:styleId="a7">
    <w:name w:val="Balloon Text"/>
    <w:basedOn w:val="a"/>
    <w:link w:val="a8"/>
    <w:uiPriority w:val="99"/>
    <w:semiHidden/>
    <w:unhideWhenUsed/>
    <w:rsid w:val="00B67E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7EAD"/>
    <w:rPr>
      <w:rFonts w:ascii="Tahoma" w:hAnsi="Tahoma" w:cs="Tahoma"/>
      <w:sz w:val="16"/>
      <w:szCs w:val="16"/>
    </w:rPr>
  </w:style>
  <w:style w:type="paragraph" w:styleId="a9">
    <w:name w:val="List Paragraph"/>
    <w:basedOn w:val="a"/>
    <w:uiPriority w:val="34"/>
    <w:qFormat/>
    <w:rsid w:val="00BC19DE"/>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 Spacing"/>
    <w:uiPriority w:val="1"/>
    <w:qFormat/>
    <w:rsid w:val="00BC19DE"/>
    <w:pPr>
      <w:spacing w:after="0" w:line="240" w:lineRule="auto"/>
    </w:pPr>
    <w:rPr>
      <w:rFonts w:asciiTheme="minorHAnsi" w:hAnsiTheme="minorHAnsi" w:cstheme="minorBidi"/>
      <w:sz w:val="22"/>
      <w:szCs w:val="22"/>
    </w:rPr>
  </w:style>
  <w:style w:type="table" w:styleId="ab">
    <w:name w:val="Table Grid"/>
    <w:basedOn w:val="a1"/>
    <w:uiPriority w:val="59"/>
    <w:rsid w:val="00F6737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204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15</Pages>
  <Words>5425</Words>
  <Characters>30926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Лаврова</cp:lastModifiedBy>
  <cp:revision>69</cp:revision>
  <cp:lastPrinted>2016-02-03T02:41:00Z</cp:lastPrinted>
  <dcterms:created xsi:type="dcterms:W3CDTF">2016-01-15T04:17:00Z</dcterms:created>
  <dcterms:modified xsi:type="dcterms:W3CDTF">2016-02-08T04:04:00Z</dcterms:modified>
</cp:coreProperties>
</file>