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98" w:rsidRPr="00D77B98" w:rsidRDefault="00D77B98" w:rsidP="00D77B98">
      <w:pPr>
        <w:autoSpaceDN w:val="0"/>
        <w:rPr>
          <w:b/>
          <w:szCs w:val="28"/>
        </w:rPr>
      </w:pPr>
    </w:p>
    <w:p w:rsidR="00D77B98" w:rsidRPr="00D77B98" w:rsidRDefault="00D77B98" w:rsidP="00D77B98">
      <w:pPr>
        <w:autoSpaceDN w:val="0"/>
        <w:jc w:val="center"/>
        <w:rPr>
          <w:b/>
          <w:noProof/>
          <w:szCs w:val="24"/>
        </w:rPr>
      </w:pPr>
      <w:r w:rsidRPr="00D77B98">
        <w:rPr>
          <w:b/>
          <w:noProof/>
          <w:szCs w:val="24"/>
        </w:rPr>
        <w:drawing>
          <wp:inline distT="0" distB="0" distL="0" distR="0" wp14:anchorId="2BA7D326" wp14:editId="605C126C">
            <wp:extent cx="581025" cy="7143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B98" w:rsidRPr="00D77B98" w:rsidRDefault="00D77B98" w:rsidP="00D77B98">
      <w:pPr>
        <w:autoSpaceDN w:val="0"/>
        <w:jc w:val="center"/>
        <w:rPr>
          <w:bCs/>
        </w:rPr>
      </w:pPr>
    </w:p>
    <w:p w:rsidR="00D77B98" w:rsidRPr="00D77B98" w:rsidRDefault="00D77B98" w:rsidP="00D77B98">
      <w:pPr>
        <w:autoSpaceDN w:val="0"/>
        <w:jc w:val="center"/>
        <w:rPr>
          <w:bCs/>
          <w:sz w:val="32"/>
          <w:szCs w:val="32"/>
        </w:rPr>
      </w:pPr>
      <w:r w:rsidRPr="00D77B98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D77B98" w:rsidRPr="00D77B98" w:rsidRDefault="00D77B98" w:rsidP="00D77B98">
      <w:pPr>
        <w:tabs>
          <w:tab w:val="left" w:pos="1440"/>
        </w:tabs>
        <w:autoSpaceDN w:val="0"/>
        <w:jc w:val="center"/>
        <w:rPr>
          <w:b/>
          <w:sz w:val="36"/>
          <w:szCs w:val="36"/>
        </w:rPr>
      </w:pPr>
      <w:r w:rsidRPr="00D77B98">
        <w:rPr>
          <w:b/>
          <w:sz w:val="36"/>
          <w:szCs w:val="36"/>
        </w:rPr>
        <w:t>РЕШЕНИЕ</w:t>
      </w:r>
    </w:p>
    <w:p w:rsidR="00D77B98" w:rsidRPr="00D77B98" w:rsidRDefault="00D77B98" w:rsidP="00D77B98">
      <w:pPr>
        <w:autoSpaceDN w:val="0"/>
        <w:jc w:val="center"/>
        <w:rPr>
          <w:b/>
          <w:sz w:val="22"/>
          <w:szCs w:val="22"/>
        </w:rPr>
      </w:pPr>
    </w:p>
    <w:p w:rsidR="00D77B98" w:rsidRPr="00D77B98" w:rsidRDefault="00D77B98" w:rsidP="00D77B98">
      <w:pPr>
        <w:autoSpaceDN w:val="0"/>
        <w:rPr>
          <w:b/>
          <w:sz w:val="24"/>
          <w:szCs w:val="24"/>
        </w:rPr>
      </w:pPr>
      <w:r w:rsidRPr="00D77B98">
        <w:rPr>
          <w:szCs w:val="28"/>
        </w:rPr>
        <w:t xml:space="preserve">   26.05.2016                                        </w:t>
      </w:r>
      <w:proofErr w:type="spellStart"/>
      <w:r w:rsidRPr="00D77B98">
        <w:rPr>
          <w:sz w:val="24"/>
          <w:szCs w:val="24"/>
        </w:rPr>
        <w:t>г</w:t>
      </w:r>
      <w:proofErr w:type="gramStart"/>
      <w:r w:rsidRPr="00D77B98">
        <w:rPr>
          <w:sz w:val="24"/>
          <w:szCs w:val="24"/>
        </w:rPr>
        <w:t>.Е</w:t>
      </w:r>
      <w:proofErr w:type="gramEnd"/>
      <w:r w:rsidRPr="00D77B98">
        <w:rPr>
          <w:sz w:val="24"/>
          <w:szCs w:val="24"/>
        </w:rPr>
        <w:t>нисейск</w:t>
      </w:r>
      <w:proofErr w:type="spellEnd"/>
      <w:r w:rsidRPr="00D77B98">
        <w:rPr>
          <w:szCs w:val="28"/>
        </w:rPr>
        <w:t xml:space="preserve">                                        № 5-</w:t>
      </w:r>
      <w:r>
        <w:rPr>
          <w:szCs w:val="28"/>
        </w:rPr>
        <w:t>72</w:t>
      </w:r>
      <w:r w:rsidRPr="00D77B98">
        <w:rPr>
          <w:szCs w:val="28"/>
        </w:rPr>
        <w:t>р</w:t>
      </w:r>
    </w:p>
    <w:p w:rsidR="002A5990" w:rsidRPr="00291978" w:rsidRDefault="002A5990" w:rsidP="002A5990">
      <w:pPr>
        <w:autoSpaceDN w:val="0"/>
        <w:rPr>
          <w:szCs w:val="28"/>
        </w:rPr>
      </w:pPr>
      <w:bookmarkStart w:id="0" w:name="_GoBack"/>
      <w:bookmarkEnd w:id="0"/>
    </w:p>
    <w:p w:rsidR="00EA6A59" w:rsidRDefault="00EA6A59" w:rsidP="006164DE">
      <w:pPr>
        <w:rPr>
          <w:sz w:val="24"/>
          <w:szCs w:val="24"/>
        </w:rPr>
      </w:pPr>
    </w:p>
    <w:p w:rsidR="002D4ECA" w:rsidRPr="00793596" w:rsidRDefault="0017736A" w:rsidP="00793596">
      <w:pPr>
        <w:tabs>
          <w:tab w:val="left" w:pos="9214"/>
        </w:tabs>
        <w:autoSpaceDN w:val="0"/>
        <w:ind w:right="141"/>
        <w:jc w:val="both"/>
        <w:rPr>
          <w:b/>
          <w:szCs w:val="28"/>
          <w:lang w:eastAsia="en-US"/>
        </w:rPr>
      </w:pPr>
      <w:r w:rsidRPr="00793596">
        <w:rPr>
          <w:b/>
          <w:szCs w:val="28"/>
        </w:rPr>
        <w:t>О в</w:t>
      </w:r>
      <w:r w:rsidR="00EA6A59" w:rsidRPr="00793596">
        <w:rPr>
          <w:b/>
          <w:szCs w:val="28"/>
        </w:rPr>
        <w:t>несени</w:t>
      </w:r>
      <w:r w:rsidRPr="00793596">
        <w:rPr>
          <w:b/>
          <w:szCs w:val="28"/>
        </w:rPr>
        <w:t>и</w:t>
      </w:r>
      <w:r w:rsidR="00EA6A59" w:rsidRPr="00793596">
        <w:rPr>
          <w:b/>
          <w:szCs w:val="28"/>
        </w:rPr>
        <w:t xml:space="preserve"> изменений  и дополнений в решение </w:t>
      </w:r>
      <w:r w:rsidRPr="00793596">
        <w:rPr>
          <w:b/>
          <w:szCs w:val="28"/>
        </w:rPr>
        <w:t xml:space="preserve">Енисейского районного Совета депутатов </w:t>
      </w:r>
      <w:r w:rsidR="002D4ECA" w:rsidRPr="00793596">
        <w:rPr>
          <w:b/>
          <w:szCs w:val="28"/>
        </w:rPr>
        <w:t>«</w:t>
      </w:r>
      <w:r w:rsidR="002D4ECA" w:rsidRPr="00793596">
        <w:rPr>
          <w:b/>
          <w:szCs w:val="28"/>
          <w:lang w:eastAsia="en-US"/>
        </w:rPr>
        <w:t xml:space="preserve">О принятии осуществления части полномочий по решению вопросов местного значения органов местного самоуправления </w:t>
      </w:r>
      <w:proofErr w:type="spellStart"/>
      <w:r w:rsidR="0003044E" w:rsidRPr="00793596">
        <w:rPr>
          <w:b/>
          <w:szCs w:val="28"/>
          <w:lang w:eastAsia="en-US"/>
        </w:rPr>
        <w:t>Усть-Кемский</w:t>
      </w:r>
      <w:proofErr w:type="spellEnd"/>
      <w:r w:rsidRPr="00793596">
        <w:rPr>
          <w:b/>
          <w:szCs w:val="28"/>
          <w:lang w:eastAsia="en-US"/>
        </w:rPr>
        <w:t xml:space="preserve"> </w:t>
      </w:r>
      <w:r w:rsidR="002D4ECA" w:rsidRPr="00793596">
        <w:rPr>
          <w:b/>
          <w:szCs w:val="28"/>
          <w:lang w:eastAsia="en-US"/>
        </w:rPr>
        <w:t>сельсовет органами  местного самоуправления муниципального района по исполнению бюджета»</w:t>
      </w:r>
    </w:p>
    <w:p w:rsidR="00EA6A59" w:rsidRPr="00AD66B5" w:rsidRDefault="00EA6A59" w:rsidP="000E42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D4ECA" w:rsidRPr="0029557B" w:rsidRDefault="002D4ECA" w:rsidP="002D4ECA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4DC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 и  Порядком заключения соглашений между муниципальным районом и поселениями о передаче ими друг другу осуществления части своих полномочий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0923B4" w:rsidRPr="000923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923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утвержденным </w:t>
      </w:r>
      <w:r w:rsidR="000923B4" w:rsidRPr="00A60628">
        <w:rPr>
          <w:rFonts w:ascii="Times New Roman" w:hAnsi="Times New Roman" w:cs="Times New Roman"/>
          <w:b w:val="0"/>
          <w:bCs w:val="0"/>
          <w:sz w:val="28"/>
          <w:szCs w:val="28"/>
        </w:rPr>
        <w:t>решением Енисейского районного Совета депутатов от 26.04.2012 № 19-225р</w:t>
      </w:r>
      <w:r w:rsidR="000923B4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на основании </w:t>
      </w:r>
      <w:r w:rsidR="0003044E">
        <w:rPr>
          <w:rFonts w:ascii="Times New Roman" w:hAnsi="Times New Roman" w:cs="Times New Roman"/>
          <w:b w:val="0"/>
          <w:sz w:val="28"/>
          <w:szCs w:val="28"/>
        </w:rPr>
        <w:t xml:space="preserve">ходатайства </w:t>
      </w:r>
      <w:proofErr w:type="spellStart"/>
      <w:r w:rsidR="0003044E">
        <w:rPr>
          <w:rFonts w:ascii="Times New Roman" w:hAnsi="Times New Roman" w:cs="Times New Roman"/>
          <w:b w:val="0"/>
          <w:sz w:val="28"/>
          <w:szCs w:val="28"/>
        </w:rPr>
        <w:t>Усть-Кемского</w:t>
      </w:r>
      <w:proofErr w:type="spellEnd"/>
      <w:r w:rsidR="0003044E">
        <w:rPr>
          <w:rFonts w:ascii="Times New Roman" w:hAnsi="Times New Roman" w:cs="Times New Roman"/>
          <w:b w:val="0"/>
          <w:sz w:val="28"/>
          <w:szCs w:val="28"/>
        </w:rPr>
        <w:t xml:space="preserve"> сельсовета от 24.03.2016 № 84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33AF2">
        <w:rPr>
          <w:rFonts w:ascii="Times New Roman" w:hAnsi="Times New Roman" w:cs="Times New Roman"/>
          <w:b w:val="0"/>
          <w:sz w:val="28"/>
          <w:szCs w:val="28"/>
        </w:rPr>
        <w:t xml:space="preserve">Енисейский районный Совет депутатов </w:t>
      </w:r>
      <w:r w:rsidRPr="0029557B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EA6A59" w:rsidRPr="00AD66B5" w:rsidRDefault="00940863" w:rsidP="0032244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66B5">
        <w:rPr>
          <w:rFonts w:ascii="Times New Roman" w:hAnsi="Times New Roman" w:cs="Times New Roman"/>
          <w:sz w:val="28"/>
          <w:szCs w:val="28"/>
        </w:rPr>
        <w:t xml:space="preserve">1. </w:t>
      </w:r>
      <w:r w:rsidR="00EA6A59" w:rsidRPr="00AD66B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22012" w:rsidRPr="00222012">
        <w:rPr>
          <w:rFonts w:ascii="Times New Roman" w:hAnsi="Times New Roman" w:cs="Times New Roman"/>
          <w:sz w:val="28"/>
          <w:szCs w:val="28"/>
          <w:lang w:eastAsia="ru-RU"/>
        </w:rPr>
        <w:t xml:space="preserve">в решение Енисейского районного Совета депутатов </w:t>
      </w:r>
      <w:r w:rsidR="00222012" w:rsidRPr="00AD66B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222012">
        <w:rPr>
          <w:rFonts w:ascii="Times New Roman" w:hAnsi="Times New Roman" w:cs="Times New Roman"/>
          <w:sz w:val="28"/>
          <w:szCs w:val="28"/>
          <w:lang w:eastAsia="ru-RU"/>
        </w:rPr>
        <w:t>18.12.2015</w:t>
      </w:r>
      <w:r w:rsidR="00222012" w:rsidRPr="00AD66B5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222012">
        <w:rPr>
          <w:rFonts w:ascii="Times New Roman" w:hAnsi="Times New Roman" w:cs="Times New Roman"/>
          <w:sz w:val="28"/>
          <w:szCs w:val="28"/>
          <w:lang w:eastAsia="ru-RU"/>
        </w:rPr>
        <w:t>3-33</w:t>
      </w:r>
      <w:r w:rsidR="00222012" w:rsidRPr="00AD66B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222012" w:rsidRPr="00222012">
        <w:rPr>
          <w:rFonts w:ascii="Times New Roman" w:hAnsi="Times New Roman" w:cs="Times New Roman"/>
          <w:sz w:val="28"/>
          <w:szCs w:val="28"/>
          <w:lang w:eastAsia="ru-RU"/>
        </w:rPr>
        <w:t xml:space="preserve"> «О принятии осуществления части полномочий по решению вопросов местного значения органов местного самоуправления </w:t>
      </w:r>
      <w:proofErr w:type="spellStart"/>
      <w:r w:rsidR="00222012" w:rsidRPr="00222012">
        <w:rPr>
          <w:rFonts w:ascii="Times New Roman" w:hAnsi="Times New Roman" w:cs="Times New Roman"/>
          <w:sz w:val="28"/>
          <w:szCs w:val="28"/>
          <w:lang w:eastAsia="ru-RU"/>
        </w:rPr>
        <w:t>Усть-Кемский</w:t>
      </w:r>
      <w:proofErr w:type="spellEnd"/>
      <w:r w:rsidR="00222012" w:rsidRPr="00222012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органами  местного самоуправления муниципального района по исполнению бюджета»</w:t>
      </w:r>
      <w:r w:rsidR="002220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AD66B5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</w:t>
      </w:r>
      <w:r w:rsidR="000923B4">
        <w:rPr>
          <w:rFonts w:ascii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="00EA6A59" w:rsidRPr="00AD66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3044E" w:rsidRDefault="00EA6A59" w:rsidP="0032244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6B5">
        <w:rPr>
          <w:rFonts w:ascii="Times New Roman" w:hAnsi="Times New Roman" w:cs="Times New Roman"/>
          <w:sz w:val="28"/>
          <w:szCs w:val="28"/>
        </w:rPr>
        <w:t xml:space="preserve">а) </w:t>
      </w:r>
      <w:r w:rsidR="0003044E">
        <w:rPr>
          <w:rFonts w:ascii="Times New Roman" w:hAnsi="Times New Roman" w:cs="Times New Roman"/>
          <w:sz w:val="28"/>
          <w:szCs w:val="28"/>
        </w:rPr>
        <w:t>пункт</w:t>
      </w:r>
      <w:r w:rsidR="002D4ECA">
        <w:rPr>
          <w:rFonts w:ascii="Times New Roman" w:hAnsi="Times New Roman" w:cs="Times New Roman"/>
          <w:sz w:val="28"/>
          <w:szCs w:val="28"/>
        </w:rPr>
        <w:t xml:space="preserve"> 1</w:t>
      </w:r>
      <w:r w:rsidR="00037265">
        <w:rPr>
          <w:rFonts w:ascii="Times New Roman" w:hAnsi="Times New Roman" w:cs="Times New Roman"/>
          <w:sz w:val="28"/>
          <w:szCs w:val="28"/>
        </w:rPr>
        <w:t xml:space="preserve"> </w:t>
      </w:r>
      <w:r w:rsidR="0003044E">
        <w:rPr>
          <w:rFonts w:ascii="Times New Roman" w:hAnsi="Times New Roman" w:cs="Times New Roman"/>
          <w:sz w:val="28"/>
          <w:szCs w:val="28"/>
        </w:rPr>
        <w:t>дополнить подпунктами 15 и 16 следующего содержания:</w:t>
      </w:r>
    </w:p>
    <w:p w:rsidR="00AD66B5" w:rsidRDefault="0003044E" w:rsidP="0032244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«15) составление и ведение сводной бюджетной росписи</w:t>
      </w:r>
      <w:r w:rsidR="002D4ECA">
        <w:rPr>
          <w:rFonts w:ascii="Times New Roman" w:hAnsi="Times New Roman" w:cs="Times New Roman"/>
          <w:sz w:val="28"/>
          <w:szCs w:val="28"/>
        </w:rPr>
        <w:t>;</w:t>
      </w:r>
    </w:p>
    <w:p w:rsidR="0003044E" w:rsidRDefault="00322440" w:rsidP="0032244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044E">
        <w:rPr>
          <w:rFonts w:ascii="Times New Roman" w:hAnsi="Times New Roman" w:cs="Times New Roman"/>
          <w:sz w:val="28"/>
          <w:szCs w:val="28"/>
        </w:rPr>
        <w:t>16) составление и ведение кассового плана</w:t>
      </w:r>
      <w:proofErr w:type="gramStart"/>
      <w:r w:rsidR="00222012">
        <w:rPr>
          <w:rFonts w:ascii="Times New Roman" w:hAnsi="Times New Roman" w:cs="Times New Roman"/>
          <w:sz w:val="28"/>
          <w:szCs w:val="28"/>
        </w:rPr>
        <w:t>.</w:t>
      </w:r>
      <w:r w:rsidR="0003044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81AEB" w:rsidRPr="005A0480" w:rsidRDefault="007E6E5B" w:rsidP="0032244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AEB">
        <w:rPr>
          <w:rFonts w:ascii="Times New Roman" w:hAnsi="Times New Roman" w:cs="Times New Roman"/>
          <w:sz w:val="28"/>
          <w:szCs w:val="28"/>
        </w:rPr>
        <w:t xml:space="preserve">б) </w:t>
      </w:r>
      <w:r w:rsidR="00781AEB" w:rsidRPr="005A0480">
        <w:rPr>
          <w:rFonts w:ascii="Times New Roman" w:hAnsi="Times New Roman" w:cs="Times New Roman"/>
          <w:sz w:val="28"/>
          <w:szCs w:val="28"/>
        </w:rPr>
        <w:t>в приложении  к решению (соглашение):</w:t>
      </w:r>
    </w:p>
    <w:p w:rsidR="00781AEB" w:rsidRDefault="00781AEB" w:rsidP="0032244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0480">
        <w:rPr>
          <w:rFonts w:ascii="Times New Roman" w:hAnsi="Times New Roman" w:cs="Times New Roman"/>
          <w:sz w:val="28"/>
          <w:szCs w:val="28"/>
        </w:rPr>
        <w:t>- приложение к соглашению изложить в новой редакции согласно приложению к настоящему решению.</w:t>
      </w:r>
    </w:p>
    <w:p w:rsidR="00301E05" w:rsidRDefault="00EA6A59" w:rsidP="0032244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6B5">
        <w:rPr>
          <w:rFonts w:ascii="Times New Roman" w:hAnsi="Times New Roman" w:cs="Times New Roman"/>
          <w:sz w:val="28"/>
          <w:szCs w:val="28"/>
        </w:rPr>
        <w:t>2.</w:t>
      </w:r>
      <w:r w:rsidR="00301E05" w:rsidRPr="00301E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1E05" w:rsidRPr="00AD66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1E05" w:rsidRPr="00AD66B5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депутатскую комиссию по финансам, бюджету, налоговой</w:t>
      </w:r>
      <w:r w:rsidR="00C4707F">
        <w:rPr>
          <w:rFonts w:ascii="Times New Roman" w:hAnsi="Times New Roman" w:cs="Times New Roman"/>
          <w:sz w:val="28"/>
          <w:szCs w:val="28"/>
        </w:rPr>
        <w:t>,</w:t>
      </w:r>
      <w:r w:rsidR="00301E05" w:rsidRPr="00AD66B5">
        <w:rPr>
          <w:rFonts w:ascii="Times New Roman" w:hAnsi="Times New Roman" w:cs="Times New Roman"/>
          <w:sz w:val="28"/>
          <w:szCs w:val="28"/>
        </w:rPr>
        <w:t xml:space="preserve"> экономической политике и собственности (Каминский В.М.)</w:t>
      </w:r>
      <w:r w:rsidR="00C4707F">
        <w:rPr>
          <w:rFonts w:ascii="Times New Roman" w:hAnsi="Times New Roman" w:cs="Times New Roman"/>
          <w:sz w:val="28"/>
          <w:szCs w:val="28"/>
        </w:rPr>
        <w:t>.</w:t>
      </w:r>
      <w:r w:rsidR="00301E05" w:rsidRPr="00AD6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A59" w:rsidRPr="00AD66B5" w:rsidRDefault="00301E05" w:rsidP="00322440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6A59" w:rsidRPr="00AD66B5">
        <w:rPr>
          <w:rFonts w:ascii="Times New Roman" w:hAnsi="Times New Roman"/>
          <w:sz w:val="28"/>
          <w:szCs w:val="28"/>
        </w:rPr>
        <w:t xml:space="preserve">Решение вступает в силу  </w:t>
      </w:r>
      <w:r>
        <w:rPr>
          <w:rFonts w:ascii="Times New Roman" w:hAnsi="Times New Roman"/>
          <w:sz w:val="28"/>
          <w:szCs w:val="28"/>
        </w:rPr>
        <w:t>со дня</w:t>
      </w:r>
      <w:r w:rsidR="000E03ED" w:rsidRPr="00AD66B5">
        <w:rPr>
          <w:rFonts w:ascii="Times New Roman" w:hAnsi="Times New Roman"/>
          <w:sz w:val="28"/>
          <w:szCs w:val="28"/>
        </w:rPr>
        <w:t xml:space="preserve"> подписания и подлежит размещению на официальном</w:t>
      </w:r>
      <w:r w:rsidR="000E42E8">
        <w:rPr>
          <w:rFonts w:ascii="Times New Roman" w:hAnsi="Times New Roman"/>
          <w:sz w:val="28"/>
          <w:szCs w:val="28"/>
        </w:rPr>
        <w:t xml:space="preserve"> информационном И</w:t>
      </w:r>
      <w:r w:rsidR="000E03ED" w:rsidRPr="00AD66B5">
        <w:rPr>
          <w:rFonts w:ascii="Times New Roman" w:hAnsi="Times New Roman"/>
          <w:sz w:val="28"/>
          <w:szCs w:val="28"/>
        </w:rPr>
        <w:t>нтернет-сайте Енисейского района</w:t>
      </w:r>
      <w:r w:rsidR="00EA6A59" w:rsidRPr="00AD66B5">
        <w:rPr>
          <w:rFonts w:ascii="Times New Roman" w:hAnsi="Times New Roman"/>
          <w:sz w:val="28"/>
          <w:szCs w:val="28"/>
        </w:rPr>
        <w:t>.</w:t>
      </w:r>
    </w:p>
    <w:p w:rsidR="000E42E8" w:rsidRDefault="000E42E8" w:rsidP="00322440">
      <w:pPr>
        <w:jc w:val="right"/>
        <w:rPr>
          <w:szCs w:val="28"/>
        </w:rPr>
      </w:pPr>
    </w:p>
    <w:p w:rsidR="00EA6A59" w:rsidRPr="00AD66B5" w:rsidRDefault="00EA6A59" w:rsidP="00EA6A59">
      <w:pPr>
        <w:jc w:val="both"/>
        <w:rPr>
          <w:szCs w:val="28"/>
        </w:rPr>
      </w:pPr>
      <w:r w:rsidRPr="00AD66B5">
        <w:rPr>
          <w:szCs w:val="28"/>
        </w:rPr>
        <w:t>Председатель районного                                         Глава района</w:t>
      </w:r>
    </w:p>
    <w:p w:rsidR="00EA6A59" w:rsidRPr="00AD66B5" w:rsidRDefault="00EA6A59" w:rsidP="00EA6A59">
      <w:pPr>
        <w:jc w:val="both"/>
        <w:rPr>
          <w:szCs w:val="28"/>
        </w:rPr>
      </w:pPr>
      <w:r w:rsidRPr="00AD66B5">
        <w:rPr>
          <w:szCs w:val="28"/>
        </w:rPr>
        <w:t>Совета  депутатов</w:t>
      </w:r>
    </w:p>
    <w:p w:rsidR="00EA6A59" w:rsidRPr="00AD66B5" w:rsidRDefault="00EA6A59" w:rsidP="00EA6A59">
      <w:pPr>
        <w:jc w:val="both"/>
        <w:rPr>
          <w:szCs w:val="28"/>
        </w:rPr>
      </w:pPr>
    </w:p>
    <w:p w:rsidR="00EA6A59" w:rsidRDefault="00EA6A59" w:rsidP="00EA6A59">
      <w:pPr>
        <w:jc w:val="both"/>
        <w:rPr>
          <w:szCs w:val="28"/>
        </w:rPr>
      </w:pPr>
      <w:r w:rsidRPr="00AD66B5">
        <w:rPr>
          <w:szCs w:val="28"/>
        </w:rPr>
        <w:t xml:space="preserve">____________ </w:t>
      </w:r>
      <w:proofErr w:type="spellStart"/>
      <w:r w:rsidRPr="00AD66B5">
        <w:rPr>
          <w:szCs w:val="28"/>
        </w:rPr>
        <w:t>В.И.Марзал</w:t>
      </w:r>
      <w:proofErr w:type="spellEnd"/>
      <w:r w:rsidRPr="00AD66B5">
        <w:rPr>
          <w:szCs w:val="28"/>
        </w:rPr>
        <w:t xml:space="preserve">                                    ____________ </w:t>
      </w:r>
      <w:proofErr w:type="spellStart"/>
      <w:r w:rsidRPr="00AD66B5">
        <w:rPr>
          <w:szCs w:val="28"/>
        </w:rPr>
        <w:t>С.В.Ермаков</w:t>
      </w:r>
      <w:proofErr w:type="spellEnd"/>
    </w:p>
    <w:p w:rsidR="007E6E5B" w:rsidRDefault="007E6E5B" w:rsidP="00EA6A59">
      <w:pPr>
        <w:jc w:val="both"/>
        <w:rPr>
          <w:szCs w:val="28"/>
        </w:rPr>
      </w:pPr>
    </w:p>
    <w:p w:rsidR="00E51962" w:rsidRDefault="00E51962" w:rsidP="00E519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подписания: 26 мая 2016 года</w:t>
      </w:r>
    </w:p>
    <w:p w:rsidR="007E6E5B" w:rsidRDefault="007E6E5B" w:rsidP="00EA6A59">
      <w:pPr>
        <w:jc w:val="both"/>
        <w:rPr>
          <w:szCs w:val="28"/>
        </w:rPr>
      </w:pPr>
    </w:p>
    <w:p w:rsidR="000D3106" w:rsidRPr="009C3AA4" w:rsidRDefault="000D3106" w:rsidP="000D3106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AA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D3106" w:rsidRPr="009C3AA4" w:rsidRDefault="000D3106" w:rsidP="000D3106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AA4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9C3AA4">
        <w:rPr>
          <w:rFonts w:ascii="Times New Roman" w:hAnsi="Times New Roman" w:cs="Times New Roman"/>
          <w:sz w:val="24"/>
          <w:szCs w:val="24"/>
        </w:rPr>
        <w:t>Енисейского</w:t>
      </w:r>
      <w:proofErr w:type="gramEnd"/>
    </w:p>
    <w:p w:rsidR="000D3106" w:rsidRPr="009C3AA4" w:rsidRDefault="000D3106" w:rsidP="000D3106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A4">
        <w:rPr>
          <w:rFonts w:ascii="Times New Roman" w:hAnsi="Times New Roman" w:cs="Times New Roman"/>
          <w:sz w:val="24"/>
          <w:szCs w:val="24"/>
        </w:rPr>
        <w:t>районного Совета депутатов</w:t>
      </w:r>
    </w:p>
    <w:p w:rsidR="000D3106" w:rsidRPr="009C3AA4" w:rsidRDefault="000D3106" w:rsidP="000D3106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AA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26.05.2016 № 5-72р</w:t>
      </w:r>
    </w:p>
    <w:p w:rsidR="000D3106" w:rsidRDefault="000D3106" w:rsidP="000D31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3106" w:rsidRDefault="000D3106" w:rsidP="00E5196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51962" w:rsidRDefault="00E51962" w:rsidP="00E5196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p w:rsidR="00E51962" w:rsidRDefault="00E51962" w:rsidP="00E5196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«____»________ № ____</w:t>
      </w:r>
    </w:p>
    <w:p w:rsidR="009A17C1" w:rsidRDefault="009A17C1" w:rsidP="009A17C1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A17C1" w:rsidRDefault="009A17C1" w:rsidP="009A17C1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A17C1" w:rsidRDefault="009A17C1" w:rsidP="009A17C1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A17C1" w:rsidRPr="00322C41" w:rsidRDefault="009A17C1" w:rsidP="009A17C1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322C41">
        <w:rPr>
          <w:szCs w:val="28"/>
        </w:rPr>
        <w:t>РАСЧЕТ</w:t>
      </w:r>
    </w:p>
    <w:p w:rsidR="009A17C1" w:rsidRPr="00322C41" w:rsidRDefault="009A17C1" w:rsidP="009A17C1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322C41">
        <w:rPr>
          <w:szCs w:val="28"/>
        </w:rPr>
        <w:t>ОБЪЕМА ИНЫХ МЕЖБЮДЖЕТНЫХ ТРАНСФЕРТОВ</w:t>
      </w:r>
    </w:p>
    <w:p w:rsidR="009A17C1" w:rsidRPr="00322C41" w:rsidRDefault="009A17C1" w:rsidP="009A17C1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A17C1" w:rsidRPr="00322C41" w:rsidRDefault="009A17C1" w:rsidP="009A17C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A17C1" w:rsidRPr="00322C41" w:rsidRDefault="009A17C1" w:rsidP="009A17C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A17C1" w:rsidRPr="00322C41" w:rsidRDefault="009A17C1" w:rsidP="009A17C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A17C1" w:rsidRPr="00322C41" w:rsidRDefault="009A17C1" w:rsidP="009A17C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2C41">
        <w:rPr>
          <w:szCs w:val="28"/>
        </w:rPr>
        <w:t>Годовой фонд оплаты главного специалиста  МКУ «Централизованная бухгалтерия органов местного самоуправления», выполняющего переданные полномочия с начислениями составляет 511,8 тыс. руб. (32757,30*12*1,302).</w:t>
      </w:r>
    </w:p>
    <w:p w:rsidR="009A17C1" w:rsidRPr="00322C41" w:rsidRDefault="009A17C1" w:rsidP="009A17C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22C41">
        <w:rPr>
          <w:szCs w:val="28"/>
        </w:rPr>
        <w:t xml:space="preserve">Величина трудозатрат определена </w:t>
      </w:r>
      <w:proofErr w:type="gramStart"/>
      <w:r w:rsidRPr="00322C41">
        <w:rPr>
          <w:szCs w:val="28"/>
        </w:rPr>
        <w:t>в соответствии с Рекомендациями по  определению штатной численности работников бюджетных организаций на основе нормативов по труду</w:t>
      </w:r>
      <w:proofErr w:type="gramEnd"/>
      <w:r w:rsidRPr="00322C41">
        <w:rPr>
          <w:szCs w:val="28"/>
        </w:rPr>
        <w:t>,</w:t>
      </w:r>
      <w:r w:rsidRPr="00322C41">
        <w:rPr>
          <w:rFonts w:eastAsia="Calibri"/>
          <w:szCs w:val="28"/>
          <w:lang w:eastAsia="en-US"/>
        </w:rPr>
        <w:t xml:space="preserve"> разработанных Управлением нормативов по труду ФГУП "НИИ ТСС":</w:t>
      </w:r>
    </w:p>
    <w:p w:rsidR="009A17C1" w:rsidRPr="00322C41" w:rsidRDefault="009A17C1" w:rsidP="009A17C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22C41">
        <w:rPr>
          <w:rFonts w:eastAsia="Calibri"/>
          <w:szCs w:val="28"/>
          <w:lang w:eastAsia="en-US"/>
        </w:rPr>
        <w:t>- время, необходимое для исполнения переданных полномочий для Поселения  фактически составит 4</w:t>
      </w:r>
      <w:r>
        <w:rPr>
          <w:rFonts w:eastAsia="Calibri"/>
          <w:szCs w:val="28"/>
          <w:lang w:eastAsia="en-US"/>
        </w:rPr>
        <w:t>96</w:t>
      </w:r>
      <w:r w:rsidRPr="00322C41">
        <w:rPr>
          <w:rFonts w:eastAsia="Calibri"/>
          <w:szCs w:val="28"/>
          <w:lang w:eastAsia="en-US"/>
        </w:rPr>
        <w:t>,8 часов в год при норме рабочего времени на 2016 год 1974 часов;</w:t>
      </w:r>
    </w:p>
    <w:p w:rsidR="009A17C1" w:rsidRPr="00322C41" w:rsidRDefault="009A17C1" w:rsidP="009A17C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22C41">
        <w:rPr>
          <w:rFonts w:eastAsia="Calibri"/>
          <w:szCs w:val="28"/>
          <w:lang w:eastAsia="en-US"/>
        </w:rPr>
        <w:t>- численность штатных единиц -  0,2</w:t>
      </w:r>
      <w:r>
        <w:rPr>
          <w:rFonts w:eastAsia="Calibri"/>
          <w:szCs w:val="28"/>
          <w:lang w:eastAsia="en-US"/>
        </w:rPr>
        <w:t>6</w:t>
      </w:r>
      <w:r w:rsidRPr="00322C41">
        <w:rPr>
          <w:rFonts w:eastAsia="Calibri"/>
          <w:szCs w:val="28"/>
          <w:lang w:eastAsia="en-US"/>
        </w:rPr>
        <w:t xml:space="preserve"> ставки.</w:t>
      </w:r>
    </w:p>
    <w:p w:rsidR="009A17C1" w:rsidRPr="00322C41" w:rsidRDefault="009A17C1" w:rsidP="009A17C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2C41">
        <w:rPr>
          <w:szCs w:val="28"/>
        </w:rPr>
        <w:t>Всего объем иных межбюджетных трансфертов:</w:t>
      </w:r>
    </w:p>
    <w:p w:rsidR="009A17C1" w:rsidRPr="00322C41" w:rsidRDefault="009A17C1" w:rsidP="009A17C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2C41">
        <w:rPr>
          <w:szCs w:val="28"/>
        </w:rPr>
        <w:t xml:space="preserve"> в 2016 году     511,8/1974*4</w:t>
      </w:r>
      <w:r>
        <w:rPr>
          <w:szCs w:val="28"/>
        </w:rPr>
        <w:t>96</w:t>
      </w:r>
      <w:r w:rsidRPr="00322C41">
        <w:rPr>
          <w:szCs w:val="28"/>
        </w:rPr>
        <w:t>,8=12</w:t>
      </w:r>
      <w:r>
        <w:rPr>
          <w:szCs w:val="28"/>
        </w:rPr>
        <w:t>8805</w:t>
      </w:r>
      <w:r w:rsidRPr="00322C41">
        <w:rPr>
          <w:szCs w:val="28"/>
        </w:rPr>
        <w:t>,</w:t>
      </w:r>
      <w:r>
        <w:rPr>
          <w:szCs w:val="28"/>
        </w:rPr>
        <w:t>59</w:t>
      </w:r>
      <w:r w:rsidRPr="00322C41">
        <w:rPr>
          <w:szCs w:val="28"/>
        </w:rPr>
        <w:t>руб.</w:t>
      </w:r>
    </w:p>
    <w:p w:rsidR="009A17C1" w:rsidRPr="00322C41" w:rsidRDefault="009A17C1" w:rsidP="009A17C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2C41">
        <w:rPr>
          <w:szCs w:val="28"/>
        </w:rPr>
        <w:t xml:space="preserve">Годовой фонд 530,8 </w:t>
      </w:r>
      <w:proofErr w:type="spellStart"/>
      <w:r w:rsidRPr="00322C41">
        <w:rPr>
          <w:szCs w:val="28"/>
        </w:rPr>
        <w:t>тыс</w:t>
      </w:r>
      <w:proofErr w:type="gramStart"/>
      <w:r w:rsidRPr="00322C41">
        <w:rPr>
          <w:szCs w:val="28"/>
        </w:rPr>
        <w:t>.р</w:t>
      </w:r>
      <w:proofErr w:type="gramEnd"/>
      <w:r w:rsidRPr="00322C41">
        <w:rPr>
          <w:szCs w:val="28"/>
        </w:rPr>
        <w:t>уб</w:t>
      </w:r>
      <w:proofErr w:type="spellEnd"/>
      <w:r w:rsidRPr="00322C41">
        <w:rPr>
          <w:szCs w:val="28"/>
        </w:rPr>
        <w:t>. (в связи с повышением с 01.10.2016 на 7%)</w:t>
      </w:r>
    </w:p>
    <w:p w:rsidR="009A17C1" w:rsidRPr="00322C41" w:rsidRDefault="009A17C1" w:rsidP="009A17C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2C41">
        <w:rPr>
          <w:szCs w:val="28"/>
        </w:rPr>
        <w:t>Норма рабочего времени 1971 час</w:t>
      </w:r>
    </w:p>
    <w:p w:rsidR="009A17C1" w:rsidRPr="00322C41" w:rsidRDefault="009A17C1" w:rsidP="009A17C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2C41">
        <w:rPr>
          <w:szCs w:val="28"/>
        </w:rPr>
        <w:t xml:space="preserve"> в 2017-2018годы 530,8/1971*4</w:t>
      </w:r>
      <w:r>
        <w:rPr>
          <w:szCs w:val="28"/>
        </w:rPr>
        <w:t>96,8</w:t>
      </w:r>
      <w:r w:rsidRPr="00322C41">
        <w:rPr>
          <w:szCs w:val="28"/>
        </w:rPr>
        <w:t>=1</w:t>
      </w:r>
      <w:r>
        <w:rPr>
          <w:szCs w:val="28"/>
        </w:rPr>
        <w:t>33790,68</w:t>
      </w:r>
      <w:r w:rsidRPr="00322C41">
        <w:rPr>
          <w:szCs w:val="28"/>
        </w:rPr>
        <w:t xml:space="preserve"> руб.</w:t>
      </w:r>
    </w:p>
    <w:p w:rsidR="009A17C1" w:rsidRPr="00322C41" w:rsidRDefault="009A17C1" w:rsidP="009A17C1">
      <w:pPr>
        <w:autoSpaceDE w:val="0"/>
        <w:autoSpaceDN w:val="0"/>
        <w:adjustRightInd w:val="0"/>
        <w:rPr>
          <w:sz w:val="18"/>
          <w:szCs w:val="18"/>
        </w:rPr>
      </w:pPr>
      <w:r w:rsidRPr="00322C41">
        <w:rPr>
          <w:sz w:val="18"/>
          <w:szCs w:val="18"/>
        </w:rPr>
        <w:t xml:space="preserve">                                                    </w:t>
      </w:r>
    </w:p>
    <w:p w:rsidR="009A17C1" w:rsidRDefault="009A17C1" w:rsidP="009A17C1"/>
    <w:p w:rsidR="007E6E5B" w:rsidRPr="00AD66B5" w:rsidRDefault="007E6E5B" w:rsidP="00EA6A59">
      <w:pPr>
        <w:jc w:val="both"/>
        <w:rPr>
          <w:szCs w:val="28"/>
        </w:rPr>
      </w:pPr>
    </w:p>
    <w:sectPr w:rsidR="007E6E5B" w:rsidRPr="00AD66B5" w:rsidSect="00E5196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36B"/>
    <w:multiLevelType w:val="hybridMultilevel"/>
    <w:tmpl w:val="80E680C6"/>
    <w:lvl w:ilvl="0" w:tplc="AE3CDB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A26A1B"/>
    <w:multiLevelType w:val="hybridMultilevel"/>
    <w:tmpl w:val="EA7636E8"/>
    <w:lvl w:ilvl="0" w:tplc="019AD56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A59"/>
    <w:rsid w:val="0003044E"/>
    <w:rsid w:val="00037265"/>
    <w:rsid w:val="000923B4"/>
    <w:rsid w:val="000A3AE6"/>
    <w:rsid w:val="000D3106"/>
    <w:rsid w:val="000E03ED"/>
    <w:rsid w:val="000E42E8"/>
    <w:rsid w:val="0017736A"/>
    <w:rsid w:val="001910A0"/>
    <w:rsid w:val="00210AB3"/>
    <w:rsid w:val="00222012"/>
    <w:rsid w:val="002A5990"/>
    <w:rsid w:val="002A725F"/>
    <w:rsid w:val="002D4ECA"/>
    <w:rsid w:val="00301E05"/>
    <w:rsid w:val="00322440"/>
    <w:rsid w:val="00353E38"/>
    <w:rsid w:val="003715DC"/>
    <w:rsid w:val="004E28C5"/>
    <w:rsid w:val="0061078E"/>
    <w:rsid w:val="006164DE"/>
    <w:rsid w:val="00617585"/>
    <w:rsid w:val="00781AEB"/>
    <w:rsid w:val="00793596"/>
    <w:rsid w:val="007E6E5B"/>
    <w:rsid w:val="00940863"/>
    <w:rsid w:val="009A17C1"/>
    <w:rsid w:val="00AB2101"/>
    <w:rsid w:val="00AD66B5"/>
    <w:rsid w:val="00C167E9"/>
    <w:rsid w:val="00C37432"/>
    <w:rsid w:val="00C4707F"/>
    <w:rsid w:val="00D35258"/>
    <w:rsid w:val="00D77B98"/>
    <w:rsid w:val="00E51962"/>
    <w:rsid w:val="00E96BED"/>
    <w:rsid w:val="00EA6A59"/>
    <w:rsid w:val="00F0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A59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A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EA6A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EA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4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64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A59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A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EA6A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EA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4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Пользователь</cp:lastModifiedBy>
  <cp:revision>12</cp:revision>
  <cp:lastPrinted>2016-05-27T01:30:00Z</cp:lastPrinted>
  <dcterms:created xsi:type="dcterms:W3CDTF">2016-05-19T07:22:00Z</dcterms:created>
  <dcterms:modified xsi:type="dcterms:W3CDTF">2016-05-27T08:38:00Z</dcterms:modified>
</cp:coreProperties>
</file>